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E90" w:rsidRPr="00494E90" w:rsidRDefault="00494E90" w:rsidP="00494E90">
      <w:pPr>
        <w:widowControl w:val="0"/>
        <w:autoSpaceDE w:val="0"/>
        <w:autoSpaceDN w:val="0"/>
        <w:adjustRightInd w:val="0"/>
        <w:spacing w:after="0" w:line="240" w:lineRule="auto"/>
        <w:jc w:val="right"/>
        <w:rPr>
          <w:rFonts w:ascii="Times New Roman" w:hAnsi="Times New Roman" w:cs="Times New Roman"/>
          <w:sz w:val="28"/>
          <w:szCs w:val="28"/>
        </w:rPr>
      </w:pPr>
      <w:r w:rsidRPr="00494E90">
        <w:rPr>
          <w:rFonts w:ascii="Times New Roman" w:hAnsi="Times New Roman" w:cs="Times New Roman"/>
          <w:sz w:val="28"/>
          <w:szCs w:val="28"/>
        </w:rPr>
        <w:t>Форма 4</w:t>
      </w:r>
    </w:p>
    <w:p w:rsidR="002E40AA" w:rsidRPr="00277E8F" w:rsidRDefault="00B21D83">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Отчет об исполнении плана</w:t>
      </w:r>
    </w:p>
    <w:p w:rsidR="002E40AA" w:rsidRDefault="005370B1">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мероприятий </w:t>
      </w:r>
      <w:r w:rsidR="00B21D83">
        <w:rPr>
          <w:rFonts w:ascii="Times New Roman" w:hAnsi="Times New Roman" w:cs="Times New Roman"/>
          <w:b/>
          <w:sz w:val="28"/>
          <w:szCs w:val="28"/>
        </w:rPr>
        <w:t>комплексной п</w:t>
      </w:r>
      <w:r>
        <w:rPr>
          <w:rFonts w:ascii="Times New Roman" w:hAnsi="Times New Roman" w:cs="Times New Roman"/>
          <w:b/>
          <w:sz w:val="28"/>
          <w:szCs w:val="28"/>
        </w:rPr>
        <w:t>рограммы «З</w:t>
      </w:r>
      <w:r w:rsidRPr="00277E8F">
        <w:rPr>
          <w:rFonts w:ascii="Times New Roman" w:hAnsi="Times New Roman" w:cs="Times New Roman"/>
          <w:b/>
          <w:sz w:val="28"/>
          <w:szCs w:val="28"/>
        </w:rPr>
        <w:t>доровье уральцев»</w:t>
      </w:r>
      <w:r w:rsidR="00861021">
        <w:rPr>
          <w:rFonts w:ascii="Times New Roman" w:hAnsi="Times New Roman" w:cs="Times New Roman"/>
          <w:b/>
          <w:sz w:val="28"/>
          <w:szCs w:val="28"/>
        </w:rPr>
        <w:t xml:space="preserve"> на 2015-2017 годы</w:t>
      </w:r>
    </w:p>
    <w:p w:rsidR="00446DC6" w:rsidRDefault="004E15D7" w:rsidP="0036278D">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итогам 2 квартала</w:t>
      </w:r>
      <w:r w:rsidR="005C575B">
        <w:rPr>
          <w:rFonts w:ascii="Times New Roman" w:hAnsi="Times New Roman" w:cs="Times New Roman"/>
          <w:b/>
          <w:sz w:val="28"/>
          <w:szCs w:val="28"/>
        </w:rPr>
        <w:t xml:space="preserve"> </w:t>
      </w:r>
      <w:r w:rsidR="0036278D">
        <w:rPr>
          <w:rFonts w:ascii="Times New Roman" w:hAnsi="Times New Roman" w:cs="Times New Roman"/>
          <w:b/>
          <w:sz w:val="28"/>
          <w:szCs w:val="28"/>
        </w:rPr>
        <w:t>201</w:t>
      </w:r>
      <w:r w:rsidR="005C575B">
        <w:rPr>
          <w:rFonts w:ascii="Times New Roman" w:hAnsi="Times New Roman" w:cs="Times New Roman"/>
          <w:b/>
          <w:sz w:val="28"/>
          <w:szCs w:val="28"/>
        </w:rPr>
        <w:t>7</w:t>
      </w:r>
      <w:r w:rsidR="0036278D">
        <w:rPr>
          <w:rFonts w:ascii="Times New Roman" w:hAnsi="Times New Roman" w:cs="Times New Roman"/>
          <w:b/>
          <w:sz w:val="28"/>
          <w:szCs w:val="28"/>
        </w:rPr>
        <w:t xml:space="preserve"> год</w:t>
      </w:r>
      <w:r w:rsidR="005C575B">
        <w:rPr>
          <w:rFonts w:ascii="Times New Roman" w:hAnsi="Times New Roman" w:cs="Times New Roman"/>
          <w:b/>
          <w:sz w:val="28"/>
          <w:szCs w:val="28"/>
        </w:rPr>
        <w:t>а</w:t>
      </w:r>
    </w:p>
    <w:p w:rsidR="00F83AD6" w:rsidRPr="009C516D" w:rsidRDefault="00F83AD6" w:rsidP="0036278D">
      <w:pPr>
        <w:widowControl w:val="0"/>
        <w:autoSpaceDE w:val="0"/>
        <w:autoSpaceDN w:val="0"/>
        <w:adjustRightInd w:val="0"/>
        <w:spacing w:after="0" w:line="240" w:lineRule="auto"/>
        <w:jc w:val="center"/>
        <w:rPr>
          <w:rFonts w:ascii="Times New Roman" w:hAnsi="Times New Roman" w:cs="Times New Roman"/>
          <w:b/>
          <w:sz w:val="20"/>
          <w:szCs w:val="20"/>
        </w:rPr>
      </w:pP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961"/>
        <w:gridCol w:w="8788"/>
      </w:tblGrid>
      <w:tr w:rsidR="00587B11" w:rsidRPr="00F71180" w:rsidTr="004F4F69">
        <w:trPr>
          <w:trHeight w:val="541"/>
        </w:trPr>
        <w:tc>
          <w:tcPr>
            <w:tcW w:w="851" w:type="dxa"/>
          </w:tcPr>
          <w:p w:rsidR="00587B11" w:rsidRPr="005370B1" w:rsidRDefault="00587B11" w:rsidP="00E46E02">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w:t>
            </w:r>
          </w:p>
          <w:p w:rsidR="00564AC4" w:rsidRPr="005370B1" w:rsidRDefault="00685209" w:rsidP="0068520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587B11" w:rsidRPr="005370B1">
              <w:rPr>
                <w:rFonts w:ascii="Times New Roman" w:hAnsi="Times New Roman" w:cs="Times New Roman"/>
                <w:sz w:val="24"/>
                <w:szCs w:val="24"/>
              </w:rPr>
              <w:t>тр</w:t>
            </w:r>
            <w:r>
              <w:rPr>
                <w:rFonts w:ascii="Times New Roman" w:hAnsi="Times New Roman" w:cs="Times New Roman"/>
                <w:sz w:val="24"/>
                <w:szCs w:val="24"/>
              </w:rPr>
              <w:t>.</w:t>
            </w:r>
          </w:p>
        </w:tc>
        <w:tc>
          <w:tcPr>
            <w:tcW w:w="4961" w:type="dxa"/>
            <w:vAlign w:val="center"/>
          </w:tcPr>
          <w:p w:rsidR="00587B11" w:rsidRDefault="00587B11" w:rsidP="00B71D56">
            <w:pPr>
              <w:widowControl w:val="0"/>
              <w:autoSpaceDE w:val="0"/>
              <w:autoSpaceDN w:val="0"/>
              <w:adjustRightInd w:val="0"/>
              <w:spacing w:after="0" w:line="240" w:lineRule="auto"/>
              <w:jc w:val="center"/>
              <w:rPr>
                <w:rFonts w:ascii="Times New Roman" w:hAnsi="Times New Roman" w:cs="Times New Roman"/>
                <w:sz w:val="24"/>
                <w:szCs w:val="24"/>
              </w:rPr>
            </w:pPr>
            <w:r w:rsidRPr="005370B1">
              <w:rPr>
                <w:rFonts w:ascii="Times New Roman" w:hAnsi="Times New Roman" w:cs="Times New Roman"/>
                <w:sz w:val="24"/>
                <w:szCs w:val="24"/>
              </w:rPr>
              <w:t xml:space="preserve">Наименование </w:t>
            </w:r>
            <w:r>
              <w:rPr>
                <w:rFonts w:ascii="Times New Roman" w:hAnsi="Times New Roman" w:cs="Times New Roman"/>
                <w:sz w:val="24"/>
                <w:szCs w:val="24"/>
              </w:rPr>
              <w:t xml:space="preserve">планового </w:t>
            </w:r>
            <w:r w:rsidRPr="005370B1">
              <w:rPr>
                <w:rFonts w:ascii="Times New Roman" w:hAnsi="Times New Roman" w:cs="Times New Roman"/>
                <w:sz w:val="24"/>
                <w:szCs w:val="24"/>
              </w:rPr>
              <w:t>мероприяти</w:t>
            </w:r>
            <w:r>
              <w:rPr>
                <w:rFonts w:ascii="Times New Roman" w:hAnsi="Times New Roman" w:cs="Times New Roman"/>
                <w:sz w:val="24"/>
                <w:szCs w:val="24"/>
              </w:rPr>
              <w:t>я</w:t>
            </w:r>
          </w:p>
          <w:p w:rsidR="005B57F4" w:rsidRPr="004D5821" w:rsidRDefault="004D5821" w:rsidP="005E4934">
            <w:pPr>
              <w:widowControl w:val="0"/>
              <w:autoSpaceDE w:val="0"/>
              <w:autoSpaceDN w:val="0"/>
              <w:adjustRightInd w:val="0"/>
              <w:spacing w:after="0" w:line="240" w:lineRule="auto"/>
              <w:jc w:val="center"/>
              <w:rPr>
                <w:rFonts w:ascii="Times New Roman" w:hAnsi="Times New Roman" w:cs="Times New Roman"/>
                <w:sz w:val="24"/>
                <w:szCs w:val="24"/>
              </w:rPr>
            </w:pPr>
            <w:r w:rsidRPr="004D5821">
              <w:rPr>
                <w:rFonts w:ascii="Times New Roman" w:hAnsi="Times New Roman" w:cs="Times New Roman"/>
                <w:sz w:val="24"/>
                <w:szCs w:val="24"/>
              </w:rPr>
              <w:t>на 201</w:t>
            </w:r>
            <w:r w:rsidR="005E4934">
              <w:rPr>
                <w:rFonts w:ascii="Times New Roman" w:hAnsi="Times New Roman" w:cs="Times New Roman"/>
                <w:sz w:val="24"/>
                <w:szCs w:val="24"/>
              </w:rPr>
              <w:t>7</w:t>
            </w:r>
            <w:r w:rsidRPr="004D5821">
              <w:rPr>
                <w:rFonts w:ascii="Times New Roman" w:hAnsi="Times New Roman" w:cs="Times New Roman"/>
                <w:sz w:val="24"/>
                <w:szCs w:val="24"/>
              </w:rPr>
              <w:t xml:space="preserve"> год</w:t>
            </w:r>
          </w:p>
        </w:tc>
        <w:tc>
          <w:tcPr>
            <w:tcW w:w="8788" w:type="dxa"/>
            <w:vAlign w:val="center"/>
          </w:tcPr>
          <w:p w:rsidR="00587B11" w:rsidRPr="005370B1" w:rsidRDefault="00587B11" w:rsidP="00685209">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Информация об исполнении мероприятия </w:t>
            </w:r>
          </w:p>
        </w:tc>
      </w:tr>
    </w:tbl>
    <w:p w:rsidR="00277E8F" w:rsidRPr="00E46E02" w:rsidRDefault="00277E8F" w:rsidP="00E46E02">
      <w:pPr>
        <w:widowControl w:val="0"/>
        <w:autoSpaceDE w:val="0"/>
        <w:autoSpaceDN w:val="0"/>
        <w:adjustRightInd w:val="0"/>
        <w:spacing w:after="0" w:line="240" w:lineRule="auto"/>
        <w:rPr>
          <w:rFonts w:ascii="Times New Roman" w:hAnsi="Times New Roman" w:cs="Times New Roman"/>
          <w:b/>
          <w:sz w:val="2"/>
          <w:szCs w:val="2"/>
        </w:rPr>
      </w:pP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961"/>
        <w:gridCol w:w="8788"/>
      </w:tblGrid>
      <w:tr w:rsidR="00AE79BC" w:rsidRPr="0057405D" w:rsidTr="00CE0E3E">
        <w:trPr>
          <w:tblHeader/>
        </w:trPr>
        <w:tc>
          <w:tcPr>
            <w:tcW w:w="851" w:type="dxa"/>
          </w:tcPr>
          <w:p w:rsidR="00AE79BC" w:rsidRPr="0057405D" w:rsidRDefault="00AE79BC" w:rsidP="00F71180">
            <w:pPr>
              <w:widowControl w:val="0"/>
              <w:autoSpaceDE w:val="0"/>
              <w:autoSpaceDN w:val="0"/>
              <w:adjustRightInd w:val="0"/>
              <w:spacing w:after="0" w:line="240" w:lineRule="auto"/>
              <w:jc w:val="center"/>
              <w:rPr>
                <w:rFonts w:ascii="Times New Roman" w:hAnsi="Times New Roman" w:cs="Times New Roman"/>
                <w:sz w:val="20"/>
                <w:szCs w:val="20"/>
              </w:rPr>
            </w:pPr>
            <w:bookmarkStart w:id="0" w:name="OLE_LINK1"/>
            <w:r w:rsidRPr="0057405D">
              <w:rPr>
                <w:rFonts w:ascii="Times New Roman" w:hAnsi="Times New Roman" w:cs="Times New Roman"/>
                <w:sz w:val="20"/>
                <w:szCs w:val="20"/>
              </w:rPr>
              <w:t>1</w:t>
            </w:r>
          </w:p>
        </w:tc>
        <w:tc>
          <w:tcPr>
            <w:tcW w:w="4961" w:type="dxa"/>
          </w:tcPr>
          <w:p w:rsidR="00AE79BC" w:rsidRPr="0057405D" w:rsidRDefault="00AE79BC" w:rsidP="00F71180">
            <w:pPr>
              <w:widowControl w:val="0"/>
              <w:autoSpaceDE w:val="0"/>
              <w:autoSpaceDN w:val="0"/>
              <w:adjustRightInd w:val="0"/>
              <w:spacing w:after="0" w:line="240" w:lineRule="auto"/>
              <w:jc w:val="center"/>
              <w:rPr>
                <w:rFonts w:ascii="Times New Roman" w:hAnsi="Times New Roman" w:cs="Times New Roman"/>
                <w:sz w:val="20"/>
                <w:szCs w:val="20"/>
              </w:rPr>
            </w:pPr>
            <w:r w:rsidRPr="0057405D">
              <w:rPr>
                <w:rFonts w:ascii="Times New Roman" w:hAnsi="Times New Roman" w:cs="Times New Roman"/>
                <w:sz w:val="20"/>
                <w:szCs w:val="20"/>
              </w:rPr>
              <w:t>2</w:t>
            </w:r>
          </w:p>
        </w:tc>
        <w:tc>
          <w:tcPr>
            <w:tcW w:w="8788" w:type="dxa"/>
          </w:tcPr>
          <w:p w:rsidR="00AE79BC" w:rsidRPr="0057405D" w:rsidRDefault="00AE79BC" w:rsidP="00F71180">
            <w:pPr>
              <w:widowControl w:val="0"/>
              <w:autoSpaceDE w:val="0"/>
              <w:autoSpaceDN w:val="0"/>
              <w:adjustRightInd w:val="0"/>
              <w:spacing w:after="0" w:line="240" w:lineRule="auto"/>
              <w:jc w:val="center"/>
              <w:rPr>
                <w:rFonts w:ascii="Times New Roman" w:hAnsi="Times New Roman" w:cs="Times New Roman"/>
                <w:sz w:val="20"/>
                <w:szCs w:val="20"/>
              </w:rPr>
            </w:pPr>
            <w:r w:rsidRPr="0057405D">
              <w:rPr>
                <w:rFonts w:ascii="Times New Roman" w:hAnsi="Times New Roman" w:cs="Times New Roman"/>
                <w:sz w:val="20"/>
                <w:szCs w:val="20"/>
              </w:rPr>
              <w:t>3</w:t>
            </w:r>
          </w:p>
        </w:tc>
      </w:tr>
      <w:tr w:rsidR="00450C28" w:rsidRPr="0057405D" w:rsidTr="00F660B2">
        <w:tc>
          <w:tcPr>
            <w:tcW w:w="851" w:type="dxa"/>
          </w:tcPr>
          <w:p w:rsidR="00450C28" w:rsidRPr="0057405D" w:rsidRDefault="002C7A8D" w:rsidP="0024502C">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1</w:t>
            </w:r>
            <w:r w:rsidR="001B5FF2" w:rsidRPr="0057405D">
              <w:rPr>
                <w:rFonts w:ascii="Times New Roman" w:hAnsi="Times New Roman" w:cs="Times New Roman"/>
                <w:sz w:val="24"/>
                <w:szCs w:val="24"/>
              </w:rPr>
              <w:t>.</w:t>
            </w:r>
          </w:p>
        </w:tc>
        <w:tc>
          <w:tcPr>
            <w:tcW w:w="13749" w:type="dxa"/>
            <w:gridSpan w:val="2"/>
          </w:tcPr>
          <w:p w:rsidR="00223C01" w:rsidRPr="0057405D" w:rsidRDefault="00450C28" w:rsidP="00BD3192">
            <w:pPr>
              <w:widowControl w:val="0"/>
              <w:autoSpaceDE w:val="0"/>
              <w:autoSpaceDN w:val="0"/>
              <w:adjustRightInd w:val="0"/>
              <w:spacing w:after="0" w:line="240" w:lineRule="auto"/>
              <w:jc w:val="center"/>
              <w:outlineLvl w:val="2"/>
              <w:rPr>
                <w:rFonts w:ascii="Times New Roman" w:hAnsi="Times New Roman" w:cs="Times New Roman"/>
                <w:bCs/>
                <w:sz w:val="24"/>
                <w:szCs w:val="24"/>
              </w:rPr>
            </w:pPr>
            <w:r w:rsidRPr="0057405D">
              <w:rPr>
                <w:rFonts w:ascii="Times New Roman" w:hAnsi="Times New Roman" w:cs="Times New Roman"/>
                <w:bCs/>
                <w:sz w:val="24"/>
                <w:szCs w:val="24"/>
              </w:rPr>
              <w:t xml:space="preserve">Подпрограмма </w:t>
            </w:r>
            <w:r w:rsidR="00AB5DFD" w:rsidRPr="0057405D">
              <w:rPr>
                <w:rFonts w:ascii="Times New Roman" w:hAnsi="Times New Roman" w:cs="Times New Roman"/>
                <w:bCs/>
                <w:sz w:val="24"/>
                <w:szCs w:val="24"/>
              </w:rPr>
              <w:t>1. </w:t>
            </w:r>
            <w:r w:rsidRPr="0057405D">
              <w:rPr>
                <w:rFonts w:ascii="Times New Roman" w:hAnsi="Times New Roman" w:cs="Times New Roman"/>
                <w:bCs/>
                <w:sz w:val="24"/>
                <w:szCs w:val="24"/>
              </w:rPr>
              <w:t xml:space="preserve">Реализация комплекса мероприятий по совершенствованию оказания медицинской помощи больным </w:t>
            </w:r>
          </w:p>
          <w:p w:rsidR="00450C28" w:rsidRPr="0057405D" w:rsidRDefault="00450C28" w:rsidP="00BD3192">
            <w:pPr>
              <w:widowControl w:val="0"/>
              <w:autoSpaceDE w:val="0"/>
              <w:autoSpaceDN w:val="0"/>
              <w:adjustRightInd w:val="0"/>
              <w:spacing w:after="0" w:line="240" w:lineRule="auto"/>
              <w:jc w:val="center"/>
              <w:outlineLvl w:val="2"/>
              <w:rPr>
                <w:rFonts w:ascii="Times New Roman" w:hAnsi="Times New Roman" w:cs="Times New Roman"/>
                <w:bCs/>
                <w:sz w:val="24"/>
                <w:szCs w:val="24"/>
              </w:rPr>
            </w:pPr>
            <w:r w:rsidRPr="0057405D">
              <w:rPr>
                <w:rFonts w:ascii="Times New Roman" w:hAnsi="Times New Roman" w:cs="Times New Roman"/>
                <w:bCs/>
                <w:sz w:val="24"/>
                <w:szCs w:val="24"/>
              </w:rPr>
              <w:t>сердечно-сосудистыми заболеваниями</w:t>
            </w:r>
          </w:p>
        </w:tc>
      </w:tr>
      <w:tr w:rsidR="00790234" w:rsidRPr="0057405D" w:rsidTr="00F660B2">
        <w:tc>
          <w:tcPr>
            <w:tcW w:w="851" w:type="dxa"/>
          </w:tcPr>
          <w:p w:rsidR="00790234" w:rsidRPr="0057405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1B5FF2" w:rsidRPr="0057405D">
              <w:rPr>
                <w:rFonts w:ascii="Times New Roman" w:hAnsi="Times New Roman" w:cs="Times New Roman"/>
                <w:sz w:val="24"/>
                <w:szCs w:val="24"/>
              </w:rPr>
              <w:t>.</w:t>
            </w:r>
          </w:p>
        </w:tc>
        <w:tc>
          <w:tcPr>
            <w:tcW w:w="13749" w:type="dxa"/>
            <w:gridSpan w:val="2"/>
          </w:tcPr>
          <w:p w:rsidR="00790234" w:rsidRPr="0057405D" w:rsidRDefault="00790234" w:rsidP="00DC343C">
            <w:pPr>
              <w:widowControl w:val="0"/>
              <w:autoSpaceDE w:val="0"/>
              <w:autoSpaceDN w:val="0"/>
              <w:adjustRightInd w:val="0"/>
              <w:spacing w:after="0" w:line="240" w:lineRule="auto"/>
              <w:jc w:val="center"/>
              <w:outlineLvl w:val="2"/>
              <w:rPr>
                <w:rFonts w:ascii="Times New Roman" w:hAnsi="Times New Roman" w:cs="Times New Roman"/>
                <w:b/>
                <w:bCs/>
                <w:sz w:val="24"/>
                <w:szCs w:val="24"/>
              </w:rPr>
            </w:pPr>
            <w:r w:rsidRPr="0057405D">
              <w:rPr>
                <w:rFonts w:ascii="Times New Roman" w:hAnsi="Times New Roman" w:cs="Times New Roman"/>
                <w:sz w:val="24"/>
                <w:szCs w:val="24"/>
              </w:rPr>
              <w:t>Цель:</w:t>
            </w:r>
            <w:r w:rsidR="00AB5DFD" w:rsidRPr="0057405D">
              <w:rPr>
                <w:rFonts w:ascii="Times New Roman" w:hAnsi="Times New Roman" w:cs="Times New Roman"/>
                <w:sz w:val="24"/>
                <w:szCs w:val="24"/>
              </w:rPr>
              <w:t xml:space="preserve"> </w:t>
            </w:r>
            <w:r w:rsidRPr="0057405D">
              <w:rPr>
                <w:rFonts w:ascii="Times New Roman" w:hAnsi="Times New Roman" w:cs="Times New Roman"/>
                <w:sz w:val="24"/>
                <w:szCs w:val="24"/>
              </w:rPr>
              <w:t>Снижение смертности от сердечно-сосудистых заболеваний</w:t>
            </w:r>
          </w:p>
        </w:tc>
      </w:tr>
      <w:tr w:rsidR="00450C28" w:rsidRPr="0057405D" w:rsidTr="00F660B2">
        <w:tc>
          <w:tcPr>
            <w:tcW w:w="851" w:type="dxa"/>
          </w:tcPr>
          <w:p w:rsidR="00450C28" w:rsidRPr="0057405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w:t>
            </w:r>
            <w:r w:rsidR="001B5FF2" w:rsidRPr="0057405D">
              <w:rPr>
                <w:rFonts w:ascii="Times New Roman" w:hAnsi="Times New Roman" w:cs="Times New Roman"/>
                <w:sz w:val="24"/>
                <w:szCs w:val="24"/>
              </w:rPr>
              <w:t>.</w:t>
            </w:r>
          </w:p>
        </w:tc>
        <w:tc>
          <w:tcPr>
            <w:tcW w:w="13749" w:type="dxa"/>
            <w:gridSpan w:val="2"/>
          </w:tcPr>
          <w:p w:rsidR="00450C28" w:rsidRPr="0057405D" w:rsidRDefault="00450C28" w:rsidP="00DC343C">
            <w:pPr>
              <w:widowControl w:val="0"/>
              <w:autoSpaceDE w:val="0"/>
              <w:autoSpaceDN w:val="0"/>
              <w:adjustRightInd w:val="0"/>
              <w:spacing w:after="0" w:line="240" w:lineRule="auto"/>
              <w:jc w:val="center"/>
              <w:outlineLvl w:val="4"/>
              <w:rPr>
                <w:rFonts w:ascii="Times New Roman" w:hAnsi="Times New Roman" w:cs="Times New Roman"/>
                <w:sz w:val="24"/>
                <w:szCs w:val="24"/>
              </w:rPr>
            </w:pPr>
            <w:r w:rsidRPr="0057405D">
              <w:rPr>
                <w:rFonts w:ascii="Times New Roman" w:hAnsi="Times New Roman" w:cs="Times New Roman"/>
                <w:sz w:val="24"/>
                <w:szCs w:val="24"/>
              </w:rPr>
              <w:t xml:space="preserve">Задача </w:t>
            </w:r>
            <w:r w:rsidR="00AB5DFD" w:rsidRPr="0057405D">
              <w:rPr>
                <w:rFonts w:ascii="Times New Roman" w:hAnsi="Times New Roman" w:cs="Times New Roman"/>
                <w:sz w:val="24"/>
                <w:szCs w:val="24"/>
              </w:rPr>
              <w:t>1. </w:t>
            </w:r>
            <w:r w:rsidRPr="0057405D">
              <w:rPr>
                <w:rFonts w:ascii="Times New Roman" w:hAnsi="Times New Roman" w:cs="Times New Roman"/>
                <w:sz w:val="24"/>
                <w:szCs w:val="24"/>
              </w:rPr>
              <w:t>Повышение уровня информированности граждан о факторах сердечно-сосудистого риска и формировании здорового образа жизни</w:t>
            </w:r>
          </w:p>
        </w:tc>
      </w:tr>
      <w:tr w:rsidR="00D0225A" w:rsidRPr="0057405D" w:rsidTr="00CE0E3E">
        <w:tc>
          <w:tcPr>
            <w:tcW w:w="851" w:type="dxa"/>
          </w:tcPr>
          <w:p w:rsidR="00D0225A" w:rsidRPr="0057405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w:t>
            </w:r>
          </w:p>
        </w:tc>
        <w:tc>
          <w:tcPr>
            <w:tcW w:w="13749" w:type="dxa"/>
            <w:gridSpan w:val="2"/>
          </w:tcPr>
          <w:p w:rsidR="00D0225A" w:rsidRPr="0057405D" w:rsidRDefault="00D0225A" w:rsidP="00BF01CB">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здравоохранения Свердловской области</w:t>
            </w:r>
          </w:p>
        </w:tc>
      </w:tr>
      <w:tr w:rsidR="004D4C98" w:rsidRPr="0057405D" w:rsidTr="002A0DDF">
        <w:tc>
          <w:tcPr>
            <w:tcW w:w="851" w:type="dxa"/>
          </w:tcPr>
          <w:p w:rsidR="004D4C98" w:rsidRPr="0057405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5</w:t>
            </w:r>
            <w:r w:rsidR="004D4C98" w:rsidRPr="0057405D">
              <w:rPr>
                <w:rFonts w:ascii="Times New Roman" w:hAnsi="Times New Roman" w:cs="Times New Roman"/>
                <w:sz w:val="24"/>
                <w:szCs w:val="24"/>
              </w:rPr>
              <w:t>.</w:t>
            </w:r>
          </w:p>
        </w:tc>
        <w:tc>
          <w:tcPr>
            <w:tcW w:w="4961" w:type="dxa"/>
          </w:tcPr>
          <w:p w:rsidR="004D4C98" w:rsidRPr="0057405D" w:rsidRDefault="004D4C98" w:rsidP="00F71180">
            <w:pPr>
              <w:widowControl w:val="0"/>
              <w:autoSpaceDE w:val="0"/>
              <w:autoSpaceDN w:val="0"/>
              <w:adjustRightInd w:val="0"/>
              <w:spacing w:after="0" w:line="240" w:lineRule="auto"/>
              <w:rPr>
                <w:rFonts w:ascii="Times New Roman" w:hAnsi="Times New Roman" w:cs="Times New Roman"/>
                <w:i/>
                <w:iCs/>
                <w:sz w:val="24"/>
                <w:szCs w:val="24"/>
              </w:rPr>
            </w:pPr>
            <w:r w:rsidRPr="0057405D">
              <w:rPr>
                <w:rFonts w:ascii="Times New Roman" w:hAnsi="Times New Roman" w:cs="Times New Roman"/>
                <w:sz w:val="24"/>
                <w:szCs w:val="24"/>
              </w:rPr>
              <w:t>Мероприятие 1. </w:t>
            </w:r>
          </w:p>
          <w:p w:rsidR="004D4C98" w:rsidRPr="0057405D" w:rsidRDefault="004D4C98"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Создание социальной рекламы</w:t>
            </w:r>
          </w:p>
          <w:p w:rsidR="004D4C98" w:rsidRPr="0057405D" w:rsidRDefault="004D4C98"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(телепередача «Все о сердце»)</w:t>
            </w:r>
          </w:p>
        </w:tc>
        <w:tc>
          <w:tcPr>
            <w:tcW w:w="8788" w:type="dxa"/>
          </w:tcPr>
          <w:p w:rsidR="002435BE" w:rsidRPr="0057405D" w:rsidRDefault="007B6094" w:rsidP="006F3951">
            <w:pPr>
              <w:widowControl w:val="0"/>
              <w:autoSpaceDE w:val="0"/>
              <w:autoSpaceDN w:val="0"/>
              <w:adjustRightInd w:val="0"/>
              <w:spacing w:after="0" w:line="240" w:lineRule="auto"/>
              <w:ind w:firstLine="34"/>
              <w:jc w:val="both"/>
              <w:rPr>
                <w:rFonts w:ascii="Times New Roman" w:hAnsi="Times New Roman" w:cs="Times New Roman"/>
                <w:sz w:val="24"/>
                <w:szCs w:val="24"/>
              </w:rPr>
            </w:pPr>
            <w:r w:rsidRPr="0057405D">
              <w:rPr>
                <w:rFonts w:ascii="Times New Roman" w:hAnsi="Times New Roman" w:cs="Times New Roman"/>
                <w:sz w:val="24"/>
                <w:szCs w:val="24"/>
              </w:rPr>
              <w:t>Заключены договоры с каналом «Россия 1 – Урал», выход передач: 03, 10, 17, 24 июня 2017 года</w:t>
            </w:r>
          </w:p>
          <w:p w:rsidR="007B6094" w:rsidRPr="0057405D" w:rsidRDefault="007B6094" w:rsidP="006F3951">
            <w:pPr>
              <w:widowControl w:val="0"/>
              <w:autoSpaceDE w:val="0"/>
              <w:autoSpaceDN w:val="0"/>
              <w:adjustRightInd w:val="0"/>
              <w:spacing w:after="0" w:line="240" w:lineRule="auto"/>
              <w:ind w:firstLine="34"/>
              <w:jc w:val="both"/>
              <w:rPr>
                <w:rFonts w:ascii="Times New Roman" w:hAnsi="Times New Roman" w:cs="Times New Roman"/>
                <w:sz w:val="24"/>
                <w:szCs w:val="24"/>
              </w:rPr>
            </w:pPr>
          </w:p>
        </w:tc>
      </w:tr>
      <w:tr w:rsidR="004D4C98" w:rsidRPr="0057405D" w:rsidTr="002A0DDF">
        <w:tc>
          <w:tcPr>
            <w:tcW w:w="851" w:type="dxa"/>
          </w:tcPr>
          <w:p w:rsidR="004D4C98" w:rsidRPr="0057405D" w:rsidRDefault="002C7A8D"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6</w:t>
            </w:r>
            <w:r w:rsidR="004D4C98" w:rsidRPr="0057405D">
              <w:rPr>
                <w:rFonts w:ascii="Times New Roman" w:hAnsi="Times New Roman" w:cs="Times New Roman"/>
                <w:sz w:val="24"/>
                <w:szCs w:val="24"/>
              </w:rPr>
              <w:t>.</w:t>
            </w:r>
          </w:p>
        </w:tc>
        <w:tc>
          <w:tcPr>
            <w:tcW w:w="4961" w:type="dxa"/>
          </w:tcPr>
          <w:p w:rsidR="004D4C98" w:rsidRPr="0057405D" w:rsidRDefault="004D4C98"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2.</w:t>
            </w:r>
          </w:p>
          <w:p w:rsidR="004D4C98" w:rsidRPr="0057405D" w:rsidRDefault="004D4C98"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Создание видеороликов по профилактике сердечно-сосудистых заболеваний</w:t>
            </w:r>
            <w:bookmarkStart w:id="1" w:name="_GoBack"/>
            <w:bookmarkEnd w:id="1"/>
          </w:p>
        </w:tc>
        <w:tc>
          <w:tcPr>
            <w:tcW w:w="8788" w:type="dxa"/>
          </w:tcPr>
          <w:p w:rsidR="000E4B42" w:rsidRPr="0057405D" w:rsidRDefault="00E77A20" w:rsidP="00E77A20">
            <w:pPr>
              <w:spacing w:after="0" w:line="240" w:lineRule="auto"/>
              <w:ind w:firstLine="34"/>
              <w:contextualSpacing/>
              <w:jc w:val="both"/>
              <w:rPr>
                <w:rFonts w:ascii="Times New Roman" w:hAnsi="Times New Roman" w:cs="Times New Roman"/>
                <w:sz w:val="24"/>
                <w:szCs w:val="24"/>
              </w:rPr>
            </w:pPr>
            <w:r w:rsidRPr="0057405D">
              <w:rPr>
                <w:rFonts w:ascii="Times New Roman" w:hAnsi="Times New Roman" w:cs="Times New Roman"/>
                <w:sz w:val="24"/>
                <w:szCs w:val="24"/>
              </w:rPr>
              <w:t>Разработан сценарий видеоролика. Проведена работа по составлению технического задания для процедуры конкурса для определения партнера</w:t>
            </w:r>
          </w:p>
        </w:tc>
      </w:tr>
      <w:tr w:rsidR="004D4C98" w:rsidRPr="0057405D" w:rsidTr="002A0DDF">
        <w:tc>
          <w:tcPr>
            <w:tcW w:w="851" w:type="dxa"/>
          </w:tcPr>
          <w:p w:rsidR="004D4C98" w:rsidRPr="0057405D" w:rsidRDefault="001B0F6A"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7</w:t>
            </w:r>
            <w:r w:rsidR="004D4C98" w:rsidRPr="0057405D">
              <w:rPr>
                <w:rFonts w:ascii="Times New Roman" w:hAnsi="Times New Roman" w:cs="Times New Roman"/>
                <w:sz w:val="24"/>
                <w:szCs w:val="24"/>
              </w:rPr>
              <w:t>.</w:t>
            </w:r>
          </w:p>
        </w:tc>
        <w:tc>
          <w:tcPr>
            <w:tcW w:w="4961" w:type="dxa"/>
          </w:tcPr>
          <w:p w:rsidR="004D4C98" w:rsidRPr="0057405D" w:rsidRDefault="004D4C98"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3.</w:t>
            </w:r>
          </w:p>
          <w:p w:rsidR="004D4C98" w:rsidRPr="0057405D" w:rsidRDefault="004D4C98"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Прокат видеороликов по профилактике сердечно-сосудистых заболеваний на региональных и муниципальных телеканалах</w:t>
            </w:r>
          </w:p>
        </w:tc>
        <w:tc>
          <w:tcPr>
            <w:tcW w:w="8788" w:type="dxa"/>
          </w:tcPr>
          <w:p w:rsidR="00F14483" w:rsidRPr="0057405D" w:rsidRDefault="002F53C8" w:rsidP="002F53C8">
            <w:pPr>
              <w:spacing w:line="240" w:lineRule="auto"/>
              <w:ind w:firstLine="34"/>
              <w:contextualSpacing/>
              <w:jc w:val="both"/>
              <w:rPr>
                <w:rFonts w:ascii="Times New Roman" w:hAnsi="Times New Roman" w:cs="Times New Roman"/>
                <w:sz w:val="24"/>
                <w:szCs w:val="24"/>
              </w:rPr>
            </w:pPr>
            <w:r w:rsidRPr="0057405D">
              <w:rPr>
                <w:rFonts w:ascii="Times New Roman" w:hAnsi="Times New Roman" w:cs="Times New Roman"/>
                <w:sz w:val="24"/>
                <w:szCs w:val="24"/>
              </w:rPr>
              <w:t>Проведена работа по составлению технического задания для процедуры конкурса для определения партнера. Прокат ролика запланирован на 2 полугодие 2017 года</w:t>
            </w:r>
          </w:p>
        </w:tc>
      </w:tr>
      <w:tr w:rsidR="002A0DDF" w:rsidRPr="0057405D" w:rsidTr="002A0DDF">
        <w:tc>
          <w:tcPr>
            <w:tcW w:w="851" w:type="dxa"/>
          </w:tcPr>
          <w:p w:rsidR="002A0DDF" w:rsidRPr="0057405D" w:rsidRDefault="001B0F6A"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8</w:t>
            </w:r>
            <w:r w:rsidR="002A0DDF" w:rsidRPr="0057405D">
              <w:rPr>
                <w:rFonts w:ascii="Times New Roman" w:hAnsi="Times New Roman" w:cs="Times New Roman"/>
                <w:sz w:val="24"/>
                <w:szCs w:val="24"/>
              </w:rPr>
              <w:t>.</w:t>
            </w:r>
          </w:p>
        </w:tc>
        <w:tc>
          <w:tcPr>
            <w:tcW w:w="4961" w:type="dxa"/>
          </w:tcPr>
          <w:p w:rsidR="002A0DDF" w:rsidRPr="0057405D" w:rsidRDefault="002A0DDF"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4.</w:t>
            </w:r>
          </w:p>
          <w:p w:rsidR="002A0DDF" w:rsidRPr="0057405D" w:rsidRDefault="002A0DDF"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Размещение на </w:t>
            </w:r>
            <w:proofErr w:type="spellStart"/>
            <w:r w:rsidRPr="0057405D">
              <w:rPr>
                <w:rFonts w:ascii="Times New Roman" w:hAnsi="Times New Roman" w:cs="Times New Roman"/>
                <w:sz w:val="24"/>
                <w:szCs w:val="24"/>
              </w:rPr>
              <w:t>билбордах</w:t>
            </w:r>
            <w:proofErr w:type="spellEnd"/>
            <w:r w:rsidRPr="0057405D">
              <w:rPr>
                <w:rFonts w:ascii="Times New Roman" w:hAnsi="Times New Roman" w:cs="Times New Roman"/>
                <w:sz w:val="24"/>
                <w:szCs w:val="24"/>
              </w:rPr>
              <w:t xml:space="preserve"> на территориях муниципальных образований, расположенных на территории Свердловской области, социальной рекламы: «5 правил здоровой жизни» </w:t>
            </w:r>
          </w:p>
        </w:tc>
        <w:tc>
          <w:tcPr>
            <w:tcW w:w="8788" w:type="dxa"/>
          </w:tcPr>
          <w:p w:rsidR="00896CC4" w:rsidRPr="0057405D" w:rsidRDefault="000D2888" w:rsidP="000D2888">
            <w:pPr>
              <w:widowControl w:val="0"/>
              <w:autoSpaceDE w:val="0"/>
              <w:autoSpaceDN w:val="0"/>
              <w:adjustRightInd w:val="0"/>
              <w:spacing w:after="0" w:line="240" w:lineRule="auto"/>
              <w:jc w:val="both"/>
              <w:rPr>
                <w:rFonts w:ascii="Times New Roman" w:hAnsi="Times New Roman" w:cs="Times New Roman"/>
                <w:sz w:val="24"/>
                <w:szCs w:val="24"/>
              </w:rPr>
            </w:pPr>
            <w:r w:rsidRPr="0057405D">
              <w:rPr>
                <w:rFonts w:ascii="Times New Roman" w:hAnsi="Times New Roman" w:cs="Times New Roman"/>
                <w:sz w:val="24"/>
                <w:szCs w:val="24"/>
              </w:rPr>
              <w:t>Электронном аукцион на стадии подготовки документации и отправления для размещения в Департамент государственных закупок Свердловской области</w:t>
            </w:r>
          </w:p>
        </w:tc>
      </w:tr>
      <w:tr w:rsidR="002A0DDF" w:rsidRPr="0057405D" w:rsidTr="002A0DDF">
        <w:tc>
          <w:tcPr>
            <w:tcW w:w="851" w:type="dxa"/>
          </w:tcPr>
          <w:p w:rsidR="002A0DDF" w:rsidRPr="0057405D" w:rsidRDefault="001B0F6A"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9</w:t>
            </w:r>
            <w:r w:rsidR="002A0DDF" w:rsidRPr="0057405D">
              <w:rPr>
                <w:rFonts w:ascii="Times New Roman" w:hAnsi="Times New Roman" w:cs="Times New Roman"/>
                <w:sz w:val="24"/>
                <w:szCs w:val="24"/>
              </w:rPr>
              <w:t>.</w:t>
            </w:r>
          </w:p>
        </w:tc>
        <w:tc>
          <w:tcPr>
            <w:tcW w:w="4961" w:type="dxa"/>
          </w:tcPr>
          <w:p w:rsidR="002A0DDF" w:rsidRPr="0057405D" w:rsidRDefault="002A0DDF"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5.</w:t>
            </w:r>
          </w:p>
          <w:p w:rsidR="002A0DDF" w:rsidRPr="0057405D" w:rsidRDefault="002A0DDF"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Подготовка отдельных вкладок </w:t>
            </w:r>
          </w:p>
          <w:p w:rsidR="002A0DDF" w:rsidRPr="0057405D" w:rsidRDefault="002A0DDF"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в печатных средствах массовой информации по профилактике сердечно-сосудистых заболеваний</w:t>
            </w:r>
          </w:p>
        </w:tc>
        <w:tc>
          <w:tcPr>
            <w:tcW w:w="8788" w:type="dxa"/>
          </w:tcPr>
          <w:p w:rsidR="00B61481" w:rsidRPr="0057405D" w:rsidRDefault="00AB0908" w:rsidP="00AB0908">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Проведена работа по подготовке материалов для размещения на отдельных вкладках в печатных СМИ. Заключены 3 договора с печатными СМИ: АиФ, Комсомольская правда, Областная газета. Вышла вкладка в газете «Комсомольская правда» от 30.06.2017</w:t>
            </w:r>
          </w:p>
        </w:tc>
      </w:tr>
      <w:tr w:rsidR="005C7677" w:rsidRPr="0057405D" w:rsidTr="00CE0E3E">
        <w:tc>
          <w:tcPr>
            <w:tcW w:w="851" w:type="dxa"/>
          </w:tcPr>
          <w:p w:rsidR="005C7677" w:rsidRPr="0057405D" w:rsidRDefault="005C7677"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10.</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6.</w:t>
            </w:r>
          </w:p>
          <w:p w:rsidR="005C7677" w:rsidRPr="0057405D" w:rsidRDefault="005C7677" w:rsidP="002C0050">
            <w:pPr>
              <w:widowControl w:val="0"/>
              <w:autoSpaceDE w:val="0"/>
              <w:autoSpaceDN w:val="0"/>
              <w:adjustRightInd w:val="0"/>
              <w:spacing w:after="0" w:line="240" w:lineRule="auto"/>
              <w:rPr>
                <w:rFonts w:ascii="Times New Roman" w:hAnsi="Times New Roman" w:cs="Times New Roman"/>
                <w:i/>
                <w:color w:val="00B050"/>
                <w:sz w:val="24"/>
                <w:szCs w:val="24"/>
              </w:rPr>
            </w:pPr>
            <w:r w:rsidRPr="0057405D">
              <w:rPr>
                <w:rFonts w:ascii="Times New Roman" w:hAnsi="Times New Roman" w:cs="Times New Roman"/>
                <w:sz w:val="24"/>
                <w:szCs w:val="24"/>
              </w:rPr>
              <w:t xml:space="preserve">Профилактический проект «Останови инсульт» </w:t>
            </w:r>
          </w:p>
        </w:tc>
        <w:tc>
          <w:tcPr>
            <w:tcW w:w="8788" w:type="dxa"/>
          </w:tcPr>
          <w:p w:rsidR="005C7677" w:rsidRPr="0057405D" w:rsidRDefault="00A61206" w:rsidP="00C16FBA">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Проведен запрос коммерческих предложений, выбраны партнеры по размещению информации о профилактике инсульта в </w:t>
            </w:r>
            <w:proofErr w:type="spellStart"/>
            <w:r w:rsidRPr="0057405D">
              <w:rPr>
                <w:rFonts w:ascii="Times New Roman" w:hAnsi="Times New Roman" w:cs="Times New Roman"/>
                <w:sz w:val="24"/>
                <w:szCs w:val="24"/>
              </w:rPr>
              <w:t>соцсетях</w:t>
            </w:r>
            <w:proofErr w:type="spellEnd"/>
            <w:r w:rsidRPr="0057405D">
              <w:rPr>
                <w:rFonts w:ascii="Times New Roman" w:hAnsi="Times New Roman" w:cs="Times New Roman"/>
                <w:sz w:val="24"/>
                <w:szCs w:val="24"/>
              </w:rPr>
              <w:t xml:space="preserve"> «</w:t>
            </w:r>
            <w:proofErr w:type="spellStart"/>
            <w:r w:rsidRPr="0057405D">
              <w:rPr>
                <w:rFonts w:ascii="Times New Roman" w:hAnsi="Times New Roman" w:cs="Times New Roman"/>
                <w:sz w:val="24"/>
                <w:szCs w:val="24"/>
              </w:rPr>
              <w:t>Вконтакте</w:t>
            </w:r>
            <w:proofErr w:type="spellEnd"/>
            <w:r w:rsidRPr="0057405D">
              <w:rPr>
                <w:rFonts w:ascii="Times New Roman" w:hAnsi="Times New Roman" w:cs="Times New Roman"/>
                <w:sz w:val="24"/>
                <w:szCs w:val="24"/>
              </w:rPr>
              <w:t>» и «Одноклассники». Заключены 2 договора. Проведена предоплата в объеме 30%</w:t>
            </w:r>
          </w:p>
        </w:tc>
      </w:tr>
      <w:tr w:rsidR="005C7677" w:rsidRPr="0057405D" w:rsidTr="00CE0E3E">
        <w:tc>
          <w:tcPr>
            <w:tcW w:w="851" w:type="dxa"/>
          </w:tcPr>
          <w:p w:rsidR="005C7677" w:rsidRPr="0057405D" w:rsidRDefault="005C7677"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11.</w:t>
            </w:r>
          </w:p>
        </w:tc>
        <w:tc>
          <w:tcPr>
            <w:tcW w:w="4961" w:type="dxa"/>
          </w:tcPr>
          <w:p w:rsidR="005C7677" w:rsidRPr="0057405D" w:rsidRDefault="005C7677" w:rsidP="0044113D">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7. </w:t>
            </w:r>
          </w:p>
          <w:p w:rsidR="005C7677" w:rsidRPr="0057405D" w:rsidRDefault="005C7677" w:rsidP="00A32C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Организация и проведение «школ здоровья и долголетия»</w:t>
            </w:r>
          </w:p>
        </w:tc>
        <w:tc>
          <w:tcPr>
            <w:tcW w:w="8788" w:type="dxa"/>
          </w:tcPr>
          <w:p w:rsidR="005C7677" w:rsidRPr="0057405D" w:rsidRDefault="00DE14AB" w:rsidP="00DE14AB">
            <w:pPr>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Проведение Школ здоровья запланировано на 2 полугодие 2017 года</w:t>
            </w:r>
          </w:p>
        </w:tc>
      </w:tr>
      <w:tr w:rsidR="005C7677" w:rsidRPr="0057405D" w:rsidTr="00CE0E3E">
        <w:tc>
          <w:tcPr>
            <w:tcW w:w="851" w:type="dxa"/>
          </w:tcPr>
          <w:p w:rsidR="005C7677" w:rsidRPr="0057405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12.</w:t>
            </w:r>
          </w:p>
        </w:tc>
        <w:tc>
          <w:tcPr>
            <w:tcW w:w="13749" w:type="dxa"/>
            <w:gridSpan w:val="2"/>
          </w:tcPr>
          <w:p w:rsidR="005C7677" w:rsidRPr="0057405D" w:rsidRDefault="005C7677" w:rsidP="00ED51BB">
            <w:pPr>
              <w:widowControl w:val="0"/>
              <w:autoSpaceDE w:val="0"/>
              <w:autoSpaceDN w:val="0"/>
              <w:adjustRightInd w:val="0"/>
              <w:spacing w:after="0" w:line="240" w:lineRule="auto"/>
              <w:jc w:val="both"/>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социальной политики Свердловской области</w:t>
            </w:r>
          </w:p>
        </w:tc>
      </w:tr>
      <w:tr w:rsidR="005C7677" w:rsidRPr="0057405D" w:rsidTr="00CE0E3E">
        <w:tc>
          <w:tcPr>
            <w:tcW w:w="851" w:type="dxa"/>
          </w:tcPr>
          <w:p w:rsidR="005C7677" w:rsidRPr="0057405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13.</w:t>
            </w:r>
          </w:p>
        </w:tc>
        <w:tc>
          <w:tcPr>
            <w:tcW w:w="4961" w:type="dxa"/>
          </w:tcPr>
          <w:p w:rsidR="005C7677" w:rsidRPr="0057405D" w:rsidRDefault="005C7677" w:rsidP="000D14B2">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9.</w:t>
            </w:r>
          </w:p>
          <w:p w:rsidR="005C7677" w:rsidRPr="0057405D" w:rsidRDefault="005C7677" w:rsidP="000D14B2">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Организация работы отделения Школы пожилого возраста «Активное долголетие»</w:t>
            </w:r>
          </w:p>
          <w:p w:rsidR="005C7677" w:rsidRPr="0057405D" w:rsidRDefault="005C7677" w:rsidP="00A6505C">
            <w:pPr>
              <w:widowControl w:val="0"/>
              <w:autoSpaceDE w:val="0"/>
              <w:autoSpaceDN w:val="0"/>
              <w:adjustRightInd w:val="0"/>
              <w:spacing w:after="0" w:line="240" w:lineRule="auto"/>
              <w:rPr>
                <w:rFonts w:ascii="Times New Roman" w:hAnsi="Times New Roman" w:cs="Times New Roman"/>
                <w:i/>
                <w:sz w:val="24"/>
                <w:szCs w:val="24"/>
              </w:rPr>
            </w:pPr>
          </w:p>
        </w:tc>
        <w:tc>
          <w:tcPr>
            <w:tcW w:w="8788" w:type="dxa"/>
          </w:tcPr>
          <w:p w:rsidR="005C7677" w:rsidRPr="0057405D" w:rsidRDefault="005B7C1B" w:rsidP="00ED51BB">
            <w:pPr>
              <w:spacing w:after="0" w:line="240" w:lineRule="auto"/>
              <w:ind w:firstLine="317"/>
              <w:jc w:val="both"/>
              <w:rPr>
                <w:rFonts w:ascii="Times New Roman" w:hAnsi="Times New Roman" w:cs="Times New Roman"/>
                <w:sz w:val="24"/>
                <w:szCs w:val="24"/>
              </w:rPr>
            </w:pPr>
            <w:r w:rsidRPr="0057405D">
              <w:rPr>
                <w:rFonts w:ascii="Times New Roman" w:hAnsi="Times New Roman" w:cs="Times New Roman"/>
                <w:i/>
                <w:sz w:val="24"/>
                <w:szCs w:val="24"/>
              </w:rPr>
              <w:t>И</w:t>
            </w:r>
            <w:r w:rsidR="005C7677" w:rsidRPr="0057405D">
              <w:rPr>
                <w:rFonts w:ascii="Times New Roman" w:hAnsi="Times New Roman" w:cs="Times New Roman"/>
                <w:i/>
                <w:sz w:val="24"/>
                <w:szCs w:val="24"/>
              </w:rPr>
              <w:t xml:space="preserve">нформация представлена </w:t>
            </w:r>
            <w:r w:rsidR="005C7677" w:rsidRPr="0057405D">
              <w:rPr>
                <w:rFonts w:ascii="Times New Roman" w:hAnsi="Times New Roman" w:cs="Times New Roman"/>
                <w:bCs/>
                <w:i/>
                <w:sz w:val="24"/>
                <w:szCs w:val="24"/>
              </w:rPr>
              <w:t>Министерством социальной политики Свердловской области</w:t>
            </w:r>
          </w:p>
          <w:p w:rsidR="005C7677" w:rsidRPr="0057405D" w:rsidRDefault="00DE131B" w:rsidP="004A1F92">
            <w:pPr>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В рамках комплексной программы Свердловской области «Старшее поколение» на 2014 - 2018 годы», утвержденной постановлением Правительства Свердловской области от 12.03.2014 № 167-ПП, в целях продления активного долголетия пожилых людей, повышения их правовой и экономической культуры, приобретения навыков использования современных средств и стандартов общения, преодоления одиночества, овладения навыками прикладного творчества с 2012 года при комплексных центрах социального обслуживания населения Свердловской области организованы Школы пожилого возраста. В отделениях Школ пожилого возраста: активное долголетие, безопасная жизнедеятельность, компьютерная грамотность, творческая и прикладная деятельность, профессиональная ориентация, обучение навыкам ухода, правовая и экономическая культура, социальный туризм, краеведение, садоводство и огородничество. Всего на территории Свердловской области, по состоянию на 01.0</w:t>
            </w:r>
            <w:r w:rsidR="004A1F92" w:rsidRPr="0057405D">
              <w:rPr>
                <w:rFonts w:ascii="Times New Roman" w:hAnsi="Times New Roman" w:cs="Times New Roman"/>
                <w:sz w:val="24"/>
                <w:szCs w:val="24"/>
              </w:rPr>
              <w:t>7</w:t>
            </w:r>
            <w:r w:rsidRPr="0057405D">
              <w:rPr>
                <w:rFonts w:ascii="Times New Roman" w:hAnsi="Times New Roman" w:cs="Times New Roman"/>
                <w:sz w:val="24"/>
                <w:szCs w:val="24"/>
              </w:rPr>
              <w:t>.2017 года на базе культурно-досуговых учреждений и при учреждениях социального обслуживания населения действует 739 клубов по интересам для творчески активных людей старшего поколения</w:t>
            </w:r>
          </w:p>
        </w:tc>
      </w:tr>
      <w:tr w:rsidR="005C7677" w:rsidRPr="0057405D" w:rsidTr="00F660B2">
        <w:tc>
          <w:tcPr>
            <w:tcW w:w="851" w:type="dxa"/>
          </w:tcPr>
          <w:p w:rsidR="005C7677" w:rsidRPr="0057405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14.</w:t>
            </w:r>
          </w:p>
        </w:tc>
        <w:tc>
          <w:tcPr>
            <w:tcW w:w="13749" w:type="dxa"/>
            <w:gridSpan w:val="2"/>
          </w:tcPr>
          <w:p w:rsidR="005C7677" w:rsidRPr="0057405D" w:rsidRDefault="005C7677" w:rsidP="00ED51BB">
            <w:pPr>
              <w:widowControl w:val="0"/>
              <w:autoSpaceDE w:val="0"/>
              <w:autoSpaceDN w:val="0"/>
              <w:adjustRightInd w:val="0"/>
              <w:spacing w:after="0" w:line="240" w:lineRule="auto"/>
              <w:jc w:val="both"/>
              <w:rPr>
                <w:rFonts w:ascii="Times New Roman" w:hAnsi="Times New Roman" w:cs="Times New Roman"/>
                <w:sz w:val="24"/>
                <w:szCs w:val="24"/>
              </w:rPr>
            </w:pPr>
            <w:r w:rsidRPr="0057405D">
              <w:rPr>
                <w:rFonts w:ascii="Times New Roman" w:hAnsi="Times New Roman" w:cs="Times New Roman"/>
                <w:sz w:val="24"/>
                <w:szCs w:val="24"/>
              </w:rPr>
              <w:t>Задача 2. Ранняя диагностика сердечно-сосудистых заболеваний</w:t>
            </w:r>
          </w:p>
          <w:p w:rsidR="005C7677" w:rsidRPr="0057405D" w:rsidRDefault="005C7677" w:rsidP="00ED51BB">
            <w:pPr>
              <w:widowControl w:val="0"/>
              <w:autoSpaceDE w:val="0"/>
              <w:autoSpaceDN w:val="0"/>
              <w:adjustRightInd w:val="0"/>
              <w:spacing w:after="0" w:line="240" w:lineRule="auto"/>
              <w:jc w:val="both"/>
              <w:rPr>
                <w:rFonts w:ascii="Times New Roman" w:hAnsi="Times New Roman" w:cs="Times New Roman"/>
                <w:sz w:val="24"/>
                <w:szCs w:val="24"/>
              </w:rPr>
            </w:pPr>
          </w:p>
        </w:tc>
      </w:tr>
      <w:tr w:rsidR="005C7677" w:rsidRPr="0057405D" w:rsidTr="00CE0E3E">
        <w:tc>
          <w:tcPr>
            <w:tcW w:w="851" w:type="dxa"/>
          </w:tcPr>
          <w:p w:rsidR="005C7677" w:rsidRPr="0057405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15.</w:t>
            </w:r>
          </w:p>
        </w:tc>
        <w:tc>
          <w:tcPr>
            <w:tcW w:w="13749" w:type="dxa"/>
            <w:gridSpan w:val="2"/>
          </w:tcPr>
          <w:p w:rsidR="005C7677" w:rsidRPr="0057405D" w:rsidRDefault="005C7677" w:rsidP="00ED51BB">
            <w:pPr>
              <w:widowControl w:val="0"/>
              <w:autoSpaceDE w:val="0"/>
              <w:autoSpaceDN w:val="0"/>
              <w:adjustRightInd w:val="0"/>
              <w:spacing w:after="0" w:line="240" w:lineRule="auto"/>
              <w:jc w:val="both"/>
              <w:outlineLvl w:val="2"/>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здравоохранение Свердловской области</w:t>
            </w:r>
          </w:p>
        </w:tc>
      </w:tr>
      <w:tr w:rsidR="005C7677" w:rsidRPr="0057405D" w:rsidTr="00CE0E3E">
        <w:tc>
          <w:tcPr>
            <w:tcW w:w="851" w:type="dxa"/>
          </w:tcPr>
          <w:p w:rsidR="005C7677" w:rsidRPr="0057405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16.</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10.</w:t>
            </w:r>
          </w:p>
          <w:p w:rsidR="005C7677" w:rsidRPr="0057405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Организация и проведение мониторинга факторов риска сердечно-сосудистых заболеваний среди взрослых жителей Свердловской области (эпидемиологический мониторинг)</w:t>
            </w:r>
          </w:p>
        </w:tc>
        <w:tc>
          <w:tcPr>
            <w:tcW w:w="8788" w:type="dxa"/>
          </w:tcPr>
          <w:p w:rsidR="00FD7E78" w:rsidRPr="0057405D" w:rsidRDefault="00FD7E78" w:rsidP="00FD7E78">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Проведена работа по разработке дизайна исследования. Разработана анкета, проведена выборка учреждений здравоохранения для участия в исследовании.</w:t>
            </w:r>
          </w:p>
          <w:p w:rsidR="005C7677" w:rsidRPr="0057405D" w:rsidRDefault="00FD7E78" w:rsidP="00FD7E78">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Заключены договоры на приобретение расходных материалов</w:t>
            </w:r>
          </w:p>
        </w:tc>
      </w:tr>
      <w:tr w:rsidR="005C7677" w:rsidRPr="0057405D" w:rsidTr="00CE0E3E">
        <w:tc>
          <w:tcPr>
            <w:tcW w:w="851" w:type="dxa"/>
          </w:tcPr>
          <w:p w:rsidR="005C7677" w:rsidRPr="0057405D" w:rsidRDefault="005C7677"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17.</w:t>
            </w:r>
          </w:p>
        </w:tc>
        <w:tc>
          <w:tcPr>
            <w:tcW w:w="4961" w:type="dxa"/>
          </w:tcPr>
          <w:p w:rsidR="005C7677" w:rsidRPr="0057405D" w:rsidRDefault="005C7677" w:rsidP="00BE169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12.</w:t>
            </w:r>
          </w:p>
          <w:p w:rsidR="005C7677" w:rsidRPr="0057405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Диспансеризация определенных групп взрослого населения</w:t>
            </w:r>
          </w:p>
        </w:tc>
        <w:tc>
          <w:tcPr>
            <w:tcW w:w="8788" w:type="dxa"/>
          </w:tcPr>
          <w:p w:rsidR="00DF7CDC" w:rsidRPr="0057405D" w:rsidRDefault="00DF7CDC" w:rsidP="00DF7CDC">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В 2017 году в диспансеризации взрослого населения принимают участие 93 медицинские организации, в том числе 62 государственных учреждения здравоохранения, 9 – муниципальных учреждений здравоохранения, 10 медико-санитарных частей и медицинских центров промышленных предприятий, 5 медико-санитарных частей Федерального медико-биологического агентства, 5 негосударственных учреждений здравоохранения ОАО РЖД, 2 медицинские организации негосударственной формы собственности.</w:t>
            </w:r>
          </w:p>
          <w:p w:rsidR="005C7677" w:rsidRPr="0057405D" w:rsidRDefault="00DF7CDC" w:rsidP="00DF7CDC">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По состоянию на 10 июля 2017 года охвачено диспансеризацией 314946 человек, что составляет 42,7% от годового плана (737155 чел.)</w:t>
            </w:r>
          </w:p>
        </w:tc>
      </w:tr>
      <w:tr w:rsidR="005C7677" w:rsidRPr="0057405D" w:rsidTr="00CE0E3E">
        <w:tc>
          <w:tcPr>
            <w:tcW w:w="851" w:type="dxa"/>
          </w:tcPr>
          <w:p w:rsidR="005C7677" w:rsidRPr="0057405D" w:rsidRDefault="005C7677" w:rsidP="00E939BF">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18.</w:t>
            </w:r>
          </w:p>
        </w:tc>
        <w:tc>
          <w:tcPr>
            <w:tcW w:w="4961" w:type="dxa"/>
          </w:tcPr>
          <w:p w:rsidR="005C7677" w:rsidRPr="0057405D" w:rsidRDefault="005C7677" w:rsidP="00BE169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13.</w:t>
            </w:r>
          </w:p>
          <w:p w:rsidR="005C7677" w:rsidRPr="0057405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Обеспечение доступности обследования в центрах здоровья для населения</w:t>
            </w:r>
          </w:p>
        </w:tc>
        <w:tc>
          <w:tcPr>
            <w:tcW w:w="8788" w:type="dxa"/>
          </w:tcPr>
          <w:p w:rsidR="005C7677" w:rsidRPr="0057405D" w:rsidRDefault="002917F6" w:rsidP="002917F6">
            <w:pPr>
              <w:spacing w:after="0" w:line="240" w:lineRule="auto"/>
              <w:ind w:firstLine="317"/>
              <w:contextualSpacing/>
              <w:jc w:val="both"/>
              <w:rPr>
                <w:rFonts w:ascii="Times New Roman" w:hAnsi="Times New Roman" w:cs="Times New Roman"/>
                <w:sz w:val="24"/>
                <w:szCs w:val="24"/>
              </w:rPr>
            </w:pPr>
            <w:r w:rsidRPr="0057405D">
              <w:rPr>
                <w:rFonts w:ascii="Times New Roman" w:eastAsia="Times New Roman" w:hAnsi="Times New Roman" w:cs="Times New Roman"/>
                <w:sz w:val="24"/>
                <w:szCs w:val="24"/>
              </w:rPr>
              <w:t>На территории Свердловской области работает 25 центров здоровья: 19 центров здоровья для взрослых, и 6 центров здоровья для детей. У посетителей центра здоровья выявляются факторы риска заболеваний, проводится коррекция индивидуального поведения, составляется персональный план оздоровления. В Центрах здоровья проведено 95123 посещения, из них Центрах здоровья для детей – 25601 посещение</w:t>
            </w:r>
          </w:p>
        </w:tc>
      </w:tr>
      <w:tr w:rsidR="00894E93" w:rsidRPr="0057405D" w:rsidTr="007043CF">
        <w:trPr>
          <w:trHeight w:val="609"/>
        </w:trPr>
        <w:tc>
          <w:tcPr>
            <w:tcW w:w="851" w:type="dxa"/>
          </w:tcPr>
          <w:p w:rsidR="00894E93" w:rsidRPr="0057405D" w:rsidRDefault="004A4459" w:rsidP="00F71180">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19</w:t>
            </w:r>
            <w:r w:rsidR="00894E93" w:rsidRPr="0057405D">
              <w:rPr>
                <w:rFonts w:ascii="Times New Roman" w:hAnsi="Times New Roman" w:cs="Times New Roman"/>
                <w:sz w:val="24"/>
                <w:szCs w:val="24"/>
              </w:rPr>
              <w:t>.</w:t>
            </w:r>
          </w:p>
        </w:tc>
        <w:tc>
          <w:tcPr>
            <w:tcW w:w="4961" w:type="dxa"/>
          </w:tcPr>
          <w:p w:rsidR="00894E93" w:rsidRPr="0057405D" w:rsidRDefault="00894E93"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16. Проведение оценки кардиологического здоровья населения Свердловской области (отдельных социальных групп численностью 3300 человек) с использованием модели коронарного паспорта</w:t>
            </w:r>
          </w:p>
        </w:tc>
        <w:tc>
          <w:tcPr>
            <w:tcW w:w="8788" w:type="dxa"/>
          </w:tcPr>
          <w:p w:rsidR="00894E93" w:rsidRPr="0057405D" w:rsidRDefault="00773064" w:rsidP="00641070">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Электронный аукцион размещен. Прием заявок до 19.07.2017</w:t>
            </w:r>
          </w:p>
        </w:tc>
      </w:tr>
      <w:tr w:rsidR="005C7677" w:rsidRPr="0057405D" w:rsidTr="00F660B2">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4A4459" w:rsidRPr="0057405D">
              <w:rPr>
                <w:rFonts w:ascii="Times New Roman" w:hAnsi="Times New Roman" w:cs="Times New Roman"/>
                <w:sz w:val="24"/>
                <w:szCs w:val="24"/>
              </w:rPr>
              <w:t>0</w:t>
            </w:r>
            <w:r w:rsidRPr="0057405D">
              <w:rPr>
                <w:rFonts w:ascii="Times New Roman" w:hAnsi="Times New Roman" w:cs="Times New Roman"/>
                <w:sz w:val="24"/>
                <w:szCs w:val="24"/>
              </w:rPr>
              <w:t>.</w:t>
            </w:r>
          </w:p>
        </w:tc>
        <w:tc>
          <w:tcPr>
            <w:tcW w:w="13749" w:type="dxa"/>
            <w:gridSpan w:val="2"/>
          </w:tcPr>
          <w:p w:rsidR="005C7677" w:rsidRPr="0057405D" w:rsidRDefault="005C7677" w:rsidP="00943F7A">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Задача 3. Повышение доступности и качества оказания медицинской помощи больным сердечно-сосудистыми заболеваниями</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4A4459" w:rsidRPr="0057405D">
              <w:rPr>
                <w:rFonts w:ascii="Times New Roman" w:hAnsi="Times New Roman" w:cs="Times New Roman"/>
                <w:sz w:val="24"/>
                <w:szCs w:val="24"/>
              </w:rPr>
              <w:t>1</w:t>
            </w:r>
            <w:r w:rsidRPr="0057405D">
              <w:rPr>
                <w:rFonts w:ascii="Times New Roman" w:hAnsi="Times New Roman" w:cs="Times New Roman"/>
                <w:sz w:val="24"/>
                <w:szCs w:val="24"/>
              </w:rPr>
              <w:t>.</w:t>
            </w:r>
          </w:p>
        </w:tc>
        <w:tc>
          <w:tcPr>
            <w:tcW w:w="13749" w:type="dxa"/>
            <w:gridSpan w:val="2"/>
          </w:tcPr>
          <w:p w:rsidR="005C7677" w:rsidRPr="0057405D" w:rsidRDefault="005C7677" w:rsidP="00AA3963">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4A4459" w:rsidRPr="0057405D">
              <w:rPr>
                <w:rFonts w:ascii="Times New Roman" w:hAnsi="Times New Roman" w:cs="Times New Roman"/>
                <w:sz w:val="24"/>
                <w:szCs w:val="24"/>
              </w:rPr>
              <w:t>2</w:t>
            </w:r>
            <w:r w:rsidRPr="0057405D">
              <w:rPr>
                <w:rFonts w:ascii="Times New Roman" w:hAnsi="Times New Roman" w:cs="Times New Roman"/>
                <w:sz w:val="24"/>
                <w:szCs w:val="24"/>
              </w:rPr>
              <w:t>.</w:t>
            </w:r>
          </w:p>
        </w:tc>
        <w:tc>
          <w:tcPr>
            <w:tcW w:w="4961" w:type="dxa"/>
          </w:tcPr>
          <w:p w:rsidR="005C7677" w:rsidRPr="0057405D" w:rsidRDefault="005C7677" w:rsidP="004B3F3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17.</w:t>
            </w:r>
          </w:p>
          <w:p w:rsidR="005C7677" w:rsidRPr="0057405D" w:rsidRDefault="005C7677" w:rsidP="00736B93">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Разработка инвестиционного проекта по строительству «Город сердца» (участие в государственно-частном партнерстве, далее — ГЧП)</w:t>
            </w:r>
          </w:p>
        </w:tc>
        <w:tc>
          <w:tcPr>
            <w:tcW w:w="8788" w:type="dxa"/>
          </w:tcPr>
          <w:p w:rsidR="005C7677" w:rsidRPr="0057405D" w:rsidRDefault="005C7677" w:rsidP="00C77DB2">
            <w:pPr>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Ведутся проектные работы</w:t>
            </w:r>
            <w:r w:rsidR="00976638" w:rsidRPr="0057405D">
              <w:rPr>
                <w:rFonts w:ascii="Times New Roman" w:hAnsi="Times New Roman" w:cs="Times New Roman"/>
                <w:sz w:val="24"/>
                <w:szCs w:val="24"/>
              </w:rPr>
              <w:t xml:space="preserve"> и поиск инвестора</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4A4459" w:rsidRPr="0057405D">
              <w:rPr>
                <w:rFonts w:ascii="Times New Roman" w:hAnsi="Times New Roman" w:cs="Times New Roman"/>
                <w:sz w:val="24"/>
                <w:szCs w:val="24"/>
              </w:rPr>
              <w:t>3</w:t>
            </w:r>
            <w:r w:rsidRPr="0057405D">
              <w:rPr>
                <w:rFonts w:ascii="Times New Roman" w:hAnsi="Times New Roman" w:cs="Times New Roman"/>
                <w:sz w:val="24"/>
                <w:szCs w:val="24"/>
              </w:rPr>
              <w:t>.</w:t>
            </w:r>
          </w:p>
        </w:tc>
        <w:tc>
          <w:tcPr>
            <w:tcW w:w="4961" w:type="dxa"/>
          </w:tcPr>
          <w:p w:rsidR="005C7677" w:rsidRPr="0057405D" w:rsidRDefault="005C7677" w:rsidP="00ED671B">
            <w:pPr>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 xml:space="preserve">Мероприятие 18. </w:t>
            </w:r>
          </w:p>
          <w:p w:rsidR="005C7677" w:rsidRPr="0057405D" w:rsidRDefault="005C7677" w:rsidP="00ED671B">
            <w:pPr>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Приобретение портативных дефибрилляторов для размещения в местах массового пребывания людей</w:t>
            </w:r>
          </w:p>
          <w:p w:rsidR="00BB4166" w:rsidRPr="0057405D" w:rsidRDefault="00BB4166" w:rsidP="00ED671B">
            <w:pPr>
              <w:autoSpaceDE w:val="0"/>
              <w:autoSpaceDN w:val="0"/>
              <w:adjustRightInd w:val="0"/>
              <w:spacing w:after="0" w:line="240" w:lineRule="auto"/>
              <w:rPr>
                <w:rFonts w:ascii="Times New Roman" w:hAnsi="Times New Roman" w:cs="Times New Roman"/>
                <w:sz w:val="24"/>
                <w:szCs w:val="24"/>
                <w:lang w:eastAsia="ru-RU"/>
              </w:rPr>
            </w:pPr>
          </w:p>
          <w:p w:rsidR="00BB4166" w:rsidRPr="0057405D" w:rsidRDefault="00BB4166" w:rsidP="00ED671B">
            <w:pPr>
              <w:autoSpaceDE w:val="0"/>
              <w:autoSpaceDN w:val="0"/>
              <w:adjustRightInd w:val="0"/>
              <w:spacing w:after="0" w:line="240" w:lineRule="auto"/>
              <w:rPr>
                <w:rFonts w:ascii="Times New Roman" w:hAnsi="Times New Roman" w:cs="Times New Roman"/>
                <w:sz w:val="24"/>
                <w:szCs w:val="24"/>
                <w:lang w:eastAsia="ru-RU"/>
              </w:rPr>
            </w:pPr>
          </w:p>
          <w:p w:rsidR="00BB4166" w:rsidRPr="0057405D" w:rsidRDefault="00BB4166" w:rsidP="00ED671B">
            <w:pPr>
              <w:autoSpaceDE w:val="0"/>
              <w:autoSpaceDN w:val="0"/>
              <w:adjustRightInd w:val="0"/>
              <w:spacing w:after="0" w:line="240" w:lineRule="auto"/>
              <w:rPr>
                <w:rFonts w:ascii="Times New Roman" w:hAnsi="Times New Roman" w:cs="Times New Roman"/>
                <w:sz w:val="24"/>
                <w:szCs w:val="24"/>
              </w:rPr>
            </w:pPr>
          </w:p>
        </w:tc>
        <w:tc>
          <w:tcPr>
            <w:tcW w:w="8788" w:type="dxa"/>
          </w:tcPr>
          <w:p w:rsidR="005C7677" w:rsidRPr="0057405D" w:rsidRDefault="00DC1A4E" w:rsidP="00067B34">
            <w:pPr>
              <w:spacing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 xml:space="preserve">Мероприятие не финансировалось </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4A4459" w:rsidRPr="0057405D">
              <w:rPr>
                <w:rFonts w:ascii="Times New Roman" w:hAnsi="Times New Roman" w:cs="Times New Roman"/>
                <w:sz w:val="24"/>
                <w:szCs w:val="24"/>
              </w:rPr>
              <w:t>4</w:t>
            </w:r>
            <w:r w:rsidRPr="0057405D">
              <w:rPr>
                <w:rFonts w:ascii="Times New Roman" w:hAnsi="Times New Roman" w:cs="Times New Roman"/>
                <w:sz w:val="24"/>
                <w:szCs w:val="24"/>
              </w:rPr>
              <w:t>.</w:t>
            </w:r>
          </w:p>
        </w:tc>
        <w:tc>
          <w:tcPr>
            <w:tcW w:w="4961" w:type="dxa"/>
          </w:tcPr>
          <w:p w:rsidR="005C7677" w:rsidRPr="0057405D" w:rsidRDefault="005C7677" w:rsidP="00B211C6">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19.</w:t>
            </w:r>
          </w:p>
          <w:p w:rsidR="005C7677" w:rsidRPr="0057405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Оказание высокотехнологичной медицинской помощи больным сердечно-сосудистыми заболеваниями</w:t>
            </w:r>
          </w:p>
        </w:tc>
        <w:tc>
          <w:tcPr>
            <w:tcW w:w="8788" w:type="dxa"/>
          </w:tcPr>
          <w:p w:rsidR="00677721" w:rsidRPr="0057405D" w:rsidRDefault="00677721" w:rsidP="00677721">
            <w:pPr>
              <w:spacing w:line="240" w:lineRule="auto"/>
              <w:ind w:firstLine="317"/>
              <w:contextualSpacing/>
              <w:jc w:val="both"/>
              <w:rPr>
                <w:rFonts w:ascii="Times New Roman" w:hAnsi="Times New Roman" w:cs="Times New Roman"/>
                <w:spacing w:val="-2"/>
                <w:sz w:val="24"/>
                <w:szCs w:val="24"/>
              </w:rPr>
            </w:pPr>
            <w:r w:rsidRPr="0057405D">
              <w:rPr>
                <w:rFonts w:ascii="Times New Roman" w:hAnsi="Times New Roman" w:cs="Times New Roman"/>
                <w:spacing w:val="-2"/>
                <w:sz w:val="24"/>
                <w:szCs w:val="24"/>
              </w:rPr>
              <w:t xml:space="preserve">Оказание высокотехнологичной медицинской помощи больным сердечно-сосудистыми заболеваниями осуществляется в 7 медицинских организациях, проведено </w:t>
            </w:r>
            <w:r w:rsidR="006C0795" w:rsidRPr="0057405D">
              <w:rPr>
                <w:rFonts w:ascii="Times New Roman" w:hAnsi="Times New Roman" w:cs="Times New Roman"/>
                <w:spacing w:val="-2"/>
                <w:sz w:val="24"/>
                <w:szCs w:val="24"/>
              </w:rPr>
              <w:t>2322</w:t>
            </w:r>
            <w:r w:rsidRPr="0057405D">
              <w:rPr>
                <w:rFonts w:ascii="Times New Roman" w:hAnsi="Times New Roman" w:cs="Times New Roman"/>
                <w:spacing w:val="-2"/>
                <w:sz w:val="24"/>
                <w:szCs w:val="24"/>
              </w:rPr>
              <w:t xml:space="preserve"> высокотехнологичны</w:t>
            </w:r>
            <w:r w:rsidR="006C0795" w:rsidRPr="0057405D">
              <w:rPr>
                <w:rFonts w:ascii="Times New Roman" w:hAnsi="Times New Roman" w:cs="Times New Roman"/>
                <w:spacing w:val="-2"/>
                <w:sz w:val="24"/>
                <w:szCs w:val="24"/>
              </w:rPr>
              <w:t>е</w:t>
            </w:r>
            <w:r w:rsidRPr="0057405D">
              <w:rPr>
                <w:rFonts w:ascii="Times New Roman" w:hAnsi="Times New Roman" w:cs="Times New Roman"/>
                <w:spacing w:val="-2"/>
                <w:sz w:val="24"/>
                <w:szCs w:val="24"/>
              </w:rPr>
              <w:t xml:space="preserve"> операци</w:t>
            </w:r>
            <w:r w:rsidR="006C0795" w:rsidRPr="0057405D">
              <w:rPr>
                <w:rFonts w:ascii="Times New Roman" w:hAnsi="Times New Roman" w:cs="Times New Roman"/>
                <w:spacing w:val="-2"/>
                <w:sz w:val="24"/>
                <w:szCs w:val="24"/>
              </w:rPr>
              <w:t>и</w:t>
            </w:r>
            <w:r w:rsidRPr="0057405D">
              <w:rPr>
                <w:rFonts w:ascii="Times New Roman" w:hAnsi="Times New Roman" w:cs="Times New Roman"/>
                <w:spacing w:val="-2"/>
                <w:sz w:val="24"/>
                <w:szCs w:val="24"/>
              </w:rPr>
              <w:t xml:space="preserve"> по профилю «сердечно-сосудистая хирургия», из них по поводу </w:t>
            </w:r>
            <w:proofErr w:type="spellStart"/>
            <w:r w:rsidRPr="0057405D">
              <w:rPr>
                <w:rFonts w:ascii="Times New Roman" w:hAnsi="Times New Roman" w:cs="Times New Roman"/>
                <w:spacing w:val="-2"/>
                <w:sz w:val="24"/>
                <w:szCs w:val="24"/>
              </w:rPr>
              <w:t>стентирования</w:t>
            </w:r>
            <w:proofErr w:type="spellEnd"/>
            <w:r w:rsidRPr="0057405D">
              <w:rPr>
                <w:rFonts w:ascii="Times New Roman" w:hAnsi="Times New Roman" w:cs="Times New Roman"/>
                <w:spacing w:val="-2"/>
                <w:sz w:val="24"/>
                <w:szCs w:val="24"/>
              </w:rPr>
              <w:t xml:space="preserve"> </w:t>
            </w:r>
            <w:r w:rsidR="006C0795" w:rsidRPr="0057405D">
              <w:rPr>
                <w:rFonts w:ascii="Times New Roman" w:hAnsi="Times New Roman" w:cs="Times New Roman"/>
                <w:spacing w:val="-2"/>
                <w:sz w:val="24"/>
                <w:szCs w:val="24"/>
              </w:rPr>
              <w:t>2136</w:t>
            </w:r>
            <w:r w:rsidRPr="0057405D">
              <w:rPr>
                <w:rFonts w:ascii="Times New Roman" w:hAnsi="Times New Roman" w:cs="Times New Roman"/>
                <w:spacing w:val="-2"/>
                <w:sz w:val="24"/>
                <w:szCs w:val="24"/>
              </w:rPr>
              <w:t xml:space="preserve"> (8</w:t>
            </w:r>
            <w:r w:rsidR="006C0795" w:rsidRPr="0057405D">
              <w:rPr>
                <w:rFonts w:ascii="Times New Roman" w:hAnsi="Times New Roman" w:cs="Times New Roman"/>
                <w:spacing w:val="-2"/>
                <w:sz w:val="24"/>
                <w:szCs w:val="24"/>
              </w:rPr>
              <w:t>4,5</w:t>
            </w:r>
            <w:r w:rsidRPr="0057405D">
              <w:rPr>
                <w:rFonts w:ascii="Times New Roman" w:hAnsi="Times New Roman" w:cs="Times New Roman"/>
                <w:spacing w:val="-2"/>
                <w:sz w:val="24"/>
                <w:szCs w:val="24"/>
              </w:rPr>
              <w:t xml:space="preserve"> % прооперированы </w:t>
            </w:r>
          </w:p>
          <w:p w:rsidR="005C7677" w:rsidRPr="0057405D" w:rsidRDefault="00677721" w:rsidP="006C0795">
            <w:pPr>
              <w:spacing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pacing w:val="-2"/>
                <w:sz w:val="24"/>
                <w:szCs w:val="24"/>
              </w:rPr>
              <w:t xml:space="preserve">в экстренном порядке), установлено электрокардиостимуляторов </w:t>
            </w:r>
            <w:r w:rsidR="006C0795" w:rsidRPr="0057405D">
              <w:rPr>
                <w:rFonts w:ascii="Times New Roman" w:hAnsi="Times New Roman" w:cs="Times New Roman"/>
                <w:spacing w:val="-2"/>
                <w:sz w:val="24"/>
                <w:szCs w:val="24"/>
              </w:rPr>
              <w:t>387</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4A4459" w:rsidRPr="0057405D">
              <w:rPr>
                <w:rFonts w:ascii="Times New Roman" w:hAnsi="Times New Roman" w:cs="Times New Roman"/>
                <w:sz w:val="24"/>
                <w:szCs w:val="24"/>
              </w:rPr>
              <w:t>5</w:t>
            </w:r>
            <w:r w:rsidRPr="0057405D">
              <w:rPr>
                <w:rFonts w:ascii="Times New Roman" w:hAnsi="Times New Roman" w:cs="Times New Roman"/>
                <w:sz w:val="24"/>
                <w:szCs w:val="24"/>
              </w:rPr>
              <w:t>.</w:t>
            </w:r>
          </w:p>
        </w:tc>
        <w:tc>
          <w:tcPr>
            <w:tcW w:w="4961" w:type="dxa"/>
          </w:tcPr>
          <w:p w:rsidR="005C7677" w:rsidRPr="0057405D" w:rsidRDefault="005C7677" w:rsidP="001D22A4">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21.</w:t>
            </w:r>
          </w:p>
          <w:p w:rsidR="005C7677" w:rsidRPr="0057405D" w:rsidRDefault="005C7677" w:rsidP="00A035EF">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Разработка инвестиционного проекта по строительству центра амбулаторной реабилитации (ГЧП) </w:t>
            </w:r>
          </w:p>
        </w:tc>
        <w:tc>
          <w:tcPr>
            <w:tcW w:w="8788" w:type="dxa"/>
          </w:tcPr>
          <w:p w:rsidR="005C7677" w:rsidRPr="0057405D" w:rsidRDefault="003472D8" w:rsidP="00BA1BA2">
            <w:pPr>
              <w:spacing w:line="240" w:lineRule="auto"/>
              <w:ind w:right="-40"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связи с отсутствием финансирования на строительство </w:t>
            </w:r>
            <w:r w:rsidR="00835358" w:rsidRPr="0057405D">
              <w:rPr>
                <w:rFonts w:ascii="Times New Roman" w:hAnsi="Times New Roman" w:cs="Times New Roman"/>
                <w:sz w:val="24"/>
                <w:szCs w:val="24"/>
              </w:rPr>
              <w:t>ц</w:t>
            </w:r>
            <w:r w:rsidRPr="0057405D">
              <w:rPr>
                <w:rFonts w:ascii="Times New Roman" w:hAnsi="Times New Roman" w:cs="Times New Roman"/>
                <w:sz w:val="24"/>
                <w:szCs w:val="24"/>
              </w:rPr>
              <w:t>ентра</w:t>
            </w:r>
            <w:r w:rsidR="00835358" w:rsidRPr="0057405D">
              <w:rPr>
                <w:rFonts w:ascii="Times New Roman" w:hAnsi="Times New Roman" w:cs="Times New Roman"/>
                <w:sz w:val="24"/>
                <w:szCs w:val="24"/>
              </w:rPr>
              <w:t xml:space="preserve"> амбулаторной реабилитации</w:t>
            </w:r>
            <w:r w:rsidRPr="0057405D">
              <w:rPr>
                <w:rFonts w:ascii="Times New Roman" w:hAnsi="Times New Roman" w:cs="Times New Roman"/>
                <w:sz w:val="24"/>
                <w:szCs w:val="24"/>
              </w:rPr>
              <w:t>, данный вопрос был рассмотрен</w:t>
            </w:r>
            <w:r w:rsidR="007F649D" w:rsidRPr="0057405D">
              <w:rPr>
                <w:rFonts w:ascii="Times New Roman" w:hAnsi="Times New Roman" w:cs="Times New Roman"/>
                <w:sz w:val="24"/>
                <w:szCs w:val="24"/>
              </w:rPr>
              <w:t xml:space="preserve"> с</w:t>
            </w:r>
            <w:r w:rsidRPr="0057405D">
              <w:rPr>
                <w:rFonts w:ascii="Times New Roman" w:hAnsi="Times New Roman" w:cs="Times New Roman"/>
                <w:sz w:val="24"/>
                <w:szCs w:val="24"/>
              </w:rPr>
              <w:t xml:space="preserve"> учетом привлечения частных инвестиций в рамках Федерального Закона </w:t>
            </w:r>
            <w:r w:rsidR="00B6004E" w:rsidRPr="0057405D">
              <w:rPr>
                <w:rFonts w:ascii="Times New Roman" w:hAnsi="Times New Roman" w:cs="Times New Roman"/>
                <w:sz w:val="24"/>
                <w:szCs w:val="24"/>
              </w:rPr>
              <w:t xml:space="preserve">от 13.07.2015 № 224-ФЗ </w:t>
            </w:r>
            <w:r w:rsidRPr="0057405D">
              <w:rPr>
                <w:rFonts w:ascii="Times New Roman" w:hAnsi="Times New Roman" w:cs="Times New Roman"/>
                <w:sz w:val="24"/>
                <w:szCs w:val="24"/>
              </w:rPr>
              <w:t>«О</w:t>
            </w:r>
            <w:r w:rsidR="00BA1BA2" w:rsidRPr="0057405D">
              <w:rPr>
                <w:rFonts w:ascii="Times New Roman" w:hAnsi="Times New Roman" w:cs="Times New Roman"/>
                <w:sz w:val="24"/>
                <w:szCs w:val="24"/>
              </w:rPr>
              <w:t> </w:t>
            </w:r>
            <w:r w:rsidRPr="0057405D">
              <w:rPr>
                <w:rFonts w:ascii="Times New Roman" w:hAnsi="Times New Roman" w:cs="Times New Roman"/>
                <w:sz w:val="24"/>
                <w:szCs w:val="24"/>
              </w:rPr>
              <w:t xml:space="preserve">государственно-частном партнерстве, </w:t>
            </w:r>
            <w:proofErr w:type="spellStart"/>
            <w:r w:rsidRPr="0057405D">
              <w:rPr>
                <w:rFonts w:ascii="Times New Roman" w:hAnsi="Times New Roman" w:cs="Times New Roman"/>
                <w:sz w:val="24"/>
                <w:szCs w:val="24"/>
              </w:rPr>
              <w:t>муниципально</w:t>
            </w:r>
            <w:proofErr w:type="spellEnd"/>
            <w:r w:rsidRPr="0057405D">
              <w:rPr>
                <w:rFonts w:ascii="Times New Roman" w:hAnsi="Times New Roman" w:cs="Times New Roman"/>
                <w:sz w:val="24"/>
                <w:szCs w:val="24"/>
              </w:rPr>
              <w:t>-частном партнерстве в Российской Федерации и внесении изменений в отдельные законодательные акты Российской Федерации»</w:t>
            </w:r>
            <w:r w:rsidR="00CE17D9" w:rsidRPr="0057405D">
              <w:rPr>
                <w:rFonts w:ascii="Times New Roman" w:hAnsi="Times New Roman" w:cs="Times New Roman"/>
                <w:sz w:val="24"/>
                <w:szCs w:val="24"/>
              </w:rPr>
              <w:t>. Б</w:t>
            </w:r>
            <w:r w:rsidRPr="0057405D">
              <w:rPr>
                <w:rFonts w:ascii="Times New Roman" w:hAnsi="Times New Roman" w:cs="Times New Roman"/>
                <w:sz w:val="24"/>
                <w:szCs w:val="24"/>
              </w:rPr>
              <w:t xml:space="preserve">ыло принято решение о размещении Центра на базе государственного бюджетного учреждения здравоохранения Свердловской области «Свердловский областной клинический психоневрологический госпиталь для ветеранов войн» (далее - Госпиталь). В рамках мероприятий по подготовке к реализации данного проекта был определен состав объекта недвижимого имущества (с его описанием и технико-экономическими показателями), планируемый к передаче по договору концессии для размещения </w:t>
            </w:r>
            <w:r w:rsidR="00CE17D9" w:rsidRPr="0057405D">
              <w:rPr>
                <w:rFonts w:ascii="Times New Roman" w:hAnsi="Times New Roman" w:cs="Times New Roman"/>
                <w:sz w:val="24"/>
                <w:szCs w:val="24"/>
              </w:rPr>
              <w:t>ц</w:t>
            </w:r>
            <w:r w:rsidRPr="0057405D">
              <w:rPr>
                <w:rFonts w:ascii="Times New Roman" w:hAnsi="Times New Roman" w:cs="Times New Roman"/>
                <w:sz w:val="24"/>
                <w:szCs w:val="24"/>
              </w:rPr>
              <w:t>ентра, также была проведена работа по подготовке</w:t>
            </w:r>
            <w:r w:rsidR="00CE17D9" w:rsidRPr="0057405D">
              <w:rPr>
                <w:rFonts w:ascii="Times New Roman" w:hAnsi="Times New Roman" w:cs="Times New Roman"/>
                <w:sz w:val="24"/>
                <w:szCs w:val="24"/>
              </w:rPr>
              <w:t xml:space="preserve"> </w:t>
            </w:r>
            <w:r w:rsidRPr="0057405D">
              <w:rPr>
                <w:rFonts w:ascii="Times New Roman" w:hAnsi="Times New Roman" w:cs="Times New Roman"/>
                <w:sz w:val="24"/>
                <w:szCs w:val="24"/>
              </w:rPr>
              <w:t>и рассмотрению документации для оформления договора. Н</w:t>
            </w:r>
            <w:r w:rsidR="00CE17D9" w:rsidRPr="0057405D">
              <w:rPr>
                <w:rFonts w:ascii="Times New Roman" w:hAnsi="Times New Roman" w:cs="Times New Roman"/>
                <w:sz w:val="24"/>
                <w:szCs w:val="24"/>
              </w:rPr>
              <w:t>а текущий момент</w:t>
            </w:r>
            <w:r w:rsidRPr="0057405D">
              <w:rPr>
                <w:rFonts w:ascii="Times New Roman" w:hAnsi="Times New Roman" w:cs="Times New Roman"/>
                <w:sz w:val="24"/>
                <w:szCs w:val="24"/>
              </w:rPr>
              <w:t xml:space="preserve"> потенциальный инвестор </w:t>
            </w:r>
            <w:r w:rsidR="00BA7A2B" w:rsidRPr="0057405D">
              <w:rPr>
                <w:rFonts w:ascii="Times New Roman" w:hAnsi="Times New Roman" w:cs="Times New Roman"/>
                <w:sz w:val="24"/>
                <w:szCs w:val="24"/>
              </w:rPr>
              <w:t>отсутствует</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4A4459" w:rsidRPr="0057405D">
              <w:rPr>
                <w:rFonts w:ascii="Times New Roman" w:hAnsi="Times New Roman" w:cs="Times New Roman"/>
                <w:sz w:val="24"/>
                <w:szCs w:val="24"/>
              </w:rPr>
              <w:t>6</w:t>
            </w:r>
            <w:r w:rsidRPr="0057405D">
              <w:rPr>
                <w:rFonts w:ascii="Times New Roman" w:hAnsi="Times New Roman" w:cs="Times New Roman"/>
                <w:sz w:val="24"/>
                <w:szCs w:val="24"/>
              </w:rPr>
              <w:t>.</w:t>
            </w:r>
          </w:p>
        </w:tc>
        <w:tc>
          <w:tcPr>
            <w:tcW w:w="4961" w:type="dxa"/>
          </w:tcPr>
          <w:p w:rsidR="005C7677" w:rsidRPr="0057405D" w:rsidRDefault="005C7677" w:rsidP="00BE169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22.</w:t>
            </w:r>
          </w:p>
          <w:p w:rsidR="005C7677" w:rsidRPr="0057405D" w:rsidRDefault="005C7677" w:rsidP="00073467">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Организация эффективного диспансерного наблюдения за больными артериальной гипертонией на каждом терапевтическом участке </w:t>
            </w:r>
          </w:p>
        </w:tc>
        <w:tc>
          <w:tcPr>
            <w:tcW w:w="8788" w:type="dxa"/>
          </w:tcPr>
          <w:p w:rsidR="005C7677" w:rsidRPr="0057405D" w:rsidRDefault="00235830" w:rsidP="00705327">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Из числа лиц, прошедших диспансеризацию в 1 полугодии 2017 года, диспансерное наблюдение установлено за пациентами с 84108 случаями хронических неинфекционных заболеваний, из них 46100 пациентов - с заболеваниями системы кровообращения</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4A4459" w:rsidRPr="0057405D">
              <w:rPr>
                <w:rFonts w:ascii="Times New Roman" w:hAnsi="Times New Roman" w:cs="Times New Roman"/>
                <w:sz w:val="24"/>
                <w:szCs w:val="24"/>
              </w:rPr>
              <w:t>7</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23.</w:t>
            </w:r>
          </w:p>
          <w:p w:rsidR="005C7677" w:rsidRPr="0057405D" w:rsidRDefault="005C7677" w:rsidP="00AC3E8B">
            <w:pPr>
              <w:widowControl w:val="0"/>
              <w:autoSpaceDE w:val="0"/>
              <w:autoSpaceDN w:val="0"/>
              <w:adjustRightInd w:val="0"/>
              <w:spacing w:after="0" w:line="240" w:lineRule="auto"/>
              <w:rPr>
                <w:rFonts w:ascii="Times New Roman" w:hAnsi="Times New Roman" w:cs="Times New Roman"/>
                <w:i/>
                <w:color w:val="00B050"/>
                <w:sz w:val="24"/>
                <w:szCs w:val="24"/>
              </w:rPr>
            </w:pPr>
            <w:r w:rsidRPr="0057405D">
              <w:rPr>
                <w:rFonts w:ascii="Times New Roman" w:hAnsi="Times New Roman" w:cs="Times New Roman"/>
                <w:sz w:val="24"/>
                <w:szCs w:val="24"/>
              </w:rPr>
              <w:t xml:space="preserve">Совершенствование организации реабилитационной помощи пациентам неврологического профиля </w:t>
            </w:r>
          </w:p>
        </w:tc>
        <w:tc>
          <w:tcPr>
            <w:tcW w:w="8788" w:type="dxa"/>
          </w:tcPr>
          <w:p w:rsidR="005349C6" w:rsidRPr="0057405D" w:rsidRDefault="005C7677" w:rsidP="005349C6">
            <w:pPr>
              <w:pStyle w:val="3"/>
              <w:ind w:firstLine="317"/>
              <w:contextualSpacing/>
              <w:jc w:val="both"/>
              <w:rPr>
                <w:sz w:val="24"/>
                <w:szCs w:val="24"/>
              </w:rPr>
            </w:pPr>
            <w:r w:rsidRPr="0057405D">
              <w:rPr>
                <w:sz w:val="24"/>
                <w:szCs w:val="24"/>
              </w:rPr>
              <w:t>В соответствии с Территориальной программой государственных гарантий бесплатного оказания гражданам медицинской помощи в Свердловской области организована реабилитация на базе 10 реабилитационных отделений и центров больных с инфарктом и инсультом и перенесшим кардиохирургические операции. Разработаны клинико-статистические группы для проведения оплаты по системе ОМС</w:t>
            </w:r>
          </w:p>
        </w:tc>
      </w:tr>
      <w:tr w:rsidR="005C7677" w:rsidRPr="0057405D" w:rsidTr="00F660B2">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w:t>
            </w:r>
            <w:r w:rsidR="004A4459" w:rsidRPr="0057405D">
              <w:rPr>
                <w:rFonts w:ascii="Times New Roman" w:hAnsi="Times New Roman" w:cs="Times New Roman"/>
                <w:sz w:val="24"/>
                <w:szCs w:val="24"/>
              </w:rPr>
              <w:t>8</w:t>
            </w:r>
            <w:r w:rsidRPr="0057405D">
              <w:rPr>
                <w:rFonts w:ascii="Times New Roman" w:hAnsi="Times New Roman" w:cs="Times New Roman"/>
                <w:sz w:val="24"/>
                <w:szCs w:val="24"/>
              </w:rPr>
              <w:t>.</w:t>
            </w:r>
          </w:p>
        </w:tc>
        <w:tc>
          <w:tcPr>
            <w:tcW w:w="13749" w:type="dxa"/>
            <w:gridSpan w:val="2"/>
          </w:tcPr>
          <w:p w:rsidR="005C7677" w:rsidRPr="0057405D" w:rsidRDefault="005C7677" w:rsidP="00702BB1">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Задача 4. Повышение компетентности медицинских работников в вопросах профилактики и лечения сердечно-сосудистых заболеваний</w:t>
            </w:r>
          </w:p>
        </w:tc>
      </w:tr>
      <w:tr w:rsidR="005C7677" w:rsidRPr="0057405D" w:rsidTr="00CE0E3E">
        <w:tc>
          <w:tcPr>
            <w:tcW w:w="851" w:type="dxa"/>
          </w:tcPr>
          <w:p w:rsidR="005C7677" w:rsidRPr="0057405D" w:rsidRDefault="004A4459"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29</w:t>
            </w:r>
            <w:r w:rsidR="005C7677" w:rsidRPr="0057405D">
              <w:rPr>
                <w:rFonts w:ascii="Times New Roman" w:hAnsi="Times New Roman" w:cs="Times New Roman"/>
                <w:sz w:val="24"/>
                <w:szCs w:val="24"/>
              </w:rPr>
              <w:t>.</w:t>
            </w:r>
          </w:p>
        </w:tc>
        <w:tc>
          <w:tcPr>
            <w:tcW w:w="13749" w:type="dxa"/>
            <w:gridSpan w:val="2"/>
          </w:tcPr>
          <w:p w:rsidR="005C7677" w:rsidRPr="0057405D" w:rsidRDefault="005C7677" w:rsidP="00762C2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3</w:t>
            </w:r>
            <w:r w:rsidR="004A4459" w:rsidRPr="0057405D">
              <w:rPr>
                <w:rFonts w:ascii="Times New Roman" w:hAnsi="Times New Roman" w:cs="Times New Roman"/>
                <w:sz w:val="24"/>
                <w:szCs w:val="24"/>
              </w:rPr>
              <w:t>0</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24.</w:t>
            </w:r>
          </w:p>
          <w:p w:rsidR="005C7677" w:rsidRPr="0057405D" w:rsidRDefault="005C7677" w:rsidP="001C6F5F">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Организация и проведение выездных семинаров по вопросам организации и проведения диспансеризации, диспансерного наблюдения – 6 семинаров</w:t>
            </w:r>
          </w:p>
        </w:tc>
        <w:tc>
          <w:tcPr>
            <w:tcW w:w="8788" w:type="dxa"/>
          </w:tcPr>
          <w:p w:rsidR="007C3DC0" w:rsidRPr="0057405D" w:rsidRDefault="007C3DC0" w:rsidP="007C3DC0">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Разработана программа выездных семинаров. Составлен и утвержден приказом Минздрава график их проведения. </w:t>
            </w:r>
          </w:p>
          <w:p w:rsidR="005C7677" w:rsidRPr="0057405D" w:rsidRDefault="007C3DC0" w:rsidP="007C3DC0">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Проведены 3 семинара для медиков г. Екатеринбурга, южного и горнозаводского управленческих округов</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w:t>
            </w:r>
            <w:r w:rsidR="004A4459" w:rsidRPr="0057405D">
              <w:rPr>
                <w:rFonts w:ascii="Times New Roman" w:hAnsi="Times New Roman" w:cs="Times New Roman"/>
                <w:sz w:val="24"/>
                <w:szCs w:val="24"/>
              </w:rPr>
              <w:t>1</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25. </w:t>
            </w:r>
          </w:p>
          <w:p w:rsidR="005C7677" w:rsidRPr="0057405D" w:rsidRDefault="005C7677" w:rsidP="001C6F5F">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Проведение медико-социологического исследования «Оценка знаний врачей первичного звена в отношении профилактики и лечения сердечно-сосудистых заболеваний»</w:t>
            </w:r>
          </w:p>
        </w:tc>
        <w:tc>
          <w:tcPr>
            <w:tcW w:w="8788" w:type="dxa"/>
          </w:tcPr>
          <w:p w:rsidR="00BE78D2" w:rsidRPr="0057405D" w:rsidRDefault="00BE78D2" w:rsidP="00BE78D2">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Проведена работа по разработке дизайна исследования. Разработана анкета, проведена выборка учреждений здравоохранения для участия в исследовании.</w:t>
            </w:r>
          </w:p>
          <w:p w:rsidR="005C7677" w:rsidRPr="0057405D" w:rsidRDefault="00BE78D2" w:rsidP="00BE78D2">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Проведение исследования запланировано на 3 квартал 2017 года, обработка и анализ результатов – на 2-е полугодие 2017 года</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w:t>
            </w:r>
            <w:r w:rsidR="004A4459" w:rsidRPr="0057405D">
              <w:rPr>
                <w:rFonts w:ascii="Times New Roman" w:hAnsi="Times New Roman" w:cs="Times New Roman"/>
                <w:sz w:val="24"/>
                <w:szCs w:val="24"/>
              </w:rPr>
              <w:t>2</w:t>
            </w:r>
            <w:r w:rsidRPr="0057405D">
              <w:rPr>
                <w:rFonts w:ascii="Times New Roman" w:hAnsi="Times New Roman" w:cs="Times New Roman"/>
                <w:sz w:val="24"/>
                <w:szCs w:val="24"/>
              </w:rPr>
              <w:t>.</w:t>
            </w:r>
          </w:p>
        </w:tc>
        <w:tc>
          <w:tcPr>
            <w:tcW w:w="4961" w:type="dxa"/>
          </w:tcPr>
          <w:p w:rsidR="005C7677" w:rsidRPr="0057405D" w:rsidRDefault="005C7677" w:rsidP="00215572">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26.</w:t>
            </w:r>
          </w:p>
          <w:p w:rsidR="005C7677" w:rsidRPr="0057405D" w:rsidRDefault="005C7677" w:rsidP="001C6F5F">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Подготовка и издание методических пособий для врачей по вопросам организации диспансерного наблюдения</w:t>
            </w:r>
          </w:p>
        </w:tc>
        <w:tc>
          <w:tcPr>
            <w:tcW w:w="8788" w:type="dxa"/>
          </w:tcPr>
          <w:p w:rsidR="005C7677" w:rsidRPr="0057405D" w:rsidRDefault="00B832F3" w:rsidP="00B832F3">
            <w:pPr>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Определена тема методического пособия для врачей по вопросам организации диспансерного наблюдения. Проводится разработка пособия </w:t>
            </w:r>
          </w:p>
        </w:tc>
      </w:tr>
      <w:tr w:rsidR="005C7677" w:rsidRPr="0057405D" w:rsidTr="00F660B2">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w:t>
            </w:r>
            <w:r w:rsidR="004A4459" w:rsidRPr="0057405D">
              <w:rPr>
                <w:rFonts w:ascii="Times New Roman" w:hAnsi="Times New Roman" w:cs="Times New Roman"/>
                <w:sz w:val="24"/>
                <w:szCs w:val="24"/>
              </w:rPr>
              <w:t>3</w:t>
            </w:r>
            <w:r w:rsidRPr="0057405D">
              <w:rPr>
                <w:rFonts w:ascii="Times New Roman" w:hAnsi="Times New Roman" w:cs="Times New Roman"/>
                <w:sz w:val="24"/>
                <w:szCs w:val="24"/>
              </w:rPr>
              <w:t>.</w:t>
            </w:r>
          </w:p>
        </w:tc>
        <w:tc>
          <w:tcPr>
            <w:tcW w:w="13749" w:type="dxa"/>
            <w:gridSpan w:val="2"/>
          </w:tcPr>
          <w:p w:rsidR="005C7677" w:rsidRPr="0057405D" w:rsidRDefault="005C7677" w:rsidP="00B07FAB">
            <w:pPr>
              <w:widowControl w:val="0"/>
              <w:autoSpaceDE w:val="0"/>
              <w:autoSpaceDN w:val="0"/>
              <w:adjustRightInd w:val="0"/>
              <w:spacing w:after="0" w:line="240" w:lineRule="auto"/>
              <w:jc w:val="center"/>
              <w:outlineLvl w:val="2"/>
              <w:rPr>
                <w:rFonts w:ascii="Times New Roman" w:hAnsi="Times New Roman" w:cs="Times New Roman"/>
                <w:bCs/>
                <w:sz w:val="24"/>
                <w:szCs w:val="24"/>
              </w:rPr>
            </w:pPr>
            <w:r w:rsidRPr="0057405D">
              <w:rPr>
                <w:rFonts w:ascii="Times New Roman" w:hAnsi="Times New Roman" w:cs="Times New Roman"/>
                <w:bCs/>
                <w:sz w:val="24"/>
                <w:szCs w:val="24"/>
              </w:rPr>
              <w:t>Подпрограмма 2. Урологическое здоровье мужчин</w:t>
            </w:r>
          </w:p>
        </w:tc>
      </w:tr>
      <w:tr w:rsidR="005C7677" w:rsidRPr="0057405D" w:rsidTr="00F660B2">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w:t>
            </w:r>
            <w:r w:rsidR="004A4459" w:rsidRPr="0057405D">
              <w:rPr>
                <w:rFonts w:ascii="Times New Roman" w:hAnsi="Times New Roman" w:cs="Times New Roman"/>
                <w:sz w:val="24"/>
                <w:szCs w:val="24"/>
              </w:rPr>
              <w:t>4</w:t>
            </w:r>
            <w:r w:rsidRPr="0057405D">
              <w:rPr>
                <w:rFonts w:ascii="Times New Roman" w:hAnsi="Times New Roman" w:cs="Times New Roman"/>
                <w:sz w:val="24"/>
                <w:szCs w:val="24"/>
              </w:rPr>
              <w:t>.</w:t>
            </w:r>
          </w:p>
        </w:tc>
        <w:tc>
          <w:tcPr>
            <w:tcW w:w="13749" w:type="dxa"/>
            <w:gridSpan w:val="2"/>
          </w:tcPr>
          <w:p w:rsidR="005C7677" w:rsidRPr="0057405D" w:rsidRDefault="005C7677" w:rsidP="00B07FAB">
            <w:pPr>
              <w:widowControl w:val="0"/>
              <w:autoSpaceDE w:val="0"/>
              <w:autoSpaceDN w:val="0"/>
              <w:adjustRightInd w:val="0"/>
              <w:spacing w:after="0" w:line="240" w:lineRule="auto"/>
              <w:jc w:val="center"/>
              <w:outlineLvl w:val="2"/>
              <w:rPr>
                <w:rFonts w:ascii="Times New Roman" w:hAnsi="Times New Roman" w:cs="Times New Roman"/>
                <w:b/>
                <w:bCs/>
                <w:sz w:val="24"/>
                <w:szCs w:val="24"/>
              </w:rPr>
            </w:pPr>
            <w:r w:rsidRPr="0057405D">
              <w:rPr>
                <w:rFonts w:ascii="Times New Roman" w:hAnsi="Times New Roman" w:cs="Times New Roman"/>
                <w:sz w:val="24"/>
                <w:szCs w:val="24"/>
              </w:rPr>
              <w:t xml:space="preserve">Цель: Повышение качества жизни и репродуктивной способности мужского населения Свердловской области за счет ранней диагностики и своевременного лечения </w:t>
            </w:r>
            <w:proofErr w:type="spellStart"/>
            <w:r w:rsidRPr="0057405D">
              <w:rPr>
                <w:rFonts w:ascii="Times New Roman" w:hAnsi="Times New Roman" w:cs="Times New Roman"/>
                <w:sz w:val="24"/>
                <w:szCs w:val="24"/>
              </w:rPr>
              <w:t>уроонкологических</w:t>
            </w:r>
            <w:proofErr w:type="spellEnd"/>
            <w:r w:rsidRPr="0057405D">
              <w:rPr>
                <w:rFonts w:ascii="Times New Roman" w:hAnsi="Times New Roman" w:cs="Times New Roman"/>
                <w:sz w:val="24"/>
                <w:szCs w:val="24"/>
              </w:rPr>
              <w:t xml:space="preserve"> и </w:t>
            </w:r>
            <w:proofErr w:type="spellStart"/>
            <w:r w:rsidRPr="0057405D">
              <w:rPr>
                <w:rFonts w:ascii="Times New Roman" w:hAnsi="Times New Roman" w:cs="Times New Roman"/>
                <w:sz w:val="24"/>
                <w:szCs w:val="24"/>
              </w:rPr>
              <w:t>уроандрологических</w:t>
            </w:r>
            <w:proofErr w:type="spellEnd"/>
            <w:r w:rsidRPr="0057405D">
              <w:rPr>
                <w:rFonts w:ascii="Times New Roman" w:hAnsi="Times New Roman" w:cs="Times New Roman"/>
                <w:sz w:val="24"/>
                <w:szCs w:val="24"/>
              </w:rPr>
              <w:t xml:space="preserve"> заболеваний</w:t>
            </w:r>
          </w:p>
        </w:tc>
      </w:tr>
      <w:tr w:rsidR="005C7677" w:rsidRPr="0057405D" w:rsidTr="00F660B2">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w:t>
            </w:r>
            <w:r w:rsidR="004A4459" w:rsidRPr="0057405D">
              <w:rPr>
                <w:rFonts w:ascii="Times New Roman" w:hAnsi="Times New Roman" w:cs="Times New Roman"/>
                <w:sz w:val="24"/>
                <w:szCs w:val="24"/>
              </w:rPr>
              <w:t>5</w:t>
            </w:r>
            <w:r w:rsidRPr="0057405D">
              <w:rPr>
                <w:rFonts w:ascii="Times New Roman" w:hAnsi="Times New Roman" w:cs="Times New Roman"/>
                <w:sz w:val="24"/>
                <w:szCs w:val="24"/>
              </w:rPr>
              <w:t>.</w:t>
            </w:r>
          </w:p>
        </w:tc>
        <w:tc>
          <w:tcPr>
            <w:tcW w:w="13749" w:type="dxa"/>
            <w:gridSpan w:val="2"/>
          </w:tcPr>
          <w:p w:rsidR="005C7677" w:rsidRPr="0057405D" w:rsidRDefault="005C7677" w:rsidP="00B07FAB">
            <w:pPr>
              <w:pStyle w:val="1"/>
              <w:spacing w:after="0" w:line="240" w:lineRule="auto"/>
              <w:ind w:left="0" w:firstLine="52"/>
              <w:jc w:val="center"/>
              <w:rPr>
                <w:rFonts w:ascii="Times New Roman" w:hAnsi="Times New Roman" w:cs="Times New Roman"/>
                <w:sz w:val="24"/>
                <w:szCs w:val="24"/>
              </w:rPr>
            </w:pPr>
            <w:r w:rsidRPr="0057405D">
              <w:rPr>
                <w:rFonts w:ascii="Times New Roman" w:hAnsi="Times New Roman" w:cs="Times New Roman"/>
                <w:sz w:val="24"/>
                <w:szCs w:val="24"/>
              </w:rPr>
              <w:t>Задача 1. Совершенствование трехуровневой системы организации оказания урологической медицинской помощи</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w:t>
            </w:r>
            <w:r w:rsidR="004A4459" w:rsidRPr="0057405D">
              <w:rPr>
                <w:rFonts w:ascii="Times New Roman" w:hAnsi="Times New Roman" w:cs="Times New Roman"/>
                <w:sz w:val="24"/>
                <w:szCs w:val="24"/>
              </w:rPr>
              <w:t>6</w:t>
            </w:r>
            <w:r w:rsidRPr="0057405D">
              <w:rPr>
                <w:rFonts w:ascii="Times New Roman" w:hAnsi="Times New Roman" w:cs="Times New Roman"/>
                <w:sz w:val="24"/>
                <w:szCs w:val="24"/>
              </w:rPr>
              <w:t>.</w:t>
            </w:r>
          </w:p>
        </w:tc>
        <w:tc>
          <w:tcPr>
            <w:tcW w:w="13749" w:type="dxa"/>
            <w:gridSpan w:val="2"/>
          </w:tcPr>
          <w:p w:rsidR="005C7677" w:rsidRPr="0057405D" w:rsidRDefault="005C7677" w:rsidP="0004476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7405D" w:rsidTr="00CE0E3E">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w:t>
            </w:r>
            <w:r w:rsidR="004A4459" w:rsidRPr="0057405D">
              <w:rPr>
                <w:rFonts w:ascii="Times New Roman" w:hAnsi="Times New Roman" w:cs="Times New Roman"/>
                <w:sz w:val="24"/>
                <w:szCs w:val="24"/>
              </w:rPr>
              <w:t>7</w:t>
            </w:r>
            <w:r w:rsidRPr="0057405D">
              <w:rPr>
                <w:rFonts w:ascii="Times New Roman" w:hAnsi="Times New Roman" w:cs="Times New Roman"/>
                <w:sz w:val="24"/>
                <w:szCs w:val="24"/>
              </w:rPr>
              <w:t>.</w:t>
            </w:r>
          </w:p>
        </w:tc>
        <w:tc>
          <w:tcPr>
            <w:tcW w:w="4961" w:type="dxa"/>
          </w:tcPr>
          <w:p w:rsidR="005C7677" w:rsidRPr="0057405D" w:rsidRDefault="005C7677" w:rsidP="00066C56">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27.</w:t>
            </w:r>
          </w:p>
          <w:p w:rsidR="005C7677" w:rsidRPr="0057405D" w:rsidRDefault="005C7677" w:rsidP="00E27178">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Разработка инвестиционного проекта по строительству операционного блока государственного бюджетного учреждения здравоохранения Свердловской области «Свердловская областная клиническая больница № 1» (ГЧП) </w:t>
            </w:r>
          </w:p>
        </w:tc>
        <w:tc>
          <w:tcPr>
            <w:tcW w:w="8788" w:type="dxa"/>
          </w:tcPr>
          <w:p w:rsidR="005C7677" w:rsidRPr="0057405D" w:rsidRDefault="006D09A0" w:rsidP="006D09A0">
            <w:pPr>
              <w:numPr>
                <w:ilvl w:val="0"/>
                <w:numId w:val="11"/>
              </w:numPr>
              <w:spacing w:after="0" w:line="240" w:lineRule="auto"/>
              <w:ind w:left="34"/>
              <w:jc w:val="both"/>
              <w:rPr>
                <w:rFonts w:ascii="Times New Roman" w:hAnsi="Times New Roman" w:cs="Times New Roman"/>
                <w:sz w:val="24"/>
                <w:szCs w:val="24"/>
              </w:rPr>
            </w:pPr>
            <w:r w:rsidRPr="0057405D">
              <w:rPr>
                <w:rFonts w:ascii="Times New Roman" w:hAnsi="Times New Roman" w:cs="Times New Roman"/>
                <w:sz w:val="24"/>
                <w:szCs w:val="24"/>
              </w:rPr>
              <w:t>В 2016 году документы подготовлены,</w:t>
            </w:r>
            <w:r w:rsidR="007D7A1C" w:rsidRPr="0057405D">
              <w:rPr>
                <w:rFonts w:ascii="Times New Roman" w:hAnsi="Times New Roman" w:cs="Times New Roman"/>
                <w:sz w:val="24"/>
                <w:szCs w:val="24"/>
              </w:rPr>
              <w:t xml:space="preserve"> в МУГИСО направлено письмо по утверждению схемы расположения части земельного участка для строительства операционного корпуса</w:t>
            </w:r>
            <w:r w:rsidRPr="0057405D">
              <w:rPr>
                <w:rFonts w:ascii="Times New Roman" w:hAnsi="Times New Roman" w:cs="Times New Roman"/>
                <w:sz w:val="24"/>
                <w:szCs w:val="24"/>
              </w:rPr>
              <w:t>. Ведется поиск инвестора</w:t>
            </w:r>
          </w:p>
        </w:tc>
      </w:tr>
      <w:tr w:rsidR="005C7677" w:rsidRPr="0057405D" w:rsidTr="00CE0E3E">
        <w:trPr>
          <w:trHeight w:val="272"/>
        </w:trPr>
        <w:tc>
          <w:tcPr>
            <w:tcW w:w="851" w:type="dxa"/>
          </w:tcPr>
          <w:p w:rsidR="005C7677" w:rsidRPr="0057405D" w:rsidRDefault="005C7677"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w:t>
            </w:r>
            <w:r w:rsidR="004A4459" w:rsidRPr="0057405D">
              <w:rPr>
                <w:rFonts w:ascii="Times New Roman" w:hAnsi="Times New Roman" w:cs="Times New Roman"/>
                <w:sz w:val="24"/>
                <w:szCs w:val="24"/>
              </w:rPr>
              <w:t>8</w:t>
            </w:r>
            <w:r w:rsidRPr="0057405D">
              <w:rPr>
                <w:rFonts w:ascii="Times New Roman" w:hAnsi="Times New Roman" w:cs="Times New Roman"/>
                <w:sz w:val="24"/>
                <w:szCs w:val="24"/>
              </w:rPr>
              <w:t>.</w:t>
            </w:r>
          </w:p>
        </w:tc>
        <w:tc>
          <w:tcPr>
            <w:tcW w:w="4961" w:type="dxa"/>
          </w:tcPr>
          <w:p w:rsidR="005C7677" w:rsidRPr="0057405D" w:rsidRDefault="005C7677" w:rsidP="005341D2">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29. </w:t>
            </w:r>
          </w:p>
          <w:p w:rsidR="005C7677" w:rsidRPr="0057405D" w:rsidRDefault="005C7677" w:rsidP="003A1678">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Обследование мужского населения в экспресс-диагностических урологических кабинетах (далее – ЭДУК)</w:t>
            </w:r>
          </w:p>
        </w:tc>
        <w:tc>
          <w:tcPr>
            <w:tcW w:w="8788" w:type="dxa"/>
          </w:tcPr>
          <w:p w:rsidR="005C7677" w:rsidRPr="0057405D" w:rsidRDefault="0048514A" w:rsidP="00F75136">
            <w:pPr>
              <w:spacing w:after="0" w:line="240" w:lineRule="auto"/>
              <w:contextualSpacing/>
              <w:jc w:val="both"/>
              <w:rPr>
                <w:rFonts w:ascii="Times New Roman" w:hAnsi="Times New Roman" w:cs="Times New Roman"/>
                <w:sz w:val="24"/>
                <w:szCs w:val="24"/>
              </w:rPr>
            </w:pPr>
            <w:r w:rsidRPr="0057405D">
              <w:rPr>
                <w:rFonts w:ascii="Times New Roman" w:hAnsi="Times New Roman" w:cs="Times New Roman"/>
                <w:sz w:val="24"/>
                <w:szCs w:val="24"/>
              </w:rPr>
              <w:t>За 6 месяцев 2017 года обследовано 3941 пациент</w:t>
            </w:r>
            <w:r w:rsidR="00593025" w:rsidRPr="0057405D">
              <w:rPr>
                <w:rFonts w:ascii="Times New Roman" w:hAnsi="Times New Roman" w:cs="Times New Roman"/>
                <w:sz w:val="24"/>
                <w:szCs w:val="24"/>
              </w:rPr>
              <w:t xml:space="preserve">. Структура выявленных в ЭДУК урологических заболеваний: воспалительные заболевания предстательной железы - 25,9%, </w:t>
            </w:r>
            <w:proofErr w:type="spellStart"/>
            <w:r w:rsidR="00470778" w:rsidRPr="0057405D">
              <w:rPr>
                <w:rFonts w:ascii="Times New Roman" w:hAnsi="Times New Roman" w:cs="Times New Roman"/>
                <w:sz w:val="24"/>
                <w:szCs w:val="24"/>
              </w:rPr>
              <w:t>э</w:t>
            </w:r>
            <w:r w:rsidR="00593025" w:rsidRPr="0057405D">
              <w:rPr>
                <w:rFonts w:ascii="Times New Roman" w:hAnsi="Times New Roman" w:cs="Times New Roman"/>
                <w:sz w:val="24"/>
                <w:szCs w:val="24"/>
              </w:rPr>
              <w:t>ректильная</w:t>
            </w:r>
            <w:proofErr w:type="spellEnd"/>
            <w:r w:rsidR="00593025" w:rsidRPr="0057405D">
              <w:rPr>
                <w:rFonts w:ascii="Times New Roman" w:hAnsi="Times New Roman" w:cs="Times New Roman"/>
                <w:sz w:val="24"/>
                <w:szCs w:val="24"/>
              </w:rPr>
              <w:t xml:space="preserve"> дисфункция – 8,1%; </w:t>
            </w:r>
            <w:r w:rsidR="00470778" w:rsidRPr="0057405D">
              <w:rPr>
                <w:rFonts w:ascii="Times New Roman" w:hAnsi="Times New Roman" w:cs="Times New Roman"/>
                <w:sz w:val="24"/>
                <w:szCs w:val="24"/>
              </w:rPr>
              <w:t>о</w:t>
            </w:r>
            <w:r w:rsidR="00593025" w:rsidRPr="0057405D">
              <w:rPr>
                <w:rFonts w:ascii="Times New Roman" w:hAnsi="Times New Roman" w:cs="Times New Roman"/>
                <w:sz w:val="24"/>
                <w:szCs w:val="24"/>
              </w:rPr>
              <w:t>нкология</w:t>
            </w:r>
            <w:r w:rsidR="00593025" w:rsidRPr="0057405D">
              <w:t xml:space="preserve"> п</w:t>
            </w:r>
            <w:r w:rsidR="00593025" w:rsidRPr="0057405D">
              <w:rPr>
                <w:rFonts w:ascii="Times New Roman" w:hAnsi="Times New Roman" w:cs="Times New Roman"/>
                <w:sz w:val="24"/>
                <w:szCs w:val="24"/>
              </w:rPr>
              <w:t>ростаты – 4,3%; бесплодие –</w:t>
            </w:r>
            <w:r w:rsidR="00F0615D" w:rsidRPr="0057405D">
              <w:rPr>
                <w:rFonts w:ascii="Times New Roman" w:hAnsi="Times New Roman" w:cs="Times New Roman"/>
                <w:sz w:val="24"/>
                <w:szCs w:val="24"/>
              </w:rPr>
              <w:t xml:space="preserve"> 5,4%</w:t>
            </w:r>
          </w:p>
        </w:tc>
      </w:tr>
      <w:tr w:rsidR="00D7391B" w:rsidRPr="0057405D" w:rsidTr="00CE0E3E">
        <w:trPr>
          <w:trHeight w:val="272"/>
        </w:trPr>
        <w:tc>
          <w:tcPr>
            <w:tcW w:w="851" w:type="dxa"/>
          </w:tcPr>
          <w:p w:rsidR="00D7391B"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39.</w:t>
            </w:r>
          </w:p>
        </w:tc>
        <w:tc>
          <w:tcPr>
            <w:tcW w:w="4961" w:type="dxa"/>
          </w:tcPr>
          <w:p w:rsidR="00D7391B" w:rsidRPr="0057405D" w:rsidRDefault="00D7391B"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30.</w:t>
            </w:r>
          </w:p>
          <w:p w:rsidR="00D7391B" w:rsidRPr="0057405D" w:rsidRDefault="00D7391B"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Повышение эффективности использования диагностического оборудования в ЭДУК</w:t>
            </w:r>
          </w:p>
        </w:tc>
        <w:tc>
          <w:tcPr>
            <w:tcW w:w="8788" w:type="dxa"/>
          </w:tcPr>
          <w:p w:rsidR="00D7391B" w:rsidRPr="0057405D" w:rsidRDefault="00D7391B" w:rsidP="00D7391B">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апреле 2017 года ЭДУК г. Серова оснащен цистоскопом. </w:t>
            </w:r>
          </w:p>
          <w:p w:rsidR="00D7391B" w:rsidRPr="0057405D" w:rsidRDefault="00D7391B" w:rsidP="00D7391B">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57405D">
              <w:rPr>
                <w:rFonts w:ascii="Times New Roman" w:hAnsi="Times New Roman" w:cs="Times New Roman"/>
                <w:sz w:val="24"/>
                <w:szCs w:val="24"/>
              </w:rPr>
              <w:t>В мае 2017 года в ТФОМС отправлено письмо с перечнем диагностического оборудования, подлежащего замене</w:t>
            </w:r>
          </w:p>
        </w:tc>
      </w:tr>
      <w:tr w:rsidR="005C7677" w:rsidRPr="0057405D" w:rsidTr="00CE0E3E">
        <w:trPr>
          <w:trHeight w:val="272"/>
        </w:trPr>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40</w:t>
            </w:r>
            <w:r w:rsidR="005C7677" w:rsidRPr="0057405D">
              <w:rPr>
                <w:rFonts w:ascii="Times New Roman" w:hAnsi="Times New Roman" w:cs="Times New Roman"/>
                <w:sz w:val="24"/>
                <w:szCs w:val="24"/>
              </w:rPr>
              <w:t>.</w:t>
            </w:r>
          </w:p>
        </w:tc>
        <w:tc>
          <w:tcPr>
            <w:tcW w:w="4961" w:type="dxa"/>
          </w:tcPr>
          <w:p w:rsidR="005C7677" w:rsidRPr="0057405D" w:rsidRDefault="00643454"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31</w:t>
            </w:r>
            <w:r w:rsidR="005C7677" w:rsidRPr="0057405D">
              <w:rPr>
                <w:rFonts w:ascii="Times New Roman" w:hAnsi="Times New Roman" w:cs="Times New Roman"/>
                <w:sz w:val="24"/>
                <w:szCs w:val="24"/>
              </w:rPr>
              <w:t>. </w:t>
            </w:r>
          </w:p>
          <w:p w:rsidR="005C7677" w:rsidRPr="0057405D" w:rsidRDefault="00643454"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lastRenderedPageBreak/>
              <w:t>Дооснащение ЭДУК медицинским оборудованием</w:t>
            </w:r>
          </w:p>
        </w:tc>
        <w:tc>
          <w:tcPr>
            <w:tcW w:w="8788" w:type="dxa"/>
          </w:tcPr>
          <w:p w:rsidR="005C7677" w:rsidRPr="0057405D" w:rsidRDefault="00643454" w:rsidP="00A816B6">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Мероприятие не финансировалось</w:t>
            </w:r>
          </w:p>
        </w:tc>
      </w:tr>
      <w:tr w:rsidR="00CC0B10" w:rsidRPr="0057405D" w:rsidTr="00CE0E3E">
        <w:trPr>
          <w:trHeight w:val="272"/>
        </w:trPr>
        <w:tc>
          <w:tcPr>
            <w:tcW w:w="851" w:type="dxa"/>
          </w:tcPr>
          <w:p w:rsidR="00CC0B10" w:rsidRPr="0057405D" w:rsidRDefault="001B0B0D"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41.</w:t>
            </w:r>
          </w:p>
        </w:tc>
        <w:tc>
          <w:tcPr>
            <w:tcW w:w="4961" w:type="dxa"/>
          </w:tcPr>
          <w:p w:rsidR="00CC0B10" w:rsidRPr="0057405D" w:rsidRDefault="00CC0B10"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32.</w:t>
            </w:r>
          </w:p>
          <w:p w:rsidR="00CC0B10" w:rsidRPr="0057405D" w:rsidRDefault="00CC0B10"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Внедрение новых методов диагностики урологических заболеваний</w:t>
            </w:r>
          </w:p>
        </w:tc>
        <w:tc>
          <w:tcPr>
            <w:tcW w:w="8788" w:type="dxa"/>
          </w:tcPr>
          <w:p w:rsidR="00CC0B10" w:rsidRPr="0057405D" w:rsidRDefault="00CC0B10" w:rsidP="00150110">
            <w:pPr>
              <w:spacing w:after="0" w:line="240" w:lineRule="auto"/>
              <w:ind w:left="34" w:firstLine="142"/>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С января 2017 года для выявления риска </w:t>
            </w:r>
            <w:proofErr w:type="spellStart"/>
            <w:r w:rsidRPr="0057405D">
              <w:rPr>
                <w:rFonts w:ascii="Times New Roman" w:hAnsi="Times New Roman" w:cs="Times New Roman"/>
                <w:sz w:val="24"/>
                <w:szCs w:val="24"/>
              </w:rPr>
              <w:t>эректильной</w:t>
            </w:r>
            <w:proofErr w:type="spellEnd"/>
            <w:r w:rsidRPr="0057405D">
              <w:rPr>
                <w:rFonts w:ascii="Times New Roman" w:hAnsi="Times New Roman" w:cs="Times New Roman"/>
                <w:sz w:val="24"/>
                <w:szCs w:val="24"/>
              </w:rPr>
              <w:t xml:space="preserve"> дисфункции используется упрощенная анкета-опросник, разработанная в Областном урологическом центре</w:t>
            </w:r>
          </w:p>
        </w:tc>
      </w:tr>
      <w:tr w:rsidR="005C7677" w:rsidRPr="0057405D" w:rsidTr="00CE0E3E">
        <w:trPr>
          <w:trHeight w:val="272"/>
        </w:trPr>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w:t>
            </w:r>
            <w:r w:rsidR="001B0B0D" w:rsidRPr="0057405D">
              <w:rPr>
                <w:rFonts w:ascii="Times New Roman" w:hAnsi="Times New Roman" w:cs="Times New Roman"/>
                <w:sz w:val="24"/>
                <w:szCs w:val="24"/>
              </w:rPr>
              <w:t>2</w:t>
            </w:r>
            <w:r w:rsidRPr="0057405D">
              <w:rPr>
                <w:rFonts w:ascii="Times New Roman" w:hAnsi="Times New Roman" w:cs="Times New Roman"/>
                <w:sz w:val="24"/>
                <w:szCs w:val="24"/>
              </w:rPr>
              <w:t>.</w:t>
            </w:r>
          </w:p>
        </w:tc>
        <w:tc>
          <w:tcPr>
            <w:tcW w:w="4961" w:type="dxa"/>
          </w:tcPr>
          <w:p w:rsidR="005C7677" w:rsidRPr="0057405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33. </w:t>
            </w:r>
          </w:p>
          <w:p w:rsidR="005C7677" w:rsidRPr="0057405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Повышение доступности высокотехнологичной медицинской помощи </w:t>
            </w:r>
          </w:p>
          <w:p w:rsidR="005C7677" w:rsidRPr="0057405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пациентам урологического профиля</w:t>
            </w:r>
          </w:p>
        </w:tc>
        <w:tc>
          <w:tcPr>
            <w:tcW w:w="8788" w:type="dxa"/>
          </w:tcPr>
          <w:p w:rsidR="00F270EB" w:rsidRPr="0057405D" w:rsidRDefault="00B87738" w:rsidP="00B00D55">
            <w:pPr>
              <w:spacing w:after="0" w:line="240" w:lineRule="auto"/>
              <w:ind w:left="34" w:firstLine="142"/>
              <w:contextualSpacing/>
              <w:jc w:val="both"/>
              <w:rPr>
                <w:rFonts w:ascii="Times New Roman" w:hAnsi="Times New Roman" w:cs="Times New Roman"/>
                <w:sz w:val="24"/>
                <w:szCs w:val="24"/>
              </w:rPr>
            </w:pPr>
            <w:r w:rsidRPr="0057405D">
              <w:rPr>
                <w:rFonts w:ascii="Times New Roman" w:hAnsi="Times New Roman" w:cs="Times New Roman"/>
                <w:sz w:val="24"/>
                <w:szCs w:val="24"/>
              </w:rPr>
              <w:t>За 6 месяцев 2017 года высокотехнологичная медицинская помощь оказана 195 пациентам</w:t>
            </w:r>
            <w:r w:rsidR="00B00D55" w:rsidRPr="0057405D">
              <w:rPr>
                <w:rFonts w:ascii="Times New Roman" w:hAnsi="Times New Roman" w:cs="Times New Roman"/>
                <w:sz w:val="24"/>
                <w:szCs w:val="24"/>
              </w:rPr>
              <w:t xml:space="preserve"> </w:t>
            </w:r>
          </w:p>
        </w:tc>
      </w:tr>
      <w:tr w:rsidR="005C7677" w:rsidRPr="0057405D" w:rsidTr="00F660B2">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w:t>
            </w:r>
            <w:r w:rsidR="001B0B0D" w:rsidRPr="0057405D">
              <w:rPr>
                <w:rFonts w:ascii="Times New Roman" w:hAnsi="Times New Roman" w:cs="Times New Roman"/>
                <w:sz w:val="24"/>
                <w:szCs w:val="24"/>
              </w:rPr>
              <w:t>3</w:t>
            </w:r>
            <w:r w:rsidRPr="0057405D">
              <w:rPr>
                <w:rFonts w:ascii="Times New Roman" w:hAnsi="Times New Roman" w:cs="Times New Roman"/>
                <w:sz w:val="24"/>
                <w:szCs w:val="24"/>
              </w:rPr>
              <w:t>.</w:t>
            </w:r>
          </w:p>
        </w:tc>
        <w:tc>
          <w:tcPr>
            <w:tcW w:w="13749" w:type="dxa"/>
            <w:gridSpan w:val="2"/>
          </w:tcPr>
          <w:p w:rsidR="005C7677" w:rsidRPr="0057405D" w:rsidRDefault="005C7677" w:rsidP="006A0DF1">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 xml:space="preserve">Задача 2. Повышение информированности населения по вопросам профилактики урологических заболеваний и о факторах риска </w:t>
            </w:r>
            <w:r w:rsidRPr="0057405D">
              <w:rPr>
                <w:rFonts w:ascii="Times New Roman" w:hAnsi="Times New Roman" w:cs="Times New Roman"/>
                <w:sz w:val="24"/>
                <w:szCs w:val="24"/>
              </w:rPr>
              <w:br/>
              <w:t>их развития</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w:t>
            </w:r>
            <w:r w:rsidR="001B0B0D" w:rsidRPr="0057405D">
              <w:rPr>
                <w:rFonts w:ascii="Times New Roman" w:hAnsi="Times New Roman" w:cs="Times New Roman"/>
                <w:sz w:val="24"/>
                <w:szCs w:val="24"/>
              </w:rPr>
              <w:t>4</w:t>
            </w:r>
            <w:r w:rsidRPr="0057405D">
              <w:rPr>
                <w:rFonts w:ascii="Times New Roman" w:hAnsi="Times New Roman" w:cs="Times New Roman"/>
                <w:sz w:val="24"/>
                <w:szCs w:val="24"/>
              </w:rPr>
              <w:t>.</w:t>
            </w:r>
          </w:p>
        </w:tc>
        <w:tc>
          <w:tcPr>
            <w:tcW w:w="13749" w:type="dxa"/>
            <w:gridSpan w:val="2"/>
          </w:tcPr>
          <w:p w:rsidR="005C7677" w:rsidRPr="0057405D" w:rsidRDefault="005C7677" w:rsidP="00E755F7">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здравоохранения Свердловской области</w:t>
            </w:r>
          </w:p>
        </w:tc>
      </w:tr>
      <w:tr w:rsidR="00C146A6" w:rsidRPr="0057405D" w:rsidTr="00CE0E3E">
        <w:tc>
          <w:tcPr>
            <w:tcW w:w="851" w:type="dxa"/>
          </w:tcPr>
          <w:p w:rsidR="00C146A6" w:rsidRPr="0057405D" w:rsidRDefault="001B0B0D"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45.</w:t>
            </w:r>
          </w:p>
        </w:tc>
        <w:tc>
          <w:tcPr>
            <w:tcW w:w="4961" w:type="dxa"/>
          </w:tcPr>
          <w:p w:rsidR="00C146A6" w:rsidRPr="0057405D" w:rsidRDefault="00C146A6" w:rsidP="00A70B38">
            <w:pPr>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 xml:space="preserve">Мероприятие 34. </w:t>
            </w:r>
          </w:p>
          <w:p w:rsidR="00C146A6" w:rsidRPr="0057405D" w:rsidRDefault="00C146A6" w:rsidP="00A70B38">
            <w:pPr>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Разработка медиа-плана по профилактике и раннему выявлению урологических заболеваний</w:t>
            </w:r>
          </w:p>
        </w:tc>
        <w:tc>
          <w:tcPr>
            <w:tcW w:w="8788" w:type="dxa"/>
          </w:tcPr>
          <w:p w:rsidR="00C146A6" w:rsidRPr="0057405D" w:rsidRDefault="00C146A6" w:rsidP="00C146A6">
            <w:pPr>
              <w:spacing w:after="0" w:line="240" w:lineRule="auto"/>
              <w:ind w:firstLine="176"/>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На сайтах СОКБ № 1, областных лечебных учреждений, городских администраций размещены баннеры с информацией по подпрограмме «Урологическое здоровье мужчин». Опубликованы в местных печатных СМИ материалы по привлечению мужского населения к анкетированию и </w:t>
            </w:r>
            <w:proofErr w:type="gramStart"/>
            <w:r w:rsidRPr="0057405D">
              <w:rPr>
                <w:rFonts w:ascii="Times New Roman" w:hAnsi="Times New Roman" w:cs="Times New Roman"/>
                <w:sz w:val="24"/>
                <w:szCs w:val="24"/>
              </w:rPr>
              <w:t>обследованию  в</w:t>
            </w:r>
            <w:proofErr w:type="gramEnd"/>
            <w:r w:rsidRPr="0057405D">
              <w:rPr>
                <w:rFonts w:ascii="Times New Roman" w:hAnsi="Times New Roman" w:cs="Times New Roman"/>
                <w:sz w:val="24"/>
                <w:szCs w:val="24"/>
              </w:rPr>
              <w:t xml:space="preserve"> ЭДУК, выступления на местных телеканалах и радио врачей урологов с лекциями по урологическому здоровью</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w:t>
            </w:r>
            <w:r w:rsidR="001B0B0D" w:rsidRPr="0057405D">
              <w:rPr>
                <w:rFonts w:ascii="Times New Roman" w:hAnsi="Times New Roman" w:cs="Times New Roman"/>
                <w:sz w:val="24"/>
                <w:szCs w:val="24"/>
              </w:rPr>
              <w:t>6</w:t>
            </w:r>
            <w:r w:rsidRPr="0057405D">
              <w:rPr>
                <w:rFonts w:ascii="Times New Roman" w:hAnsi="Times New Roman" w:cs="Times New Roman"/>
                <w:sz w:val="24"/>
                <w:szCs w:val="24"/>
              </w:rPr>
              <w:t>.</w:t>
            </w:r>
          </w:p>
        </w:tc>
        <w:tc>
          <w:tcPr>
            <w:tcW w:w="4961" w:type="dxa"/>
          </w:tcPr>
          <w:p w:rsidR="005C7677" w:rsidRPr="0057405D" w:rsidRDefault="005C7677" w:rsidP="00A70B38">
            <w:pPr>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 xml:space="preserve">Мероприятие 35. </w:t>
            </w:r>
          </w:p>
          <w:p w:rsidR="005C7677" w:rsidRPr="0057405D" w:rsidRDefault="005C7677" w:rsidP="00A70B38">
            <w:pPr>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lang w:eastAsia="ru-RU"/>
              </w:rPr>
              <w:t>Выпуск печатной рекламной продукции для привлечения мужского населения на обследование</w:t>
            </w:r>
          </w:p>
        </w:tc>
        <w:tc>
          <w:tcPr>
            <w:tcW w:w="8788" w:type="dxa"/>
          </w:tcPr>
          <w:p w:rsidR="005C7677" w:rsidRPr="0057405D" w:rsidRDefault="00F21A3C" w:rsidP="009C1DF9">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500 тыс. анкет, 400 </w:t>
            </w:r>
            <w:r w:rsidR="009C1DF9" w:rsidRPr="0057405D">
              <w:rPr>
                <w:rFonts w:ascii="Times New Roman" w:hAnsi="Times New Roman" w:cs="Times New Roman"/>
                <w:sz w:val="24"/>
                <w:szCs w:val="24"/>
              </w:rPr>
              <w:t>тыс.</w:t>
            </w:r>
            <w:r w:rsidRPr="0057405D">
              <w:rPr>
                <w:rFonts w:ascii="Times New Roman" w:hAnsi="Times New Roman" w:cs="Times New Roman"/>
                <w:sz w:val="24"/>
                <w:szCs w:val="24"/>
              </w:rPr>
              <w:t xml:space="preserve"> листовок и 400 плакатов распространено по всем лечебным учреждениям Свердловской области</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w:t>
            </w:r>
            <w:r w:rsidR="001B0B0D" w:rsidRPr="0057405D">
              <w:rPr>
                <w:rFonts w:ascii="Times New Roman" w:hAnsi="Times New Roman" w:cs="Times New Roman"/>
                <w:sz w:val="24"/>
                <w:szCs w:val="24"/>
              </w:rPr>
              <w:t>7</w:t>
            </w:r>
            <w:r w:rsidRPr="0057405D">
              <w:rPr>
                <w:rFonts w:ascii="Times New Roman" w:hAnsi="Times New Roman" w:cs="Times New Roman"/>
                <w:sz w:val="24"/>
                <w:szCs w:val="24"/>
              </w:rPr>
              <w:t>.</w:t>
            </w:r>
          </w:p>
        </w:tc>
        <w:tc>
          <w:tcPr>
            <w:tcW w:w="4961" w:type="dxa"/>
          </w:tcPr>
          <w:p w:rsidR="005C7677" w:rsidRPr="0057405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36.</w:t>
            </w:r>
          </w:p>
          <w:p w:rsidR="005C7677" w:rsidRPr="0057405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Проведение анкетирования населения</w:t>
            </w:r>
          </w:p>
          <w:p w:rsidR="005C7677" w:rsidRPr="0057405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(мужчин и подростков), формирование групп</w:t>
            </w:r>
          </w:p>
          <w:p w:rsidR="005C7677" w:rsidRPr="0057405D" w:rsidRDefault="005C7677" w:rsidP="00B13B0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риска урологических заболеваний на основании семейного анамнеза</w:t>
            </w:r>
          </w:p>
        </w:tc>
        <w:tc>
          <w:tcPr>
            <w:tcW w:w="8788" w:type="dxa"/>
          </w:tcPr>
          <w:p w:rsidR="005C7677" w:rsidRPr="0057405D" w:rsidRDefault="000662C4" w:rsidP="000662C4">
            <w:pPr>
              <w:pStyle w:val="ConsPlusNormal"/>
              <w:ind w:firstLine="176"/>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Проанкетировано 227 236 человек, что составляет 37% от плана на 2017 год. Группа «риска» составила 16 </w:t>
            </w:r>
            <w:proofErr w:type="gramStart"/>
            <w:r w:rsidRPr="0057405D">
              <w:rPr>
                <w:rFonts w:ascii="Times New Roman" w:hAnsi="Times New Roman" w:cs="Times New Roman"/>
                <w:sz w:val="24"/>
                <w:szCs w:val="24"/>
              </w:rPr>
              <w:t>475  мужчин</w:t>
            </w:r>
            <w:proofErr w:type="gramEnd"/>
          </w:p>
        </w:tc>
      </w:tr>
      <w:tr w:rsidR="005C7677" w:rsidRPr="0057405D" w:rsidTr="00F660B2">
        <w:trPr>
          <w:trHeight w:val="310"/>
        </w:trPr>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w:t>
            </w:r>
            <w:r w:rsidR="001B0B0D" w:rsidRPr="0057405D">
              <w:rPr>
                <w:rFonts w:ascii="Times New Roman" w:hAnsi="Times New Roman" w:cs="Times New Roman"/>
                <w:sz w:val="24"/>
                <w:szCs w:val="24"/>
              </w:rPr>
              <w:t>8</w:t>
            </w:r>
            <w:r w:rsidRPr="0057405D">
              <w:rPr>
                <w:rFonts w:ascii="Times New Roman" w:hAnsi="Times New Roman" w:cs="Times New Roman"/>
                <w:sz w:val="24"/>
                <w:szCs w:val="24"/>
              </w:rPr>
              <w:t>.</w:t>
            </w:r>
          </w:p>
        </w:tc>
        <w:tc>
          <w:tcPr>
            <w:tcW w:w="13749" w:type="dxa"/>
            <w:gridSpan w:val="2"/>
          </w:tcPr>
          <w:p w:rsidR="005C7677" w:rsidRPr="0057405D" w:rsidRDefault="005C7677" w:rsidP="00232AD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Задача 3. Привлечение подростков допризывного возраста к участию в мероприятиях, направленных на формирование здорового образа жизни и профилактику социально опасных заболеваний</w:t>
            </w:r>
          </w:p>
        </w:tc>
      </w:tr>
      <w:tr w:rsidR="005C7677" w:rsidRPr="0057405D" w:rsidTr="00CE0E3E">
        <w:trPr>
          <w:trHeight w:val="310"/>
        </w:trPr>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4</w:t>
            </w:r>
            <w:r w:rsidR="001B0B0D" w:rsidRPr="0057405D">
              <w:rPr>
                <w:rFonts w:ascii="Times New Roman" w:hAnsi="Times New Roman" w:cs="Times New Roman"/>
                <w:sz w:val="24"/>
                <w:szCs w:val="24"/>
              </w:rPr>
              <w:t>9</w:t>
            </w:r>
            <w:r w:rsidRPr="0057405D">
              <w:rPr>
                <w:rFonts w:ascii="Times New Roman" w:hAnsi="Times New Roman" w:cs="Times New Roman"/>
                <w:sz w:val="24"/>
                <w:szCs w:val="24"/>
              </w:rPr>
              <w:t>.</w:t>
            </w:r>
          </w:p>
        </w:tc>
        <w:tc>
          <w:tcPr>
            <w:tcW w:w="13749" w:type="dxa"/>
            <w:gridSpan w:val="2"/>
          </w:tcPr>
          <w:p w:rsidR="005C7677" w:rsidRPr="0057405D" w:rsidRDefault="005C7677" w:rsidP="00377344">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физической культуры</w:t>
            </w:r>
            <w:r w:rsidR="00377344" w:rsidRPr="0057405D">
              <w:rPr>
                <w:rFonts w:ascii="Times New Roman" w:hAnsi="Times New Roman" w:cs="Times New Roman"/>
                <w:bCs/>
                <w:sz w:val="24"/>
                <w:szCs w:val="24"/>
              </w:rPr>
              <w:t xml:space="preserve"> и</w:t>
            </w:r>
            <w:r w:rsidRPr="0057405D">
              <w:rPr>
                <w:rFonts w:ascii="Times New Roman" w:hAnsi="Times New Roman" w:cs="Times New Roman"/>
                <w:bCs/>
                <w:sz w:val="24"/>
                <w:szCs w:val="24"/>
              </w:rPr>
              <w:t xml:space="preserve"> спорта Свердловской области </w:t>
            </w:r>
          </w:p>
        </w:tc>
      </w:tr>
      <w:tr w:rsidR="005C7677" w:rsidRPr="0057405D" w:rsidTr="00CE0E3E">
        <w:trPr>
          <w:trHeight w:val="310"/>
        </w:trPr>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50</w:t>
            </w:r>
            <w:r w:rsidR="005C7677" w:rsidRPr="0057405D">
              <w:rPr>
                <w:rFonts w:ascii="Times New Roman" w:hAnsi="Times New Roman" w:cs="Times New Roman"/>
                <w:sz w:val="24"/>
                <w:szCs w:val="24"/>
              </w:rPr>
              <w:t>.</w:t>
            </w:r>
          </w:p>
        </w:tc>
        <w:tc>
          <w:tcPr>
            <w:tcW w:w="4961" w:type="dxa"/>
          </w:tcPr>
          <w:p w:rsidR="005C7677" w:rsidRPr="0057405D" w:rsidRDefault="005C7677" w:rsidP="001155E4">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37.</w:t>
            </w:r>
          </w:p>
          <w:p w:rsidR="005C7677" w:rsidRPr="0057405D" w:rsidRDefault="005C7677" w:rsidP="00CC73FD">
            <w:pPr>
              <w:widowControl w:val="0"/>
              <w:autoSpaceDE w:val="0"/>
              <w:autoSpaceDN w:val="0"/>
              <w:adjustRightInd w:val="0"/>
              <w:spacing w:after="0" w:line="240" w:lineRule="auto"/>
              <w:rPr>
                <w:rFonts w:ascii="Times New Roman" w:hAnsi="Times New Roman" w:cs="Times New Roman"/>
                <w:i/>
                <w:sz w:val="24"/>
                <w:szCs w:val="24"/>
              </w:rPr>
            </w:pPr>
            <w:r w:rsidRPr="0057405D">
              <w:rPr>
                <w:rFonts w:ascii="Times New Roman" w:hAnsi="Times New Roman" w:cs="Times New Roman"/>
                <w:sz w:val="24"/>
                <w:szCs w:val="24"/>
              </w:rPr>
              <w:t xml:space="preserve">Предоставление субсидий социально-ориентированным некоммерческим организациям, не являющимся </w:t>
            </w:r>
            <w:r w:rsidRPr="0057405D">
              <w:rPr>
                <w:rFonts w:ascii="Times New Roman" w:hAnsi="Times New Roman" w:cs="Times New Roman"/>
                <w:sz w:val="24"/>
                <w:szCs w:val="24"/>
              </w:rPr>
              <w:lastRenderedPageBreak/>
              <w:t>государственными и муниципальными учреждениями, на реализацию проектов по работе с молодежью</w:t>
            </w:r>
          </w:p>
        </w:tc>
        <w:tc>
          <w:tcPr>
            <w:tcW w:w="8788" w:type="dxa"/>
          </w:tcPr>
          <w:p w:rsidR="005C7677" w:rsidRPr="0057405D" w:rsidRDefault="00CC73FD" w:rsidP="00CC73FD">
            <w:pPr>
              <w:widowControl w:val="0"/>
              <w:autoSpaceDE w:val="0"/>
              <w:autoSpaceDN w:val="0"/>
              <w:adjustRightInd w:val="0"/>
              <w:spacing w:after="0" w:line="240" w:lineRule="auto"/>
              <w:ind w:firstLine="317"/>
              <w:contextualSpacing/>
              <w:rPr>
                <w:rFonts w:ascii="Times New Roman" w:hAnsi="Times New Roman" w:cs="Times New Roman"/>
                <w:sz w:val="24"/>
                <w:szCs w:val="24"/>
              </w:rPr>
            </w:pPr>
            <w:r w:rsidRPr="0057405D">
              <w:rPr>
                <w:rFonts w:ascii="Times New Roman" w:hAnsi="Times New Roman" w:cs="Times New Roman"/>
                <w:bCs/>
                <w:i/>
                <w:sz w:val="24"/>
                <w:szCs w:val="24"/>
              </w:rPr>
              <w:lastRenderedPageBreak/>
              <w:t xml:space="preserve">Ответственный исполнитель – </w:t>
            </w:r>
            <w:r w:rsidR="009B29C8" w:rsidRPr="0057405D">
              <w:rPr>
                <w:rFonts w:ascii="Times New Roman" w:hAnsi="Times New Roman" w:cs="Times New Roman"/>
                <w:bCs/>
                <w:i/>
                <w:sz w:val="24"/>
                <w:szCs w:val="24"/>
              </w:rPr>
              <w:t>Департаментом молодежной политики</w:t>
            </w:r>
            <w:r w:rsidR="005C7677" w:rsidRPr="0057405D">
              <w:rPr>
                <w:rFonts w:ascii="Times New Roman" w:hAnsi="Times New Roman" w:cs="Times New Roman"/>
                <w:bCs/>
                <w:i/>
                <w:sz w:val="24"/>
                <w:szCs w:val="24"/>
              </w:rPr>
              <w:t xml:space="preserve"> Свердловской области</w:t>
            </w:r>
            <w:r w:rsidRPr="0057405D">
              <w:rPr>
                <w:rFonts w:ascii="Times New Roman" w:hAnsi="Times New Roman" w:cs="Times New Roman"/>
                <w:bCs/>
                <w:i/>
                <w:sz w:val="24"/>
                <w:szCs w:val="24"/>
              </w:rPr>
              <w:t xml:space="preserve">. На запрос Министерства здравоохранения Свердловской области от 23.06.2017 № 03-01-80/5972 отчетная информация не представлена. </w:t>
            </w:r>
          </w:p>
          <w:p w:rsidR="005C7677" w:rsidRPr="0057405D" w:rsidRDefault="005C7677" w:rsidP="00CC73FD">
            <w:pPr>
              <w:keepLines/>
              <w:spacing w:after="0" w:line="240" w:lineRule="auto"/>
              <w:ind w:firstLine="176"/>
              <w:contextualSpacing/>
              <w:jc w:val="both"/>
              <w:rPr>
                <w:rFonts w:ascii="Times New Roman" w:hAnsi="Times New Roman" w:cs="Times New Roman"/>
                <w:sz w:val="24"/>
                <w:szCs w:val="24"/>
              </w:rPr>
            </w:pPr>
          </w:p>
        </w:tc>
      </w:tr>
      <w:tr w:rsidR="005C7677" w:rsidRPr="0057405D" w:rsidTr="00CE0E3E">
        <w:trPr>
          <w:trHeight w:val="310"/>
        </w:trPr>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51</w:t>
            </w:r>
            <w:r w:rsidR="005C7677" w:rsidRPr="0057405D">
              <w:rPr>
                <w:rFonts w:ascii="Times New Roman" w:hAnsi="Times New Roman" w:cs="Times New Roman"/>
                <w:sz w:val="24"/>
                <w:szCs w:val="24"/>
              </w:rPr>
              <w:t>.</w:t>
            </w:r>
          </w:p>
        </w:tc>
        <w:tc>
          <w:tcPr>
            <w:tcW w:w="4961" w:type="dxa"/>
          </w:tcPr>
          <w:p w:rsidR="005C7677" w:rsidRPr="0057405D" w:rsidRDefault="005C7677" w:rsidP="001155E4">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38.</w:t>
            </w:r>
          </w:p>
          <w:p w:rsidR="005C7677" w:rsidRPr="0057405D" w:rsidRDefault="005C7677" w:rsidP="00900C47">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Обеспечение подготовки молодых граждан к военной службе</w:t>
            </w:r>
          </w:p>
        </w:tc>
        <w:tc>
          <w:tcPr>
            <w:tcW w:w="8788" w:type="dxa"/>
          </w:tcPr>
          <w:p w:rsidR="005C7677" w:rsidRPr="0057405D" w:rsidRDefault="00CC73FD" w:rsidP="00C4594B">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i/>
                <w:sz w:val="24"/>
                <w:szCs w:val="24"/>
              </w:rPr>
              <w:t xml:space="preserve">Ответственный исполнитель – Департаментом молодежной политики Свердловской области. На запрос Министерства здравоохранения Свердловской области от 23.06.2017 № 03-01-80/5972 отчетная информация не представлена. </w:t>
            </w:r>
          </w:p>
        </w:tc>
      </w:tr>
      <w:tr w:rsidR="005C7677" w:rsidRPr="0057405D" w:rsidTr="00CE0E3E">
        <w:trPr>
          <w:trHeight w:val="310"/>
        </w:trPr>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52</w:t>
            </w:r>
            <w:r w:rsidR="005C7677" w:rsidRPr="0057405D">
              <w:rPr>
                <w:rFonts w:ascii="Times New Roman" w:hAnsi="Times New Roman" w:cs="Times New Roman"/>
                <w:sz w:val="24"/>
                <w:szCs w:val="24"/>
              </w:rPr>
              <w:t>.</w:t>
            </w:r>
          </w:p>
        </w:tc>
        <w:tc>
          <w:tcPr>
            <w:tcW w:w="4961" w:type="dxa"/>
          </w:tcPr>
          <w:p w:rsidR="005C7677" w:rsidRPr="0057405D" w:rsidRDefault="005C7677" w:rsidP="001155E4">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39.</w:t>
            </w:r>
          </w:p>
          <w:p w:rsidR="005C7677" w:rsidRPr="0057405D" w:rsidRDefault="005C7677" w:rsidP="002C005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Мероприятия по этапному внедрению и реализации Всероссийского физкультурно-спортивного комплекса «Готов к труду и обороне»</w:t>
            </w:r>
          </w:p>
          <w:p w:rsidR="005C7677" w:rsidRPr="0057405D" w:rsidRDefault="005C7677" w:rsidP="002C0050">
            <w:pPr>
              <w:widowControl w:val="0"/>
              <w:autoSpaceDE w:val="0"/>
              <w:autoSpaceDN w:val="0"/>
              <w:adjustRightInd w:val="0"/>
              <w:spacing w:after="0" w:line="240" w:lineRule="auto"/>
              <w:rPr>
                <w:rFonts w:ascii="Times New Roman" w:hAnsi="Times New Roman" w:cs="Times New Roman"/>
                <w:sz w:val="24"/>
                <w:szCs w:val="24"/>
              </w:rPr>
            </w:pPr>
          </w:p>
        </w:tc>
        <w:tc>
          <w:tcPr>
            <w:tcW w:w="8788" w:type="dxa"/>
          </w:tcPr>
          <w:p w:rsidR="005C7677" w:rsidRPr="0057405D" w:rsidRDefault="005C7677" w:rsidP="007C32C7">
            <w:pPr>
              <w:widowControl w:val="0"/>
              <w:spacing w:after="0" w:line="240" w:lineRule="auto"/>
              <w:ind w:firstLine="317"/>
              <w:contextualSpacing/>
              <w:jc w:val="center"/>
              <w:rPr>
                <w:rFonts w:ascii="Times New Roman" w:hAnsi="Times New Roman" w:cs="Times New Roman"/>
                <w:sz w:val="24"/>
                <w:szCs w:val="24"/>
              </w:rPr>
            </w:pPr>
            <w:r w:rsidRPr="0057405D">
              <w:rPr>
                <w:rFonts w:ascii="Times New Roman" w:hAnsi="Times New Roman" w:cs="Times New Roman"/>
                <w:i/>
                <w:sz w:val="24"/>
                <w:szCs w:val="24"/>
              </w:rPr>
              <w:t>информация представлена</w:t>
            </w:r>
            <w:r w:rsidRPr="0057405D">
              <w:rPr>
                <w:rFonts w:ascii="Times New Roman" w:hAnsi="Times New Roman" w:cs="Times New Roman"/>
                <w:bCs/>
                <w:i/>
                <w:sz w:val="24"/>
                <w:szCs w:val="24"/>
              </w:rPr>
              <w:t xml:space="preserve"> Министерством физической культуры</w:t>
            </w:r>
            <w:r w:rsidR="000740E6" w:rsidRPr="0057405D">
              <w:rPr>
                <w:rFonts w:ascii="Times New Roman" w:hAnsi="Times New Roman" w:cs="Times New Roman"/>
                <w:bCs/>
                <w:i/>
                <w:sz w:val="24"/>
                <w:szCs w:val="24"/>
              </w:rPr>
              <w:t xml:space="preserve"> и</w:t>
            </w:r>
            <w:r w:rsidRPr="0057405D">
              <w:rPr>
                <w:rFonts w:ascii="Times New Roman" w:hAnsi="Times New Roman" w:cs="Times New Roman"/>
                <w:bCs/>
                <w:i/>
                <w:sz w:val="24"/>
                <w:szCs w:val="24"/>
              </w:rPr>
              <w:t xml:space="preserve"> спорта Свердловской области</w:t>
            </w:r>
          </w:p>
          <w:p w:rsidR="00BB6A9A" w:rsidRPr="0057405D" w:rsidRDefault="00795C0E" w:rsidP="00C65E84">
            <w:pPr>
              <w:widowControl w:val="0"/>
              <w:autoSpaceDE w:val="0"/>
              <w:autoSpaceDN w:val="0"/>
              <w:adjustRightInd w:val="0"/>
              <w:spacing w:after="0" w:line="240" w:lineRule="auto"/>
              <w:ind w:firstLine="459"/>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w:t>
            </w:r>
            <w:r w:rsidR="00C65E84" w:rsidRPr="0057405D">
              <w:rPr>
                <w:rFonts w:ascii="Times New Roman" w:hAnsi="Times New Roman" w:cs="Times New Roman"/>
                <w:sz w:val="24"/>
                <w:szCs w:val="24"/>
              </w:rPr>
              <w:t xml:space="preserve">соответствии с отбором муниципальных образований, расположенных на территории Свердловской области, бюджетам которых может быть предоставлена субсидия на реализацию мероприятий по внедрению Всероссийского физкультурно-спортивного комплекса «Готов к труду и обороне» (ГТО) определены 56 муниципальных образований, которым будет представлена субсидия. Назначение субсидии: приобретение спортивного инвентаря для оборудования мест приема нормативов комплекса ГТО и участие в мероприятиях по подготовке спортивных судей для работы в центрах </w:t>
            </w:r>
            <w:proofErr w:type="gramStart"/>
            <w:r w:rsidR="00C65E84" w:rsidRPr="0057405D">
              <w:rPr>
                <w:rFonts w:ascii="Times New Roman" w:hAnsi="Times New Roman" w:cs="Times New Roman"/>
                <w:sz w:val="24"/>
                <w:szCs w:val="24"/>
              </w:rPr>
              <w:t>тестирования</w:t>
            </w:r>
            <w:proofErr w:type="gramEnd"/>
            <w:r w:rsidR="00C65E84" w:rsidRPr="0057405D">
              <w:rPr>
                <w:rFonts w:ascii="Times New Roman" w:hAnsi="Times New Roman" w:cs="Times New Roman"/>
                <w:sz w:val="24"/>
                <w:szCs w:val="24"/>
              </w:rPr>
              <w:t xml:space="preserve"> по оценке выполнения нормативов комплекса ГТО. Субсидия в объеме 8451,3 тыс. рублей будет выплачена муниципальным образованиям, расположенным на территории Свердловской области, в 3 кв. 2017 года</w:t>
            </w:r>
          </w:p>
        </w:tc>
      </w:tr>
      <w:tr w:rsidR="005C7677" w:rsidRPr="0057405D" w:rsidTr="00F660B2">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5</w:t>
            </w:r>
            <w:r w:rsidR="001B0B0D" w:rsidRPr="0057405D">
              <w:rPr>
                <w:rFonts w:ascii="Times New Roman" w:hAnsi="Times New Roman" w:cs="Times New Roman"/>
                <w:sz w:val="24"/>
                <w:szCs w:val="24"/>
              </w:rPr>
              <w:t>3</w:t>
            </w:r>
            <w:r w:rsidRPr="0057405D">
              <w:rPr>
                <w:rFonts w:ascii="Times New Roman" w:hAnsi="Times New Roman" w:cs="Times New Roman"/>
                <w:sz w:val="24"/>
                <w:szCs w:val="24"/>
              </w:rPr>
              <w:t>.</w:t>
            </w:r>
          </w:p>
        </w:tc>
        <w:tc>
          <w:tcPr>
            <w:tcW w:w="13749" w:type="dxa"/>
            <w:gridSpan w:val="2"/>
          </w:tcPr>
          <w:p w:rsidR="005C7677" w:rsidRPr="0057405D" w:rsidRDefault="005C7677" w:rsidP="009251CF">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7405D">
              <w:rPr>
                <w:rFonts w:ascii="Times New Roman" w:hAnsi="Times New Roman" w:cs="Times New Roman"/>
                <w:sz w:val="24"/>
                <w:szCs w:val="24"/>
              </w:rPr>
              <w:t>Подпрограмма 3. Репродуктивное будущее Свердловской области: от детства к материнству</w:t>
            </w:r>
          </w:p>
        </w:tc>
      </w:tr>
      <w:tr w:rsidR="005C7677" w:rsidRPr="0057405D" w:rsidTr="00F660B2">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5</w:t>
            </w:r>
            <w:r w:rsidR="001B0B0D" w:rsidRPr="0057405D">
              <w:rPr>
                <w:rFonts w:ascii="Times New Roman" w:hAnsi="Times New Roman" w:cs="Times New Roman"/>
                <w:sz w:val="24"/>
                <w:szCs w:val="24"/>
              </w:rPr>
              <w:t>4</w:t>
            </w:r>
            <w:r w:rsidRPr="0057405D">
              <w:rPr>
                <w:rFonts w:ascii="Times New Roman" w:hAnsi="Times New Roman" w:cs="Times New Roman"/>
                <w:sz w:val="24"/>
                <w:szCs w:val="24"/>
              </w:rPr>
              <w:t>.</w:t>
            </w:r>
          </w:p>
        </w:tc>
        <w:tc>
          <w:tcPr>
            <w:tcW w:w="13749" w:type="dxa"/>
            <w:gridSpan w:val="2"/>
          </w:tcPr>
          <w:p w:rsidR="005C7677" w:rsidRPr="0057405D" w:rsidRDefault="005C7677" w:rsidP="009251CF">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57405D">
              <w:rPr>
                <w:rFonts w:ascii="Times New Roman" w:hAnsi="Times New Roman" w:cs="Times New Roman"/>
                <w:sz w:val="24"/>
                <w:szCs w:val="24"/>
              </w:rPr>
              <w:t>Цель: Обеспечение доступности и качества медицинской помощи в реализации репродуктивного выбора ориентированного на укрепление института семьи, здоровья матери и будущего потомства</w:t>
            </w:r>
          </w:p>
        </w:tc>
      </w:tr>
      <w:tr w:rsidR="005C7677" w:rsidRPr="0057405D" w:rsidTr="00F660B2">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5</w:t>
            </w:r>
            <w:r w:rsidR="001B0B0D" w:rsidRPr="0057405D">
              <w:rPr>
                <w:rFonts w:ascii="Times New Roman" w:hAnsi="Times New Roman" w:cs="Times New Roman"/>
                <w:sz w:val="24"/>
                <w:szCs w:val="24"/>
              </w:rPr>
              <w:t>5</w:t>
            </w:r>
            <w:r w:rsidRPr="0057405D">
              <w:rPr>
                <w:rFonts w:ascii="Times New Roman" w:hAnsi="Times New Roman" w:cs="Times New Roman"/>
                <w:sz w:val="24"/>
                <w:szCs w:val="24"/>
              </w:rPr>
              <w:t>.</w:t>
            </w:r>
          </w:p>
        </w:tc>
        <w:tc>
          <w:tcPr>
            <w:tcW w:w="13749" w:type="dxa"/>
            <w:gridSpan w:val="2"/>
          </w:tcPr>
          <w:p w:rsidR="005C7677" w:rsidRPr="0057405D" w:rsidRDefault="005C7677" w:rsidP="00C810B0">
            <w:pPr>
              <w:widowControl w:val="0"/>
              <w:autoSpaceDE w:val="0"/>
              <w:autoSpaceDN w:val="0"/>
              <w:adjustRightInd w:val="0"/>
              <w:spacing w:after="0" w:line="240" w:lineRule="auto"/>
              <w:jc w:val="center"/>
              <w:outlineLvl w:val="4"/>
              <w:rPr>
                <w:rFonts w:ascii="Times New Roman" w:hAnsi="Times New Roman" w:cs="Times New Roman"/>
                <w:sz w:val="24"/>
                <w:szCs w:val="24"/>
              </w:rPr>
            </w:pPr>
            <w:r w:rsidRPr="0057405D">
              <w:rPr>
                <w:rFonts w:ascii="Times New Roman" w:hAnsi="Times New Roman" w:cs="Times New Roman"/>
                <w:sz w:val="24"/>
                <w:szCs w:val="24"/>
              </w:rPr>
              <w:t xml:space="preserve">Задача 1. Совершенствование </w:t>
            </w:r>
            <w:proofErr w:type="spellStart"/>
            <w:r w:rsidRPr="0057405D">
              <w:rPr>
                <w:rFonts w:ascii="Times New Roman" w:hAnsi="Times New Roman" w:cs="Times New Roman"/>
                <w:sz w:val="24"/>
                <w:szCs w:val="24"/>
              </w:rPr>
              <w:t>скрининговых</w:t>
            </w:r>
            <w:proofErr w:type="spellEnd"/>
            <w:r w:rsidRPr="0057405D">
              <w:rPr>
                <w:rFonts w:ascii="Times New Roman" w:hAnsi="Times New Roman" w:cs="Times New Roman"/>
                <w:sz w:val="24"/>
                <w:szCs w:val="24"/>
              </w:rPr>
              <w:t xml:space="preserve"> технологий в службе охраны здоровья матери и ребенка (</w:t>
            </w:r>
            <w:proofErr w:type="spellStart"/>
            <w:r w:rsidRPr="0057405D">
              <w:rPr>
                <w:rFonts w:ascii="Times New Roman" w:hAnsi="Times New Roman" w:cs="Times New Roman"/>
                <w:sz w:val="24"/>
                <w:szCs w:val="24"/>
              </w:rPr>
              <w:t>пренатальная</w:t>
            </w:r>
            <w:proofErr w:type="spellEnd"/>
            <w:r w:rsidRPr="0057405D">
              <w:rPr>
                <w:rFonts w:ascii="Times New Roman" w:hAnsi="Times New Roman" w:cs="Times New Roman"/>
                <w:sz w:val="24"/>
                <w:szCs w:val="24"/>
              </w:rPr>
              <w:t xml:space="preserve"> диагностика, неонатальный скрининг, профилактические осмотры детей)</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5</w:t>
            </w:r>
            <w:r w:rsidR="001B0B0D" w:rsidRPr="0057405D">
              <w:rPr>
                <w:rFonts w:ascii="Times New Roman" w:hAnsi="Times New Roman" w:cs="Times New Roman"/>
                <w:sz w:val="24"/>
                <w:szCs w:val="24"/>
              </w:rPr>
              <w:t>6</w:t>
            </w:r>
            <w:r w:rsidRPr="0057405D">
              <w:rPr>
                <w:rFonts w:ascii="Times New Roman" w:hAnsi="Times New Roman" w:cs="Times New Roman"/>
                <w:sz w:val="24"/>
                <w:szCs w:val="24"/>
              </w:rPr>
              <w:t>.</w:t>
            </w:r>
          </w:p>
        </w:tc>
        <w:tc>
          <w:tcPr>
            <w:tcW w:w="13749" w:type="dxa"/>
            <w:gridSpan w:val="2"/>
          </w:tcPr>
          <w:p w:rsidR="005C7677" w:rsidRPr="0057405D" w:rsidRDefault="005C7677" w:rsidP="00B55C26">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5</w:t>
            </w:r>
            <w:r w:rsidR="001B0B0D" w:rsidRPr="0057405D">
              <w:rPr>
                <w:rFonts w:ascii="Times New Roman" w:hAnsi="Times New Roman" w:cs="Times New Roman"/>
                <w:sz w:val="24"/>
                <w:szCs w:val="24"/>
              </w:rPr>
              <w:t>7</w:t>
            </w:r>
            <w:r w:rsidRPr="0057405D">
              <w:rPr>
                <w:rFonts w:ascii="Times New Roman" w:hAnsi="Times New Roman" w:cs="Times New Roman"/>
                <w:sz w:val="24"/>
                <w:szCs w:val="24"/>
              </w:rPr>
              <w:t>.</w:t>
            </w:r>
          </w:p>
        </w:tc>
        <w:tc>
          <w:tcPr>
            <w:tcW w:w="4961" w:type="dxa"/>
          </w:tcPr>
          <w:p w:rsidR="005C7677" w:rsidRPr="0057405D" w:rsidRDefault="005C7677" w:rsidP="002261D7">
            <w:pPr>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40.</w:t>
            </w:r>
          </w:p>
          <w:p w:rsidR="005C7677" w:rsidRPr="0057405D" w:rsidRDefault="005C7677" w:rsidP="002261D7">
            <w:pPr>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Увеличение охвата беременных, обследованных по новому алгоритму проведения комплексной </w:t>
            </w:r>
            <w:proofErr w:type="spellStart"/>
            <w:r w:rsidRPr="0057405D">
              <w:rPr>
                <w:rFonts w:ascii="Times New Roman" w:hAnsi="Times New Roman" w:cs="Times New Roman"/>
                <w:sz w:val="24"/>
                <w:szCs w:val="24"/>
              </w:rPr>
              <w:t>пренатальной</w:t>
            </w:r>
            <w:proofErr w:type="spellEnd"/>
            <w:r w:rsidRPr="0057405D">
              <w:rPr>
                <w:rFonts w:ascii="Times New Roman" w:hAnsi="Times New Roman" w:cs="Times New Roman"/>
                <w:sz w:val="24"/>
                <w:szCs w:val="24"/>
              </w:rPr>
              <w:t xml:space="preserve"> диагностики нарушений развития ребенка, </w:t>
            </w:r>
          </w:p>
          <w:p w:rsidR="005C7677" w:rsidRPr="0057405D" w:rsidRDefault="005C7677" w:rsidP="00A31514">
            <w:pPr>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от числа, вставших на учет в 1 триместре</w:t>
            </w:r>
          </w:p>
        </w:tc>
        <w:tc>
          <w:tcPr>
            <w:tcW w:w="8788" w:type="dxa"/>
          </w:tcPr>
          <w:p w:rsidR="005C7677" w:rsidRPr="0057405D" w:rsidRDefault="00E711FD" w:rsidP="00E711FD">
            <w:pPr>
              <w:pStyle w:val="a4"/>
              <w:spacing w:after="0" w:line="240" w:lineRule="auto"/>
              <w:ind w:left="33" w:right="-1" w:firstLine="284"/>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Доля обследованных беременных женщин по новому алгоритму проведения комплексной </w:t>
            </w:r>
            <w:proofErr w:type="spellStart"/>
            <w:r w:rsidRPr="0057405D">
              <w:rPr>
                <w:rFonts w:ascii="Times New Roman" w:hAnsi="Times New Roman" w:cs="Times New Roman"/>
                <w:sz w:val="24"/>
                <w:szCs w:val="24"/>
              </w:rPr>
              <w:t>пренатальной</w:t>
            </w:r>
            <w:proofErr w:type="spellEnd"/>
            <w:r w:rsidRPr="0057405D">
              <w:rPr>
                <w:rFonts w:ascii="Times New Roman" w:hAnsi="Times New Roman" w:cs="Times New Roman"/>
                <w:sz w:val="24"/>
                <w:szCs w:val="24"/>
              </w:rPr>
              <w:t xml:space="preserve"> (дородовой) диагностики нарушений развития ребенка от числа, поставленных на учет, в первый триместр беременности составляет по итогам работы 2016 года 97,1%, по итогам работы во II квартале 2017 года охват составил 98,6%</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5</w:t>
            </w:r>
            <w:r w:rsidR="001B0B0D" w:rsidRPr="0057405D">
              <w:rPr>
                <w:rFonts w:ascii="Times New Roman" w:hAnsi="Times New Roman" w:cs="Times New Roman"/>
                <w:sz w:val="24"/>
                <w:szCs w:val="24"/>
              </w:rPr>
              <w:t>8</w:t>
            </w:r>
            <w:r w:rsidRPr="0057405D">
              <w:rPr>
                <w:rFonts w:ascii="Times New Roman" w:hAnsi="Times New Roman" w:cs="Times New Roman"/>
                <w:sz w:val="24"/>
                <w:szCs w:val="24"/>
              </w:rPr>
              <w:t>.</w:t>
            </w:r>
          </w:p>
        </w:tc>
        <w:tc>
          <w:tcPr>
            <w:tcW w:w="4961" w:type="dxa"/>
          </w:tcPr>
          <w:p w:rsidR="005C7677" w:rsidRPr="0057405D" w:rsidRDefault="005C7677" w:rsidP="002261D7">
            <w:pPr>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41.</w:t>
            </w:r>
          </w:p>
          <w:p w:rsidR="005C7677" w:rsidRPr="0057405D" w:rsidRDefault="005C7677" w:rsidP="00A31514">
            <w:pPr>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Ведение регистра детей с </w:t>
            </w:r>
            <w:proofErr w:type="spellStart"/>
            <w:r w:rsidRPr="0057405D">
              <w:rPr>
                <w:rFonts w:ascii="Times New Roman" w:hAnsi="Times New Roman" w:cs="Times New Roman"/>
                <w:sz w:val="24"/>
                <w:szCs w:val="24"/>
              </w:rPr>
              <w:t>орфанными</w:t>
            </w:r>
            <w:proofErr w:type="spellEnd"/>
            <w:r w:rsidRPr="0057405D">
              <w:rPr>
                <w:rFonts w:ascii="Times New Roman" w:hAnsi="Times New Roman" w:cs="Times New Roman"/>
                <w:sz w:val="24"/>
                <w:szCs w:val="24"/>
              </w:rPr>
              <w:t xml:space="preserve"> заболеваниями, обеспечение детей </w:t>
            </w:r>
            <w:r w:rsidRPr="0057405D">
              <w:rPr>
                <w:rFonts w:ascii="Times New Roman" w:hAnsi="Times New Roman" w:cs="Times New Roman"/>
                <w:sz w:val="24"/>
                <w:szCs w:val="24"/>
              </w:rPr>
              <w:lastRenderedPageBreak/>
              <w:t>лекарственными препаратами и продуктами питания в соответствии с федеральным законодательством</w:t>
            </w:r>
          </w:p>
        </w:tc>
        <w:tc>
          <w:tcPr>
            <w:tcW w:w="8788" w:type="dxa"/>
          </w:tcPr>
          <w:p w:rsidR="00CF3F8A" w:rsidRPr="0057405D" w:rsidRDefault="00CF3F8A" w:rsidP="00CF3F8A">
            <w:pPr>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 xml:space="preserve">В 2017 году в регистре числиться 259 детей с </w:t>
            </w:r>
            <w:proofErr w:type="spellStart"/>
            <w:r w:rsidRPr="0057405D">
              <w:rPr>
                <w:rFonts w:ascii="Times New Roman" w:hAnsi="Times New Roman" w:cs="Times New Roman"/>
                <w:sz w:val="24"/>
                <w:szCs w:val="24"/>
              </w:rPr>
              <w:t>орфанными</w:t>
            </w:r>
            <w:proofErr w:type="spellEnd"/>
            <w:r w:rsidRPr="0057405D">
              <w:rPr>
                <w:rFonts w:ascii="Times New Roman" w:hAnsi="Times New Roman" w:cs="Times New Roman"/>
                <w:sz w:val="24"/>
                <w:szCs w:val="24"/>
              </w:rPr>
              <w:t xml:space="preserve"> заболеваниями.</w:t>
            </w:r>
          </w:p>
          <w:p w:rsidR="00CB3702" w:rsidRPr="0057405D" w:rsidRDefault="00CF3F8A" w:rsidP="00CF3F8A">
            <w:pPr>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За I полугодие 2017 года лекарственную терапию получили 172 ребенка, обслужено 518 рецептов на сумму 74,659 млн. рублей. Средняя стоимость рецепта </w:t>
            </w:r>
            <w:r w:rsidRPr="0057405D">
              <w:rPr>
                <w:rFonts w:ascii="Times New Roman" w:hAnsi="Times New Roman" w:cs="Times New Roman"/>
                <w:sz w:val="24"/>
                <w:szCs w:val="24"/>
              </w:rPr>
              <w:lastRenderedPageBreak/>
              <w:t>144 тыс. рублей</w:t>
            </w:r>
          </w:p>
        </w:tc>
      </w:tr>
      <w:tr w:rsidR="005C7677" w:rsidRPr="0057405D" w:rsidTr="00443E7B">
        <w:trPr>
          <w:trHeight w:val="184"/>
        </w:trPr>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5</w:t>
            </w:r>
            <w:r w:rsidR="001B0B0D" w:rsidRPr="0057405D">
              <w:rPr>
                <w:rFonts w:ascii="Times New Roman" w:hAnsi="Times New Roman" w:cs="Times New Roman"/>
                <w:sz w:val="24"/>
                <w:szCs w:val="24"/>
              </w:rPr>
              <w:t>9</w:t>
            </w:r>
            <w:r w:rsidRPr="0057405D">
              <w:rPr>
                <w:rFonts w:ascii="Times New Roman" w:hAnsi="Times New Roman" w:cs="Times New Roman"/>
                <w:sz w:val="24"/>
                <w:szCs w:val="24"/>
              </w:rPr>
              <w:t>.</w:t>
            </w:r>
          </w:p>
        </w:tc>
        <w:tc>
          <w:tcPr>
            <w:tcW w:w="4961" w:type="dxa"/>
          </w:tcPr>
          <w:p w:rsidR="005C7677" w:rsidRPr="0057405D" w:rsidRDefault="005C7677" w:rsidP="002261D7">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42.</w:t>
            </w:r>
          </w:p>
          <w:p w:rsidR="005C7677" w:rsidRPr="0057405D" w:rsidRDefault="005C7677" w:rsidP="00A31514">
            <w:pPr>
              <w:widowControl w:val="0"/>
              <w:autoSpaceDE w:val="0"/>
              <w:autoSpaceDN w:val="0"/>
              <w:adjustRightInd w:val="0"/>
              <w:spacing w:after="0" w:line="240" w:lineRule="auto"/>
              <w:rPr>
                <w:rFonts w:ascii="Times New Roman" w:hAnsi="Times New Roman" w:cs="Times New Roman"/>
                <w:i/>
                <w:iCs/>
                <w:sz w:val="24"/>
                <w:szCs w:val="24"/>
              </w:rPr>
            </w:pPr>
            <w:r w:rsidRPr="0057405D">
              <w:rPr>
                <w:rFonts w:ascii="Times New Roman" w:hAnsi="Times New Roman" w:cs="Times New Roman"/>
                <w:sz w:val="24"/>
                <w:szCs w:val="24"/>
              </w:rPr>
              <w:t>Реализация мероприятий по проведению профилактических осмотров детей, в том числе с целью охраны репродуктивного здоровья с последующим выполнением программ лечения и реабилитации</w:t>
            </w:r>
          </w:p>
        </w:tc>
        <w:tc>
          <w:tcPr>
            <w:tcW w:w="8788" w:type="dxa"/>
          </w:tcPr>
          <w:p w:rsidR="00826CFE" w:rsidRPr="0057405D" w:rsidRDefault="00826CFE" w:rsidP="00826CFE">
            <w:pPr>
              <w:shd w:val="clear" w:color="auto" w:fill="FFFFFF"/>
              <w:spacing w:after="0" w:line="240" w:lineRule="auto"/>
              <w:ind w:firstLine="317"/>
              <w:jc w:val="both"/>
              <w:rPr>
                <w:rFonts w:ascii="Times New Roman" w:hAnsi="Times New Roman" w:cs="Times New Roman"/>
                <w:sz w:val="24"/>
                <w:szCs w:val="24"/>
              </w:rPr>
            </w:pPr>
            <w:r w:rsidRPr="0057405D">
              <w:rPr>
                <w:rFonts w:ascii="Times New Roman" w:hAnsi="Times New Roman" w:cs="Times New Roman"/>
                <w:sz w:val="24"/>
                <w:szCs w:val="24"/>
              </w:rPr>
              <w:t>В соответствии с приказом Министерства здравоохранения Российской Федерации от 21.12.2012 № 1346н «О порядке прохождения несовершеннолетними медицинских осмотров, в том числе при поступлении в образовательные учреждения и в период обучения в них», а также с приказом Министерства здравоохранения Свердловской области от 17.12.2015 года № 2181-п «О прохождении несовершеннолетними медицинских осмотров, в том числе при поступлении в образовательные учреждения и в период обучения в них, определены медицинские организации, составлен помесячный план-график профилактических осмотров несовершеннолетних (</w:t>
            </w:r>
            <w:r w:rsidRPr="0057405D">
              <w:rPr>
                <w:rFonts w:ascii="Times New Roman" w:hAnsi="Times New Roman" w:cs="Times New Roman"/>
                <w:bCs/>
                <w:color w:val="000000"/>
                <w:sz w:val="24"/>
                <w:szCs w:val="24"/>
              </w:rPr>
              <w:t>763886 чел.</w:t>
            </w:r>
            <w:r w:rsidRPr="0057405D">
              <w:rPr>
                <w:rFonts w:ascii="Times New Roman" w:hAnsi="Times New Roman" w:cs="Times New Roman"/>
                <w:sz w:val="24"/>
                <w:szCs w:val="24"/>
              </w:rPr>
              <w:t xml:space="preserve">). </w:t>
            </w:r>
          </w:p>
          <w:p w:rsidR="005C7677" w:rsidRPr="0057405D" w:rsidRDefault="00826CFE" w:rsidP="00A169D4">
            <w:pPr>
              <w:shd w:val="clear" w:color="auto" w:fill="FFFFFF"/>
              <w:spacing w:after="0" w:line="240" w:lineRule="auto"/>
              <w:ind w:firstLine="317"/>
              <w:contextualSpacing/>
              <w:jc w:val="both"/>
              <w:rPr>
                <w:sz w:val="24"/>
                <w:szCs w:val="24"/>
              </w:rPr>
            </w:pPr>
            <w:r w:rsidRPr="0057405D">
              <w:rPr>
                <w:rFonts w:ascii="Times New Roman" w:hAnsi="Times New Roman" w:cs="Times New Roman"/>
                <w:sz w:val="24"/>
                <w:szCs w:val="24"/>
              </w:rPr>
              <w:t>В целях осуществления оперативного слежения за своевременностью, достоверностью, полнотой и качеством введения карт профилактических медицинских осмотров несовершеннолетних в единую информационную систему мониторинга диспансеризации, а также с целью принятия мер по наиболее полному охвату детей лечебно-оздоровительными мероприятиями, в соответствии с приказом Министерства здравоохранения Свердловской области от 07.03.2014 года № 228-п «Об организации мониторинга диспансеризации на базе ГБУЗ СО Детская клиническая больница восстановительного лечения «Научно-практический центр «</w:t>
            </w:r>
            <w:proofErr w:type="spellStart"/>
            <w:r w:rsidRPr="0057405D">
              <w:rPr>
                <w:rFonts w:ascii="Times New Roman" w:hAnsi="Times New Roman" w:cs="Times New Roman"/>
                <w:sz w:val="24"/>
                <w:szCs w:val="24"/>
              </w:rPr>
              <w:t>Бонум</w:t>
            </w:r>
            <w:proofErr w:type="spellEnd"/>
            <w:r w:rsidRPr="0057405D">
              <w:rPr>
                <w:rFonts w:ascii="Times New Roman" w:hAnsi="Times New Roman" w:cs="Times New Roman"/>
                <w:sz w:val="24"/>
                <w:szCs w:val="24"/>
              </w:rPr>
              <w:t>» на базе указанного учреждения создан  центр мониторинга диспансеризации и профилактических медицинских осмотров</w:t>
            </w:r>
            <w:r w:rsidR="00B61948" w:rsidRPr="0057405D">
              <w:rPr>
                <w:rFonts w:ascii="Times New Roman" w:hAnsi="Times New Roman" w:cs="Times New Roman"/>
                <w:sz w:val="24"/>
                <w:szCs w:val="24"/>
              </w:rPr>
              <w:t xml:space="preserve">. Охват профилактическими осмотрами детей составил </w:t>
            </w:r>
            <w:r w:rsidR="00A169D4" w:rsidRPr="0057405D">
              <w:rPr>
                <w:rFonts w:ascii="Times New Roman" w:hAnsi="Times New Roman" w:cs="Times New Roman"/>
                <w:sz w:val="24"/>
                <w:szCs w:val="24"/>
              </w:rPr>
              <w:t>47,</w:t>
            </w:r>
            <w:r w:rsidR="00B61948" w:rsidRPr="0057405D">
              <w:rPr>
                <w:rFonts w:ascii="Times New Roman" w:hAnsi="Times New Roman" w:cs="Times New Roman"/>
                <w:sz w:val="24"/>
                <w:szCs w:val="24"/>
              </w:rPr>
              <w:t>5%</w:t>
            </w:r>
            <w:r w:rsidR="00C31281" w:rsidRPr="0057405D">
              <w:rPr>
                <w:rFonts w:ascii="Times New Roman" w:hAnsi="Times New Roman" w:cs="Times New Roman"/>
                <w:sz w:val="24"/>
                <w:szCs w:val="24"/>
              </w:rPr>
              <w:t xml:space="preserve"> от подлежащих за год</w:t>
            </w:r>
          </w:p>
        </w:tc>
      </w:tr>
      <w:tr w:rsidR="005C7677" w:rsidRPr="0057405D" w:rsidTr="00CE0E3E">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60</w:t>
            </w:r>
            <w:r w:rsidR="005C7677"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43.</w:t>
            </w:r>
          </w:p>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Реализация мероприятий на базе центров здоровья для детей по формированию среди детей и подростков здорового образа жизни</w:t>
            </w:r>
          </w:p>
        </w:tc>
        <w:tc>
          <w:tcPr>
            <w:tcW w:w="8788" w:type="dxa"/>
          </w:tcPr>
          <w:p w:rsidR="005C7677" w:rsidRPr="0057405D" w:rsidRDefault="005C7677" w:rsidP="008A7D4A">
            <w:pPr>
              <w:tabs>
                <w:tab w:val="left" w:pos="166"/>
                <w:tab w:val="left" w:pos="884"/>
              </w:tabs>
              <w:spacing w:after="0" w:line="240" w:lineRule="auto"/>
              <w:ind w:left="34" w:firstLine="284"/>
              <w:contextualSpacing/>
              <w:jc w:val="both"/>
              <w:rPr>
                <w:rFonts w:ascii="Times New Roman" w:hAnsi="Times New Roman" w:cs="Times New Roman"/>
                <w:sz w:val="24"/>
                <w:szCs w:val="24"/>
              </w:rPr>
            </w:pPr>
            <w:r w:rsidRPr="0057405D">
              <w:rPr>
                <w:rFonts w:ascii="Times New Roman" w:hAnsi="Times New Roman" w:cs="Times New Roman"/>
                <w:sz w:val="24"/>
                <w:szCs w:val="24"/>
              </w:rPr>
              <w:t>На территории Свердловской области работает 6 центров здоровья для детей. Центры работают в тесном взаимодействии с общеобразовательными учреждениями и Клиниками, дружественными к молодежи</w:t>
            </w:r>
          </w:p>
        </w:tc>
      </w:tr>
      <w:tr w:rsidR="005C7677" w:rsidRPr="0057405D" w:rsidTr="00CE0E3E">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61</w:t>
            </w:r>
            <w:r w:rsidR="005C7677" w:rsidRPr="0057405D">
              <w:rPr>
                <w:rFonts w:ascii="Times New Roman" w:hAnsi="Times New Roman" w:cs="Times New Roman"/>
                <w:sz w:val="24"/>
                <w:szCs w:val="24"/>
              </w:rPr>
              <w:t>.</w:t>
            </w:r>
          </w:p>
        </w:tc>
        <w:tc>
          <w:tcPr>
            <w:tcW w:w="4961" w:type="dxa"/>
          </w:tcPr>
          <w:p w:rsidR="005C7677" w:rsidRPr="0057405D" w:rsidRDefault="005C7677" w:rsidP="002261D7">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44.</w:t>
            </w:r>
          </w:p>
          <w:p w:rsidR="005C7677" w:rsidRPr="0057405D" w:rsidRDefault="005C7677" w:rsidP="00A31514">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Оказание диагностической, специализированной, в том числе высокотехнологичной, медицинской помощи, при выявлении врожденных пороков развития у детей</w:t>
            </w:r>
          </w:p>
        </w:tc>
        <w:tc>
          <w:tcPr>
            <w:tcW w:w="8788" w:type="dxa"/>
          </w:tcPr>
          <w:p w:rsidR="005C7677" w:rsidRPr="0057405D" w:rsidRDefault="005C7677" w:rsidP="00AC47F6">
            <w:pPr>
              <w:pStyle w:val="40"/>
              <w:ind w:firstLine="317"/>
              <w:contextualSpacing/>
              <w:jc w:val="both"/>
              <w:rPr>
                <w:sz w:val="24"/>
                <w:szCs w:val="24"/>
              </w:rPr>
            </w:pPr>
            <w:r w:rsidRPr="0057405D">
              <w:rPr>
                <w:sz w:val="24"/>
                <w:szCs w:val="24"/>
              </w:rPr>
              <w:t>Оказание диагностической, специализированной, в том числе высокотехнологичной, медицинской помощи, при выявлении врожденных пороков развития у детей организовано в соответствии с трехуровневой системой оказания медицинской помощи детям на территории Свердловской области.</w:t>
            </w:r>
          </w:p>
          <w:p w:rsidR="005C7677" w:rsidRPr="0057405D" w:rsidRDefault="005C7677" w:rsidP="00AC47F6">
            <w:pPr>
              <w:spacing w:after="0" w:line="240" w:lineRule="auto"/>
              <w:ind w:left="1" w:firstLine="316"/>
              <w:contextualSpacing/>
              <w:jc w:val="both"/>
              <w:rPr>
                <w:rFonts w:ascii="Times New Roman" w:hAnsi="Times New Roman" w:cs="Times New Roman"/>
                <w:sz w:val="24"/>
                <w:szCs w:val="24"/>
              </w:rPr>
            </w:pPr>
            <w:r w:rsidRPr="0057405D">
              <w:rPr>
                <w:rFonts w:ascii="Times New Roman" w:hAnsi="Times New Roman" w:cs="Times New Roman"/>
                <w:bCs/>
                <w:sz w:val="24"/>
                <w:szCs w:val="24"/>
              </w:rPr>
              <w:t xml:space="preserve">При подозрении на врождённую аномалию (порок развития) системы кровообращения, болезнь системы кровообращения у плода, беременная женщина направляется в ГБУЗ СО «Клинико-диагностический центр «Охрана здоровья </w:t>
            </w:r>
            <w:r w:rsidRPr="0057405D">
              <w:rPr>
                <w:rFonts w:ascii="Times New Roman" w:hAnsi="Times New Roman" w:cs="Times New Roman"/>
                <w:bCs/>
                <w:sz w:val="24"/>
                <w:szCs w:val="24"/>
              </w:rPr>
              <w:lastRenderedPageBreak/>
              <w:t xml:space="preserve">матери и ребёнка» для уточнения диагноза. </w:t>
            </w:r>
            <w:proofErr w:type="spellStart"/>
            <w:r w:rsidRPr="0057405D">
              <w:rPr>
                <w:rFonts w:ascii="Times New Roman" w:hAnsi="Times New Roman" w:cs="Times New Roman"/>
                <w:bCs/>
                <w:sz w:val="24"/>
                <w:szCs w:val="24"/>
              </w:rPr>
              <w:t>Родоразрешение</w:t>
            </w:r>
            <w:proofErr w:type="spellEnd"/>
            <w:r w:rsidRPr="0057405D">
              <w:rPr>
                <w:rFonts w:ascii="Times New Roman" w:hAnsi="Times New Roman" w:cs="Times New Roman"/>
                <w:bCs/>
                <w:sz w:val="24"/>
                <w:szCs w:val="24"/>
              </w:rPr>
              <w:t xml:space="preserve"> беременных женщин с врождённой аномалией (пороком развития) системы кровообращения, болезнью системы кровообращения у плода проводится в Областном перинатальном центре ГБУЗ СО «ОДКБ № 1», согласно Приказу Министерства здравоохранения Свердловской области от 31.07.2013 № 966-п «</w:t>
            </w:r>
            <w:r w:rsidRPr="0057405D">
              <w:rPr>
                <w:rFonts w:ascii="Times New Roman" w:hAnsi="Times New Roman" w:cs="Times New Roman"/>
                <w:bCs/>
                <w:iCs/>
                <w:sz w:val="24"/>
                <w:szCs w:val="24"/>
              </w:rPr>
              <w:t>О совершенствовании маршрутизации беременных, рожениц, родильниц на территории Свердловской области»</w:t>
            </w:r>
            <w:r w:rsidRPr="0057405D">
              <w:rPr>
                <w:rFonts w:ascii="Times New Roman" w:hAnsi="Times New Roman" w:cs="Times New Roman"/>
                <w:bCs/>
                <w:sz w:val="24"/>
                <w:szCs w:val="24"/>
              </w:rPr>
              <w:t>. Оказание стационарной специализированной, в том числе высокотехнологичной медицинской помощи, по профилю «детская кардиология» (</w:t>
            </w:r>
            <w:r w:rsidRPr="0057405D">
              <w:rPr>
                <w:rFonts w:ascii="Times New Roman" w:hAnsi="Times New Roman" w:cs="Times New Roman"/>
                <w:bCs/>
                <w:sz w:val="24"/>
                <w:szCs w:val="24"/>
                <w:lang w:val="en-US"/>
              </w:rPr>
              <w:t>III</w:t>
            </w:r>
            <w:r w:rsidRPr="0057405D">
              <w:rPr>
                <w:rFonts w:ascii="Times New Roman" w:hAnsi="Times New Roman" w:cs="Times New Roman"/>
                <w:bCs/>
                <w:sz w:val="24"/>
                <w:szCs w:val="24"/>
              </w:rPr>
              <w:t xml:space="preserve"> уровень) детям и подросткам от 0 до 18 лет  осуществляется в детском </w:t>
            </w:r>
            <w:proofErr w:type="spellStart"/>
            <w:r w:rsidRPr="0057405D">
              <w:rPr>
                <w:rFonts w:ascii="Times New Roman" w:hAnsi="Times New Roman" w:cs="Times New Roman"/>
                <w:bCs/>
                <w:sz w:val="24"/>
                <w:szCs w:val="24"/>
              </w:rPr>
              <w:t>кардио</w:t>
            </w:r>
            <w:proofErr w:type="spellEnd"/>
            <w:r w:rsidRPr="0057405D">
              <w:rPr>
                <w:rFonts w:ascii="Times New Roman" w:hAnsi="Times New Roman" w:cs="Times New Roman"/>
                <w:bCs/>
                <w:sz w:val="24"/>
                <w:szCs w:val="24"/>
              </w:rPr>
              <w:t>- хирургическом отделении ГБУЗ СО «СОКБ № 1»; отделении плановой кардиологии  ГБУЗ СО «СОКБ № 1», в кардиоревматологическом отделении МАУ «ДГКБ № 11» города Екатеринбурга; в ГБУЗ СО «ОДКБ № 1:  в  отделении патологии недоношенных № 2 (возраст от 0 до 1 месяца), педиатрическом отделении № 1 (возраст от 1месяца до 1,5 лет), педиатрическом отделении № 4 (возраст от 1,5 лет до 16 лет) ГБУЗ СО «ОДКБ № 1:</w:t>
            </w:r>
          </w:p>
          <w:p w:rsidR="007A5144" w:rsidRPr="0057405D" w:rsidRDefault="005C7677" w:rsidP="00770734">
            <w:pPr>
              <w:pStyle w:val="a4"/>
              <w:spacing w:after="0" w:line="240" w:lineRule="auto"/>
              <w:ind w:left="1" w:firstLine="316"/>
              <w:contextualSpacing/>
              <w:jc w:val="both"/>
              <w:rPr>
                <w:rFonts w:ascii="Times New Roman" w:hAnsi="Times New Roman" w:cs="Times New Roman"/>
                <w:sz w:val="24"/>
                <w:szCs w:val="24"/>
              </w:rPr>
            </w:pPr>
            <w:r w:rsidRPr="0057405D">
              <w:rPr>
                <w:rFonts w:ascii="Times New Roman" w:hAnsi="Times New Roman" w:cs="Times New Roman"/>
                <w:sz w:val="24"/>
                <w:szCs w:val="24"/>
              </w:rPr>
              <w:t>Дети и подростки от 0 до</w:t>
            </w:r>
            <w:r w:rsidR="001707A7" w:rsidRPr="0057405D">
              <w:rPr>
                <w:rFonts w:ascii="Times New Roman" w:hAnsi="Times New Roman" w:cs="Times New Roman"/>
                <w:sz w:val="24"/>
                <w:szCs w:val="24"/>
              </w:rPr>
              <w:t xml:space="preserve"> </w:t>
            </w:r>
            <w:r w:rsidRPr="0057405D">
              <w:rPr>
                <w:rFonts w:ascii="Times New Roman" w:hAnsi="Times New Roman" w:cs="Times New Roman"/>
                <w:sz w:val="24"/>
                <w:szCs w:val="24"/>
              </w:rPr>
              <w:t xml:space="preserve">18 лет с врождёнными аномалиями (пороками развития) системы кровообращения и болезнями системы кровообращения, требующими дополнительной диагностики и/или лечения с применением хирургических и/или рентген </w:t>
            </w:r>
            <w:proofErr w:type="spellStart"/>
            <w:r w:rsidRPr="0057405D">
              <w:rPr>
                <w:rFonts w:ascii="Times New Roman" w:hAnsi="Times New Roman" w:cs="Times New Roman"/>
                <w:sz w:val="24"/>
                <w:szCs w:val="24"/>
              </w:rPr>
              <w:t>эндоваскулярных</w:t>
            </w:r>
            <w:proofErr w:type="spellEnd"/>
            <w:r w:rsidRPr="0057405D">
              <w:rPr>
                <w:rFonts w:ascii="Times New Roman" w:hAnsi="Times New Roman" w:cs="Times New Roman"/>
                <w:sz w:val="24"/>
                <w:szCs w:val="24"/>
              </w:rPr>
              <w:t xml:space="preserve"> методов, инвазивного исследования сердца, магистральных сосудов и сосудов малого круга кровообращения, госпитализируются в детское кардиохирургическое отделение </w:t>
            </w:r>
            <w:r w:rsidR="003C00F6" w:rsidRPr="0057405D">
              <w:rPr>
                <w:rFonts w:ascii="Times New Roman" w:hAnsi="Times New Roman" w:cs="Times New Roman"/>
                <w:sz w:val="24"/>
                <w:szCs w:val="24"/>
              </w:rPr>
              <w:t>ГБУЗ СО «СОКБ № 1»</w:t>
            </w:r>
          </w:p>
        </w:tc>
      </w:tr>
      <w:tr w:rsidR="005C7677" w:rsidRPr="0057405D" w:rsidTr="00F660B2">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62</w:t>
            </w:r>
            <w:r w:rsidR="005C7677" w:rsidRPr="0057405D">
              <w:rPr>
                <w:rFonts w:ascii="Times New Roman" w:hAnsi="Times New Roman" w:cs="Times New Roman"/>
                <w:sz w:val="24"/>
                <w:szCs w:val="24"/>
              </w:rPr>
              <w:t>.</w:t>
            </w:r>
          </w:p>
        </w:tc>
        <w:tc>
          <w:tcPr>
            <w:tcW w:w="13749" w:type="dxa"/>
            <w:gridSpan w:val="2"/>
          </w:tcPr>
          <w:p w:rsidR="005C7677" w:rsidRPr="0057405D" w:rsidRDefault="005C7677" w:rsidP="00575A80">
            <w:pPr>
              <w:widowControl w:val="0"/>
              <w:autoSpaceDE w:val="0"/>
              <w:autoSpaceDN w:val="0"/>
              <w:adjustRightInd w:val="0"/>
              <w:spacing w:after="0" w:line="240" w:lineRule="auto"/>
              <w:jc w:val="center"/>
              <w:outlineLvl w:val="4"/>
              <w:rPr>
                <w:rFonts w:ascii="Times New Roman" w:hAnsi="Times New Roman" w:cs="Times New Roman"/>
                <w:sz w:val="24"/>
                <w:szCs w:val="24"/>
              </w:rPr>
            </w:pPr>
            <w:r w:rsidRPr="0057405D">
              <w:rPr>
                <w:rFonts w:ascii="Times New Roman" w:hAnsi="Times New Roman" w:cs="Times New Roman"/>
                <w:sz w:val="24"/>
                <w:szCs w:val="24"/>
              </w:rPr>
              <w:t>Задача 2. Повышение доступности и качества медицинской помощи в службе охраны здоровья матери и ребенка</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6</w:t>
            </w:r>
            <w:r w:rsidR="001B0B0D" w:rsidRPr="0057405D">
              <w:rPr>
                <w:rFonts w:ascii="Times New Roman" w:hAnsi="Times New Roman" w:cs="Times New Roman"/>
                <w:sz w:val="24"/>
                <w:szCs w:val="24"/>
              </w:rPr>
              <w:t>3</w:t>
            </w:r>
            <w:r w:rsidRPr="0057405D">
              <w:rPr>
                <w:rFonts w:ascii="Times New Roman" w:hAnsi="Times New Roman" w:cs="Times New Roman"/>
                <w:sz w:val="24"/>
                <w:szCs w:val="24"/>
              </w:rPr>
              <w:t>.</w:t>
            </w:r>
          </w:p>
        </w:tc>
        <w:tc>
          <w:tcPr>
            <w:tcW w:w="13749" w:type="dxa"/>
            <w:gridSpan w:val="2"/>
          </w:tcPr>
          <w:p w:rsidR="005C7677" w:rsidRPr="0057405D" w:rsidRDefault="005C7677" w:rsidP="0077271C">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Министерство здравоохранения Свердловской области</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6</w:t>
            </w:r>
            <w:r w:rsidR="001B0B0D" w:rsidRPr="0057405D">
              <w:rPr>
                <w:rFonts w:ascii="Times New Roman" w:hAnsi="Times New Roman" w:cs="Times New Roman"/>
                <w:sz w:val="24"/>
                <w:szCs w:val="24"/>
              </w:rPr>
              <w:t>4</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Мероприятие 50.</w:t>
            </w:r>
          </w:p>
          <w:p w:rsidR="005C7677" w:rsidRPr="0057405D" w:rsidRDefault="005C7677" w:rsidP="000C3ADE">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color w:val="2B2B2B"/>
                <w:sz w:val="24"/>
                <w:szCs w:val="24"/>
                <w:lang w:eastAsia="ru-RU"/>
              </w:rPr>
              <w:t>Развитие технологии дистанционного консультирования в службе охраны здоровья матери и ребенка</w:t>
            </w:r>
          </w:p>
        </w:tc>
        <w:tc>
          <w:tcPr>
            <w:tcW w:w="8788" w:type="dxa"/>
          </w:tcPr>
          <w:p w:rsidR="005C7677" w:rsidRPr="0057405D" w:rsidRDefault="001F31F7" w:rsidP="009F0A58">
            <w:pPr>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С целью 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от 24.04.2013 № 534-п «О внедрении мониторинга беременных на территории Свердловской области» во всех лечебно-профилактических учреждениях службы родовспоможения внедрена автоматизированная система «Мониторинг беременных». Множество параметров системы позволяет не только осуществлять быстрый поиск любой беременной области, но и дистанционно иметь представление о работе конкретных ЛПУ. 120 - 150 женщин, вставших на диспансерный учёт по беременности в Свердловской области, ежедневно </w:t>
            </w:r>
            <w:r w:rsidRPr="0057405D">
              <w:rPr>
                <w:rFonts w:ascii="Times New Roman" w:hAnsi="Times New Roman" w:cs="Times New Roman"/>
                <w:sz w:val="24"/>
                <w:szCs w:val="24"/>
              </w:rPr>
              <w:lastRenderedPageBreak/>
              <w:t>регистрируется в программе мониторинга. Компьютерная программа «Мониторинг беременных» обеспечивает контроль правильности ведения беременной на всех этапах оказания помощи, соблюдения порядка маршрутиза</w:t>
            </w:r>
            <w:r w:rsidR="009F0A58" w:rsidRPr="0057405D">
              <w:rPr>
                <w:rFonts w:ascii="Times New Roman" w:hAnsi="Times New Roman" w:cs="Times New Roman"/>
                <w:sz w:val="24"/>
                <w:szCs w:val="24"/>
              </w:rPr>
              <w:t>ции в режиме реального времени</w:t>
            </w:r>
            <w:r w:rsidR="00B26878" w:rsidRPr="0057405D">
              <w:rPr>
                <w:rFonts w:ascii="Times New Roman" w:hAnsi="Times New Roman" w:cs="Times New Roman"/>
                <w:sz w:val="24"/>
                <w:szCs w:val="24"/>
              </w:rPr>
              <w:t xml:space="preserve">. Во втором квартале 2017 года проведено более 100 консультаций </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6</w:t>
            </w:r>
            <w:r w:rsidR="001B0B0D" w:rsidRPr="0057405D">
              <w:rPr>
                <w:rFonts w:ascii="Times New Roman" w:hAnsi="Times New Roman" w:cs="Times New Roman"/>
                <w:sz w:val="24"/>
                <w:szCs w:val="24"/>
              </w:rPr>
              <w:t>5</w:t>
            </w:r>
            <w:r w:rsidRPr="0057405D">
              <w:rPr>
                <w:rFonts w:ascii="Times New Roman" w:hAnsi="Times New Roman" w:cs="Times New Roman"/>
                <w:sz w:val="24"/>
                <w:szCs w:val="24"/>
              </w:rPr>
              <w:t>.</w:t>
            </w:r>
          </w:p>
        </w:tc>
        <w:tc>
          <w:tcPr>
            <w:tcW w:w="4961" w:type="dxa"/>
          </w:tcPr>
          <w:p w:rsidR="005C7677" w:rsidRPr="0057405D" w:rsidRDefault="005C7677" w:rsidP="00C271C9">
            <w:pPr>
              <w:widowControl w:val="0"/>
              <w:autoSpaceDE w:val="0"/>
              <w:autoSpaceDN w:val="0"/>
              <w:adjustRightInd w:val="0"/>
              <w:spacing w:after="0" w:line="240" w:lineRule="auto"/>
              <w:rPr>
                <w:rFonts w:ascii="Times New Roman" w:hAnsi="Times New Roman" w:cs="Times New Roman"/>
                <w:color w:val="000000"/>
                <w:sz w:val="24"/>
                <w:szCs w:val="24"/>
              </w:rPr>
            </w:pPr>
            <w:r w:rsidRPr="0057405D">
              <w:rPr>
                <w:rFonts w:ascii="Times New Roman" w:hAnsi="Times New Roman" w:cs="Times New Roman"/>
                <w:color w:val="000000"/>
                <w:sz w:val="24"/>
                <w:szCs w:val="24"/>
              </w:rPr>
              <w:t>Мероприятие 51.</w:t>
            </w:r>
          </w:p>
          <w:p w:rsidR="005C7677" w:rsidRPr="0057405D" w:rsidRDefault="005C7677" w:rsidP="00C271C9">
            <w:pPr>
              <w:widowControl w:val="0"/>
              <w:autoSpaceDE w:val="0"/>
              <w:autoSpaceDN w:val="0"/>
              <w:adjustRightInd w:val="0"/>
              <w:spacing w:after="0" w:line="240" w:lineRule="auto"/>
              <w:rPr>
                <w:rFonts w:ascii="Times New Roman" w:hAnsi="Times New Roman" w:cs="Times New Roman"/>
                <w:color w:val="000000"/>
                <w:sz w:val="24"/>
                <w:szCs w:val="24"/>
              </w:rPr>
            </w:pPr>
            <w:r w:rsidRPr="0057405D">
              <w:rPr>
                <w:rFonts w:ascii="Times New Roman" w:hAnsi="Times New Roman" w:cs="Times New Roman"/>
                <w:color w:val="000000"/>
                <w:sz w:val="24"/>
                <w:szCs w:val="24"/>
              </w:rPr>
              <w:t>Увеличение объема вспомогательных репродуктивных технологий</w:t>
            </w:r>
          </w:p>
          <w:p w:rsidR="005C7677" w:rsidRPr="0057405D" w:rsidRDefault="005C7677" w:rsidP="00C271C9">
            <w:pPr>
              <w:widowControl w:val="0"/>
              <w:autoSpaceDE w:val="0"/>
              <w:autoSpaceDN w:val="0"/>
              <w:adjustRightInd w:val="0"/>
              <w:spacing w:after="0" w:line="240" w:lineRule="auto"/>
              <w:rPr>
                <w:rFonts w:ascii="Times New Roman" w:hAnsi="Times New Roman" w:cs="Times New Roman"/>
                <w:sz w:val="24"/>
                <w:szCs w:val="24"/>
              </w:rPr>
            </w:pPr>
          </w:p>
        </w:tc>
        <w:tc>
          <w:tcPr>
            <w:tcW w:w="8788" w:type="dxa"/>
          </w:tcPr>
          <w:p w:rsidR="00C51153" w:rsidRPr="0057405D" w:rsidRDefault="00C51153" w:rsidP="00C51153">
            <w:pPr>
              <w:tabs>
                <w:tab w:val="left" w:pos="6400"/>
              </w:tabs>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На территории Свердловской области в целях улучшения демографической ситуации, приближением и совершенствованием оказания специализированной медицинской помощи пациентам с бесплодием в соответствии с приказом Министерства здравоохранения Свердловской области от 31.06.2013 № 967-п «О совершенствовании оказания медицинской помощи пациентам при бесплодии на территории Свердловской области (за исключением использования вспомогательных репродуктивных технологий)» отрегулирован вопрос организации оказания медицинской помощи пациентам при бесплодии на территории Свердловской области. На базе межмуниципальных центров созданы межмуниципальные кабинеты по бесплодному браку. Основной целью создания кабинетов явилась реализация комплекса организационных и медицинских мероприятий по своевременной диагностике и лечению бесплодия в Свердловской области.</w:t>
            </w:r>
          </w:p>
          <w:p w:rsidR="005C7677" w:rsidRPr="0057405D" w:rsidRDefault="00C51153" w:rsidP="00DB56A6">
            <w:pPr>
              <w:tabs>
                <w:tab w:val="left" w:pos="6400"/>
              </w:tabs>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По итогам работы за </w:t>
            </w:r>
            <w:r w:rsidR="00DB56A6" w:rsidRPr="0057405D">
              <w:rPr>
                <w:rFonts w:ascii="Times New Roman" w:hAnsi="Times New Roman" w:cs="Times New Roman"/>
                <w:sz w:val="24"/>
                <w:szCs w:val="24"/>
              </w:rPr>
              <w:t>6 месяцев</w:t>
            </w:r>
            <w:r w:rsidRPr="0057405D">
              <w:rPr>
                <w:rFonts w:ascii="Times New Roman" w:hAnsi="Times New Roman" w:cs="Times New Roman"/>
                <w:sz w:val="24"/>
                <w:szCs w:val="24"/>
              </w:rPr>
              <w:t xml:space="preserve"> 2017 года выполнено </w:t>
            </w:r>
            <w:r w:rsidR="00DB56A6" w:rsidRPr="0057405D">
              <w:rPr>
                <w:rFonts w:ascii="Times New Roman" w:hAnsi="Times New Roman" w:cs="Times New Roman"/>
                <w:sz w:val="24"/>
                <w:szCs w:val="24"/>
              </w:rPr>
              <w:t>1102</w:t>
            </w:r>
            <w:r w:rsidRPr="0057405D">
              <w:rPr>
                <w:rFonts w:ascii="Times New Roman" w:hAnsi="Times New Roman" w:cs="Times New Roman"/>
                <w:sz w:val="24"/>
                <w:szCs w:val="24"/>
              </w:rPr>
              <w:t xml:space="preserve"> процедур</w:t>
            </w:r>
            <w:r w:rsidR="00DB56A6" w:rsidRPr="0057405D">
              <w:rPr>
                <w:rFonts w:ascii="Times New Roman" w:hAnsi="Times New Roman" w:cs="Times New Roman"/>
                <w:sz w:val="24"/>
                <w:szCs w:val="24"/>
              </w:rPr>
              <w:t>ы</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6</w:t>
            </w:r>
            <w:r w:rsidR="001B0B0D" w:rsidRPr="0057405D">
              <w:rPr>
                <w:rFonts w:ascii="Times New Roman" w:hAnsi="Times New Roman" w:cs="Times New Roman"/>
                <w:sz w:val="24"/>
                <w:szCs w:val="24"/>
              </w:rPr>
              <w:t>6</w:t>
            </w:r>
            <w:r w:rsidRPr="0057405D">
              <w:rPr>
                <w:rFonts w:ascii="Times New Roman" w:hAnsi="Times New Roman" w:cs="Times New Roman"/>
                <w:sz w:val="24"/>
                <w:szCs w:val="24"/>
              </w:rPr>
              <w:t>.</w:t>
            </w:r>
          </w:p>
        </w:tc>
        <w:tc>
          <w:tcPr>
            <w:tcW w:w="4961" w:type="dxa"/>
          </w:tcPr>
          <w:p w:rsidR="005C7677" w:rsidRPr="0057405D" w:rsidRDefault="005C7677" w:rsidP="005D6232">
            <w:pPr>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 xml:space="preserve">Мероприятие 52. </w:t>
            </w:r>
          </w:p>
          <w:p w:rsidR="005C7677" w:rsidRPr="0057405D" w:rsidRDefault="005C7677" w:rsidP="007D51C3">
            <w:pPr>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 xml:space="preserve">Внедрение технологии экстракорпорального оплодотворения с </w:t>
            </w:r>
            <w:proofErr w:type="spellStart"/>
            <w:r w:rsidRPr="0057405D">
              <w:rPr>
                <w:rFonts w:ascii="Times New Roman" w:hAnsi="Times New Roman" w:cs="Times New Roman"/>
                <w:sz w:val="24"/>
                <w:szCs w:val="24"/>
                <w:lang w:eastAsia="ru-RU"/>
              </w:rPr>
              <w:t>интрацитоплазматической</w:t>
            </w:r>
            <w:proofErr w:type="spellEnd"/>
            <w:r w:rsidRPr="0057405D">
              <w:rPr>
                <w:rFonts w:ascii="Times New Roman" w:hAnsi="Times New Roman" w:cs="Times New Roman"/>
                <w:sz w:val="24"/>
                <w:szCs w:val="24"/>
                <w:lang w:eastAsia="ru-RU"/>
              </w:rPr>
              <w:t xml:space="preserve"> инъекцией сперматозоида в ооцит, </w:t>
            </w:r>
            <w:proofErr w:type="spellStart"/>
            <w:r w:rsidRPr="0057405D">
              <w:rPr>
                <w:rFonts w:ascii="Times New Roman" w:hAnsi="Times New Roman" w:cs="Times New Roman"/>
                <w:sz w:val="24"/>
                <w:szCs w:val="24"/>
                <w:lang w:eastAsia="ru-RU"/>
              </w:rPr>
              <w:t>криоконсервации</w:t>
            </w:r>
            <w:proofErr w:type="spellEnd"/>
            <w:r w:rsidRPr="0057405D">
              <w:rPr>
                <w:rFonts w:ascii="Times New Roman" w:hAnsi="Times New Roman" w:cs="Times New Roman"/>
                <w:sz w:val="24"/>
                <w:szCs w:val="24"/>
                <w:lang w:eastAsia="ru-RU"/>
              </w:rPr>
              <w:t xml:space="preserve"> и </w:t>
            </w:r>
            <w:proofErr w:type="spellStart"/>
            <w:r w:rsidRPr="0057405D">
              <w:rPr>
                <w:rFonts w:ascii="Times New Roman" w:hAnsi="Times New Roman" w:cs="Times New Roman"/>
                <w:sz w:val="24"/>
                <w:szCs w:val="24"/>
                <w:lang w:eastAsia="ru-RU"/>
              </w:rPr>
              <w:t>преимплантационной</w:t>
            </w:r>
            <w:proofErr w:type="spellEnd"/>
            <w:r w:rsidRPr="0057405D">
              <w:rPr>
                <w:rFonts w:ascii="Times New Roman" w:hAnsi="Times New Roman" w:cs="Times New Roman"/>
                <w:sz w:val="24"/>
                <w:szCs w:val="24"/>
                <w:lang w:eastAsia="ru-RU"/>
              </w:rPr>
              <w:t xml:space="preserve"> диагностики в отделении вспомогательных репродуктивных технологий государственного бюджетного учреждения здравоохранения Свердловской области «Клинико-диагностический центр «Охрана здоровья матери и ребенка»</w:t>
            </w:r>
          </w:p>
        </w:tc>
        <w:tc>
          <w:tcPr>
            <w:tcW w:w="8788" w:type="dxa"/>
          </w:tcPr>
          <w:p w:rsidR="005C7677" w:rsidRPr="0057405D" w:rsidRDefault="00705EDB" w:rsidP="00705EDB">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Технология экстракорпорального оплодотворения с </w:t>
            </w:r>
            <w:proofErr w:type="spellStart"/>
            <w:r w:rsidRPr="0057405D">
              <w:rPr>
                <w:rFonts w:ascii="Times New Roman" w:hAnsi="Times New Roman" w:cs="Times New Roman"/>
                <w:sz w:val="24"/>
                <w:szCs w:val="24"/>
              </w:rPr>
              <w:t>интрацитоплазматической</w:t>
            </w:r>
            <w:proofErr w:type="spellEnd"/>
            <w:r w:rsidRPr="0057405D">
              <w:rPr>
                <w:rFonts w:ascii="Times New Roman" w:hAnsi="Times New Roman" w:cs="Times New Roman"/>
                <w:sz w:val="24"/>
                <w:szCs w:val="24"/>
              </w:rPr>
              <w:t xml:space="preserve"> инъекцией сперматозоида в ооцит внедрена и отработана в государственном бюджетном учреждении здравоохранения Свердловской области «Клинико-диагностический центр «Охрана здоровья матери и ребенка»</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6</w:t>
            </w:r>
            <w:r w:rsidR="001B0B0D" w:rsidRPr="0057405D">
              <w:rPr>
                <w:rFonts w:ascii="Times New Roman" w:hAnsi="Times New Roman" w:cs="Times New Roman"/>
                <w:sz w:val="24"/>
                <w:szCs w:val="24"/>
              </w:rPr>
              <w:t>7</w:t>
            </w:r>
            <w:r w:rsidRPr="0057405D">
              <w:rPr>
                <w:rFonts w:ascii="Times New Roman" w:hAnsi="Times New Roman" w:cs="Times New Roman"/>
                <w:sz w:val="24"/>
                <w:szCs w:val="24"/>
              </w:rPr>
              <w:t>.</w:t>
            </w:r>
          </w:p>
        </w:tc>
        <w:tc>
          <w:tcPr>
            <w:tcW w:w="4961" w:type="dxa"/>
          </w:tcPr>
          <w:p w:rsidR="005C7677" w:rsidRPr="0057405D" w:rsidRDefault="005C7677" w:rsidP="00C271C9">
            <w:pPr>
              <w:widowControl w:val="0"/>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Мероприятие 53.</w:t>
            </w:r>
          </w:p>
          <w:p w:rsidR="005C7677" w:rsidRPr="0057405D" w:rsidRDefault="005C7677" w:rsidP="00CD101E">
            <w:pPr>
              <w:widowControl w:val="0"/>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 xml:space="preserve">Подготовка кадров путём проведения обучающих семинаров и телемедицинских конференций для межмуниципальных </w:t>
            </w:r>
            <w:r w:rsidRPr="0057405D">
              <w:rPr>
                <w:rFonts w:ascii="Times New Roman" w:hAnsi="Times New Roman" w:cs="Times New Roman"/>
                <w:sz w:val="24"/>
                <w:szCs w:val="24"/>
                <w:lang w:eastAsia="ru-RU"/>
              </w:rPr>
              <w:lastRenderedPageBreak/>
              <w:t>кабинетов бесплодного брака</w:t>
            </w:r>
          </w:p>
        </w:tc>
        <w:tc>
          <w:tcPr>
            <w:tcW w:w="8788" w:type="dxa"/>
          </w:tcPr>
          <w:p w:rsidR="005C7677" w:rsidRPr="0057405D" w:rsidRDefault="000B36D7" w:rsidP="000B36D7">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 xml:space="preserve">Обучающие семинары и телемедицинские конференции для межмуниципальных кабинетов бесплодного брака (далее – МКББ) в ежемесячном режиме проходят на базе ГБУЗ СО «КДЦ «Охрана здоровья матери и ребенка».  С целью повышения квалификации врачей ультразвуковой диагностики, </w:t>
            </w:r>
            <w:r w:rsidRPr="0057405D">
              <w:rPr>
                <w:rFonts w:ascii="Times New Roman" w:hAnsi="Times New Roman" w:cs="Times New Roman"/>
                <w:sz w:val="24"/>
                <w:szCs w:val="24"/>
              </w:rPr>
              <w:lastRenderedPageBreak/>
              <w:t xml:space="preserve">работающих в МКББ 10 февраля 2017 года на базе ГБУЗ СО «КДЦ «Охрана здоровья матери и ребенка» проведен однодневный практический семинар. На курсе были представлены лекции ведущего специалиста ультразвуковой диагностики, президента ассоциации врачей УЗД в </w:t>
            </w:r>
            <w:proofErr w:type="spellStart"/>
            <w:r w:rsidRPr="0057405D">
              <w:rPr>
                <w:rFonts w:ascii="Times New Roman" w:hAnsi="Times New Roman" w:cs="Times New Roman"/>
                <w:sz w:val="24"/>
                <w:szCs w:val="24"/>
              </w:rPr>
              <w:t>перинатологии</w:t>
            </w:r>
            <w:proofErr w:type="spellEnd"/>
            <w:r w:rsidRPr="0057405D">
              <w:rPr>
                <w:rFonts w:ascii="Times New Roman" w:hAnsi="Times New Roman" w:cs="Times New Roman"/>
                <w:sz w:val="24"/>
                <w:szCs w:val="24"/>
              </w:rPr>
              <w:t>, д.м.н. профессора Медведева М.В., и рассмотрены современные стандарты ультразвуковых протоколов в гинекологии</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6</w:t>
            </w:r>
            <w:r w:rsidR="001B0B0D" w:rsidRPr="0057405D">
              <w:rPr>
                <w:rFonts w:ascii="Times New Roman" w:hAnsi="Times New Roman" w:cs="Times New Roman"/>
                <w:sz w:val="24"/>
                <w:szCs w:val="24"/>
              </w:rPr>
              <w:t>8</w:t>
            </w:r>
            <w:r w:rsidRPr="0057405D">
              <w:rPr>
                <w:rFonts w:ascii="Times New Roman" w:hAnsi="Times New Roman" w:cs="Times New Roman"/>
                <w:sz w:val="24"/>
                <w:szCs w:val="24"/>
              </w:rPr>
              <w:t>.</w:t>
            </w:r>
          </w:p>
        </w:tc>
        <w:tc>
          <w:tcPr>
            <w:tcW w:w="4961" w:type="dxa"/>
          </w:tcPr>
          <w:p w:rsidR="005C7677" w:rsidRPr="0057405D" w:rsidRDefault="005C7677" w:rsidP="00C271C9">
            <w:pPr>
              <w:widowControl w:val="0"/>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Мероприятие 54.</w:t>
            </w:r>
          </w:p>
          <w:p w:rsidR="005C7677" w:rsidRPr="0057405D" w:rsidRDefault="005C7677" w:rsidP="00E577D3">
            <w:pPr>
              <w:widowControl w:val="0"/>
              <w:autoSpaceDE w:val="0"/>
              <w:autoSpaceDN w:val="0"/>
              <w:adjustRightInd w:val="0"/>
              <w:spacing w:after="0" w:line="240" w:lineRule="auto"/>
              <w:rPr>
                <w:rFonts w:ascii="Times New Roman" w:hAnsi="Times New Roman" w:cs="Times New Roman"/>
                <w:sz w:val="24"/>
                <w:szCs w:val="24"/>
                <w:lang w:eastAsia="ru-RU"/>
              </w:rPr>
            </w:pPr>
            <w:r w:rsidRPr="0057405D">
              <w:rPr>
                <w:rFonts w:ascii="Times New Roman" w:hAnsi="Times New Roman" w:cs="Times New Roman"/>
                <w:sz w:val="24"/>
                <w:szCs w:val="24"/>
                <w:lang w:eastAsia="ru-RU"/>
              </w:rPr>
              <w:t>Внедрение мониторинга эффективности вспомогательных репродуктивных технологий с ведением реестра пациентов с бесплодием</w:t>
            </w:r>
          </w:p>
        </w:tc>
        <w:tc>
          <w:tcPr>
            <w:tcW w:w="8788" w:type="dxa"/>
          </w:tcPr>
          <w:p w:rsidR="005C7677" w:rsidRPr="0057405D" w:rsidRDefault="00497C23" w:rsidP="00721CBE">
            <w:pPr>
              <w:widowControl w:val="0"/>
              <w:autoSpaceDE w:val="0"/>
              <w:autoSpaceDN w:val="0"/>
              <w:adjustRightInd w:val="0"/>
              <w:spacing w:after="0" w:line="240" w:lineRule="auto"/>
              <w:ind w:firstLine="176"/>
              <w:contextualSpacing/>
              <w:jc w:val="both"/>
              <w:rPr>
                <w:rFonts w:ascii="Times New Roman" w:hAnsi="Times New Roman" w:cs="Times New Roman"/>
                <w:sz w:val="24"/>
                <w:szCs w:val="24"/>
              </w:rPr>
            </w:pPr>
            <w:r w:rsidRPr="0057405D">
              <w:rPr>
                <w:rFonts w:ascii="Times New Roman" w:hAnsi="Times New Roman" w:cs="Times New Roman"/>
                <w:sz w:val="24"/>
                <w:szCs w:val="24"/>
              </w:rPr>
              <w:t>Специалистами ГБУЗ СО «Клинико-диагностический центр «Охраны здоровья матери и ребенка» начат с 2015 года мониторинг эффективности ВРТ с ведением реестра. С этой целью МКББ укомплектованы медицинским и диагностическим оборудованием, оргтехникой для осуществления электронного документооборота. В текущем году по данным мониторинга наступило 1</w:t>
            </w:r>
            <w:r w:rsidR="00721CBE" w:rsidRPr="0057405D">
              <w:rPr>
                <w:rFonts w:ascii="Times New Roman" w:hAnsi="Times New Roman" w:cs="Times New Roman"/>
                <w:sz w:val="24"/>
                <w:szCs w:val="24"/>
              </w:rPr>
              <w:t>3</w:t>
            </w:r>
            <w:r w:rsidRPr="0057405D">
              <w:rPr>
                <w:rFonts w:ascii="Times New Roman" w:hAnsi="Times New Roman" w:cs="Times New Roman"/>
                <w:sz w:val="24"/>
                <w:szCs w:val="24"/>
              </w:rPr>
              <w:t>54 беременности</w:t>
            </w:r>
          </w:p>
        </w:tc>
      </w:tr>
      <w:tr w:rsidR="005C7677" w:rsidRPr="0057405D" w:rsidTr="00F660B2">
        <w:tc>
          <w:tcPr>
            <w:tcW w:w="851" w:type="dxa"/>
          </w:tcPr>
          <w:p w:rsidR="005C7677" w:rsidRPr="0057405D" w:rsidRDefault="004A4459"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6</w:t>
            </w:r>
            <w:r w:rsidR="001B0B0D" w:rsidRPr="0057405D">
              <w:rPr>
                <w:rFonts w:ascii="Times New Roman" w:hAnsi="Times New Roman" w:cs="Times New Roman"/>
                <w:sz w:val="24"/>
                <w:szCs w:val="24"/>
              </w:rPr>
              <w:t>9</w:t>
            </w:r>
            <w:r w:rsidR="005C7677" w:rsidRPr="0057405D">
              <w:rPr>
                <w:rFonts w:ascii="Times New Roman" w:hAnsi="Times New Roman" w:cs="Times New Roman"/>
                <w:sz w:val="24"/>
                <w:szCs w:val="24"/>
              </w:rPr>
              <w:t>.</w:t>
            </w:r>
          </w:p>
        </w:tc>
        <w:tc>
          <w:tcPr>
            <w:tcW w:w="13749" w:type="dxa"/>
            <w:gridSpan w:val="2"/>
          </w:tcPr>
          <w:p w:rsidR="005C7677" w:rsidRPr="0057405D" w:rsidRDefault="005C7677" w:rsidP="00952E4D">
            <w:pPr>
              <w:widowControl w:val="0"/>
              <w:autoSpaceDE w:val="0"/>
              <w:autoSpaceDN w:val="0"/>
              <w:adjustRightInd w:val="0"/>
              <w:spacing w:after="0" w:line="240" w:lineRule="auto"/>
              <w:jc w:val="center"/>
              <w:rPr>
                <w:rFonts w:ascii="Times New Roman" w:hAnsi="Times New Roman" w:cs="Times New Roman"/>
                <w:color w:val="000000"/>
                <w:sz w:val="24"/>
                <w:szCs w:val="24"/>
              </w:rPr>
            </w:pPr>
            <w:r w:rsidRPr="0057405D">
              <w:rPr>
                <w:rFonts w:ascii="Times New Roman" w:hAnsi="Times New Roman" w:cs="Times New Roman"/>
                <w:sz w:val="24"/>
                <w:szCs w:val="24"/>
              </w:rPr>
              <w:t>Задача 3. </w:t>
            </w:r>
            <w:r w:rsidRPr="0057405D">
              <w:rPr>
                <w:rFonts w:ascii="Times New Roman" w:hAnsi="Times New Roman" w:cs="Times New Roman"/>
                <w:color w:val="000000"/>
                <w:sz w:val="24"/>
                <w:szCs w:val="24"/>
              </w:rPr>
              <w:t>Популяризация и повышение престижа здорового образа жизни как фактора сохранения репродуктивного здоровья детей и молодежи</w:t>
            </w:r>
          </w:p>
        </w:tc>
      </w:tr>
      <w:tr w:rsidR="005C7677" w:rsidRPr="0057405D" w:rsidTr="00CE0E3E">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70</w:t>
            </w:r>
            <w:r w:rsidR="005C7677" w:rsidRPr="0057405D">
              <w:rPr>
                <w:rFonts w:ascii="Times New Roman" w:hAnsi="Times New Roman" w:cs="Times New Roman"/>
                <w:sz w:val="24"/>
                <w:szCs w:val="24"/>
              </w:rPr>
              <w:t>.</w:t>
            </w:r>
          </w:p>
        </w:tc>
        <w:tc>
          <w:tcPr>
            <w:tcW w:w="13749" w:type="dxa"/>
            <w:gridSpan w:val="2"/>
          </w:tcPr>
          <w:p w:rsidR="005C7677" w:rsidRPr="0057405D" w:rsidRDefault="005C7677" w:rsidP="00C3619E">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7405D" w:rsidTr="00CE0E3E">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71</w:t>
            </w:r>
            <w:r w:rsidR="005C7677"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55.</w:t>
            </w:r>
          </w:p>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Расширение сети Клиник, дружественных </w:t>
            </w:r>
          </w:p>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к молодежи</w:t>
            </w:r>
          </w:p>
        </w:tc>
        <w:tc>
          <w:tcPr>
            <w:tcW w:w="8788" w:type="dxa"/>
          </w:tcPr>
          <w:p w:rsidR="00EB05DB" w:rsidRPr="0057405D" w:rsidRDefault="00EB05DB" w:rsidP="00EB05DB">
            <w:pPr>
              <w:spacing w:after="0" w:line="240" w:lineRule="auto"/>
              <w:ind w:firstLine="176"/>
              <w:jc w:val="both"/>
              <w:rPr>
                <w:rFonts w:ascii="Times New Roman" w:hAnsi="Times New Roman"/>
                <w:sz w:val="24"/>
                <w:szCs w:val="24"/>
              </w:rPr>
            </w:pPr>
            <w:r w:rsidRPr="0057405D">
              <w:rPr>
                <w:rFonts w:ascii="Times New Roman" w:hAnsi="Times New Roman" w:cs="Times New Roman"/>
                <w:sz w:val="24"/>
                <w:szCs w:val="24"/>
              </w:rPr>
              <w:t>В Свердловской области организовано и функционирует 8 Клиник, дружественных к молодежи. Специалисты Клиник осуществляется оказание комплексной медико-социальной и психологической помощи подросткам в 5 управленческих округах:</w:t>
            </w:r>
          </w:p>
          <w:p w:rsidR="00EB05DB" w:rsidRPr="0057405D" w:rsidRDefault="00EB05DB" w:rsidP="00EB05DB">
            <w:pPr>
              <w:spacing w:after="0" w:line="240" w:lineRule="auto"/>
              <w:ind w:left="176" w:firstLine="1"/>
              <w:jc w:val="both"/>
              <w:rPr>
                <w:rFonts w:ascii="Times New Roman" w:hAnsi="Times New Roman" w:cs="Times New Roman"/>
                <w:sz w:val="24"/>
                <w:szCs w:val="24"/>
              </w:rPr>
            </w:pPr>
            <w:r w:rsidRPr="0057405D">
              <w:rPr>
                <w:rFonts w:ascii="Times New Roman" w:hAnsi="Times New Roman" w:cs="Times New Roman"/>
                <w:sz w:val="24"/>
                <w:szCs w:val="24"/>
              </w:rPr>
              <w:t xml:space="preserve">Западный управленческий округ: 2 КДМ - Первоуральск, Ревда, Горнозаводской управленческий округ: 2 КДМ - Нижний Тагил, </w:t>
            </w:r>
          </w:p>
          <w:p w:rsidR="00EB05DB" w:rsidRPr="0057405D" w:rsidRDefault="00EB05DB" w:rsidP="00EB05DB">
            <w:pPr>
              <w:spacing w:after="0" w:line="240" w:lineRule="auto"/>
              <w:ind w:left="176" w:firstLine="1"/>
              <w:jc w:val="both"/>
              <w:rPr>
                <w:rFonts w:ascii="Times New Roman" w:hAnsi="Times New Roman" w:cs="Times New Roman"/>
                <w:sz w:val="24"/>
                <w:szCs w:val="24"/>
              </w:rPr>
            </w:pPr>
            <w:r w:rsidRPr="0057405D">
              <w:rPr>
                <w:rFonts w:ascii="Times New Roman" w:hAnsi="Times New Roman" w:cs="Times New Roman"/>
                <w:sz w:val="24"/>
                <w:szCs w:val="24"/>
              </w:rPr>
              <w:t xml:space="preserve">Восточный управленческий округ: 2 КДМ - Ирбит, Алапаевск, </w:t>
            </w:r>
          </w:p>
          <w:p w:rsidR="00EB05DB" w:rsidRPr="0057405D" w:rsidRDefault="00EB05DB" w:rsidP="00EB05DB">
            <w:pPr>
              <w:spacing w:after="0" w:line="240" w:lineRule="auto"/>
              <w:ind w:left="176" w:firstLine="1"/>
              <w:jc w:val="both"/>
              <w:rPr>
                <w:rFonts w:ascii="Times New Roman" w:hAnsi="Times New Roman" w:cs="Times New Roman"/>
                <w:sz w:val="24"/>
                <w:szCs w:val="24"/>
              </w:rPr>
            </w:pPr>
            <w:r w:rsidRPr="0057405D">
              <w:rPr>
                <w:rFonts w:ascii="Times New Roman" w:hAnsi="Times New Roman" w:cs="Times New Roman"/>
                <w:sz w:val="24"/>
                <w:szCs w:val="24"/>
              </w:rPr>
              <w:t xml:space="preserve">Южный управленческий округ: 1 КДМ Арамиль, </w:t>
            </w:r>
          </w:p>
          <w:p w:rsidR="005C7677" w:rsidRPr="0057405D" w:rsidRDefault="00EB05DB" w:rsidP="00EB05DB">
            <w:pPr>
              <w:spacing w:after="0" w:line="240" w:lineRule="auto"/>
              <w:ind w:left="176" w:firstLine="1"/>
              <w:jc w:val="both"/>
              <w:rPr>
                <w:rFonts w:ascii="Times New Roman" w:hAnsi="Times New Roman" w:cs="Times New Roman"/>
                <w:sz w:val="24"/>
                <w:szCs w:val="24"/>
              </w:rPr>
            </w:pPr>
            <w:r w:rsidRPr="0057405D">
              <w:rPr>
                <w:rFonts w:ascii="Times New Roman" w:hAnsi="Times New Roman" w:cs="Times New Roman"/>
                <w:sz w:val="24"/>
                <w:szCs w:val="24"/>
              </w:rPr>
              <w:t>МО «город Екатеринбург» – 1 КДМ</w:t>
            </w:r>
          </w:p>
        </w:tc>
      </w:tr>
      <w:tr w:rsidR="005C7677" w:rsidRPr="0057405D" w:rsidTr="008350D5">
        <w:tc>
          <w:tcPr>
            <w:tcW w:w="851" w:type="dxa"/>
          </w:tcPr>
          <w:p w:rsidR="005C7677" w:rsidRPr="0057405D" w:rsidRDefault="001B0B0D" w:rsidP="007657C8">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72</w:t>
            </w:r>
            <w:r w:rsidR="005C7677" w:rsidRPr="0057405D">
              <w:rPr>
                <w:rFonts w:ascii="Times New Roman" w:hAnsi="Times New Roman" w:cs="Times New Roman"/>
                <w:sz w:val="24"/>
                <w:szCs w:val="24"/>
              </w:rPr>
              <w:t>.</w:t>
            </w:r>
          </w:p>
        </w:tc>
        <w:tc>
          <w:tcPr>
            <w:tcW w:w="13749" w:type="dxa"/>
            <w:gridSpan w:val="2"/>
          </w:tcPr>
          <w:p w:rsidR="005C7677" w:rsidRPr="0057405D" w:rsidRDefault="005C7677" w:rsidP="00B51E57">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общего и профессионального образования Свердловской области</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7</w:t>
            </w:r>
            <w:r w:rsidR="001B0B0D" w:rsidRPr="0057405D">
              <w:rPr>
                <w:rFonts w:ascii="Times New Roman" w:hAnsi="Times New Roman" w:cs="Times New Roman"/>
                <w:sz w:val="24"/>
                <w:szCs w:val="24"/>
              </w:rPr>
              <w:t>3</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Мероприятие 56.</w:t>
            </w:r>
          </w:p>
          <w:p w:rsidR="005C7677" w:rsidRPr="0057405D" w:rsidRDefault="005C7677" w:rsidP="001346B9">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Расширение сети кабинетов здоровья в образовательных организациях Свердловской области</w:t>
            </w:r>
          </w:p>
          <w:p w:rsidR="005C7677" w:rsidRPr="0057405D" w:rsidRDefault="005C7677" w:rsidP="00192A3A">
            <w:pPr>
              <w:widowControl w:val="0"/>
              <w:autoSpaceDE w:val="0"/>
              <w:autoSpaceDN w:val="0"/>
              <w:adjustRightInd w:val="0"/>
              <w:spacing w:after="0" w:line="240" w:lineRule="auto"/>
              <w:rPr>
                <w:rFonts w:ascii="Times New Roman" w:hAnsi="Times New Roman" w:cs="Times New Roman"/>
                <w:i/>
                <w:color w:val="2B2B2B"/>
                <w:sz w:val="24"/>
                <w:szCs w:val="24"/>
                <w:lang w:eastAsia="ru-RU"/>
              </w:rPr>
            </w:pPr>
          </w:p>
        </w:tc>
        <w:tc>
          <w:tcPr>
            <w:tcW w:w="8788" w:type="dxa"/>
          </w:tcPr>
          <w:p w:rsidR="005C7677" w:rsidRPr="0057405D" w:rsidRDefault="005C7677" w:rsidP="00225048">
            <w:pPr>
              <w:spacing w:line="240" w:lineRule="auto"/>
              <w:ind w:firstLine="272"/>
              <w:contextualSpacing/>
              <w:jc w:val="center"/>
              <w:rPr>
                <w:rFonts w:ascii="Times New Roman" w:hAnsi="Times New Roman" w:cs="Times New Roman"/>
                <w:sz w:val="24"/>
                <w:szCs w:val="24"/>
              </w:rPr>
            </w:pPr>
            <w:r w:rsidRPr="0057405D">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282C7D" w:rsidRPr="0057405D" w:rsidRDefault="00282C7D" w:rsidP="00282C7D">
            <w:pPr>
              <w:spacing w:after="0" w:line="240" w:lineRule="auto"/>
              <w:ind w:firstLine="272"/>
              <w:contextualSpacing/>
              <w:jc w:val="both"/>
              <w:rPr>
                <w:rFonts w:ascii="Times New Roman" w:hAnsi="Times New Roman" w:cs="Times New Roman"/>
                <w:sz w:val="24"/>
                <w:szCs w:val="24"/>
              </w:rPr>
            </w:pPr>
            <w:r w:rsidRPr="0057405D">
              <w:rPr>
                <w:rFonts w:ascii="Times New Roman" w:hAnsi="Times New Roman" w:cs="Times New Roman"/>
                <w:sz w:val="24"/>
                <w:szCs w:val="24"/>
              </w:rPr>
              <w:t>В 2017 году с целью координация деятельности участников образовательного процесса по созданию оптимальных условий, способствующих сохранению здоровья обучающихся, формированию здорового образа жизни участников образовательных отношений продолжена работа по расширению сети кабинетов здоровья в образовательных организациях.</w:t>
            </w:r>
          </w:p>
          <w:p w:rsidR="00282C7D" w:rsidRPr="0057405D" w:rsidRDefault="00282C7D" w:rsidP="00282C7D">
            <w:pPr>
              <w:spacing w:after="0" w:line="240" w:lineRule="auto"/>
              <w:ind w:firstLine="272"/>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На отчетный период в образовательных организациях </w:t>
            </w:r>
          </w:p>
          <w:p w:rsidR="00282C7D" w:rsidRPr="0057405D" w:rsidRDefault="00282C7D" w:rsidP="00282C7D">
            <w:pPr>
              <w:spacing w:after="0" w:line="240" w:lineRule="auto"/>
              <w:ind w:firstLine="272"/>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Свердловской области функционирует 30 кабинетов здоровья в 18 муниципальных образованиях в Свердловской области </w:t>
            </w:r>
          </w:p>
          <w:p w:rsidR="005C7677" w:rsidRPr="0057405D" w:rsidRDefault="00282C7D" w:rsidP="00282C7D">
            <w:pPr>
              <w:spacing w:after="0" w:line="240" w:lineRule="auto"/>
              <w:ind w:firstLine="272"/>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(на 01.12.2015 – 29 кабинетов здоровья). Продолжена работа по созданию кабинетов здоровья во всех муниципальных образованиях в Свердловской области</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7</w:t>
            </w:r>
            <w:r w:rsidR="001B0B0D" w:rsidRPr="0057405D">
              <w:rPr>
                <w:rFonts w:ascii="Times New Roman" w:hAnsi="Times New Roman" w:cs="Times New Roman"/>
                <w:sz w:val="24"/>
                <w:szCs w:val="24"/>
              </w:rPr>
              <w:t>4</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Мероприятие 57.</w:t>
            </w:r>
          </w:p>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 xml:space="preserve">Организация и проведение семинаров, курсов повышения квалификации для руководителей и педагогов образовательных организаций </w:t>
            </w:r>
            <w:r w:rsidRPr="0057405D">
              <w:rPr>
                <w:rFonts w:ascii="Times New Roman" w:hAnsi="Times New Roman" w:cs="Times New Roman"/>
                <w:color w:val="2B2B2B"/>
                <w:sz w:val="24"/>
                <w:szCs w:val="24"/>
                <w:lang w:eastAsia="ru-RU"/>
              </w:rPr>
              <w:br/>
              <w:t>по вопросам формирования здорового образа жизни, репродуктивного здоровья обучающихся</w:t>
            </w:r>
          </w:p>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623887" w:rsidRPr="0057405D" w:rsidRDefault="005C7677" w:rsidP="00623887">
            <w:pPr>
              <w:spacing w:line="240" w:lineRule="auto"/>
              <w:ind w:firstLine="273"/>
              <w:contextualSpacing/>
              <w:jc w:val="center"/>
              <w:rPr>
                <w:rFonts w:ascii="Times New Roman" w:hAnsi="Times New Roman" w:cs="Times New Roman"/>
                <w:sz w:val="24"/>
                <w:szCs w:val="24"/>
              </w:rPr>
            </w:pPr>
            <w:r w:rsidRPr="0057405D">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Мероприятие выполняется в рамках государственного задания государственного автономного образовательного учреждения дополнительного профессионального образования Свердловской области «Институт развития образования» (далее – ГАОУ ДПО СО «Институт развития образования»), государственного бюджетного учреждения Свердловской области «Центр психолого-педагогической, медицинской и социальной помощи «Ладо» (далее – ГБУ СО «Центр психолого-педагогической, медицинской и социальной помощи «Ладо»).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1 квартале 2017 года в ГАОУ ДПО СО «Институт развития образования» прошли повышение квалификации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227 педагогических и руководящих работника образовательных организаций Свердловской области по дополнительным профессиональным программам:</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w:t>
            </w:r>
            <w:r w:rsidRPr="0057405D">
              <w:rPr>
                <w:rFonts w:ascii="Times New Roman" w:hAnsi="Times New Roman" w:cs="Times New Roman"/>
                <w:sz w:val="24"/>
                <w:szCs w:val="24"/>
              </w:rPr>
              <w:tab/>
              <w:t xml:space="preserve">Современные </w:t>
            </w:r>
            <w:proofErr w:type="spellStart"/>
            <w:r w:rsidRPr="0057405D">
              <w:rPr>
                <w:rFonts w:ascii="Times New Roman" w:hAnsi="Times New Roman" w:cs="Times New Roman"/>
                <w:sz w:val="24"/>
                <w:szCs w:val="24"/>
              </w:rPr>
              <w:t>здоровьесберегающие</w:t>
            </w:r>
            <w:proofErr w:type="spellEnd"/>
            <w:r w:rsidRPr="0057405D">
              <w:rPr>
                <w:rFonts w:ascii="Times New Roman" w:hAnsi="Times New Roman" w:cs="Times New Roman"/>
                <w:sz w:val="24"/>
                <w:szCs w:val="24"/>
              </w:rPr>
              <w:t xml:space="preserve">, </w:t>
            </w:r>
            <w:proofErr w:type="spellStart"/>
            <w:r w:rsidRPr="0057405D">
              <w:rPr>
                <w:rFonts w:ascii="Times New Roman" w:hAnsi="Times New Roman" w:cs="Times New Roman"/>
                <w:sz w:val="24"/>
                <w:szCs w:val="24"/>
              </w:rPr>
              <w:t>здоровьеформирующие</w:t>
            </w:r>
            <w:proofErr w:type="spellEnd"/>
            <w:r w:rsidRPr="0057405D">
              <w:rPr>
                <w:rFonts w:ascii="Times New Roman" w:hAnsi="Times New Roman" w:cs="Times New Roman"/>
                <w:sz w:val="24"/>
                <w:szCs w:val="24"/>
              </w:rPr>
              <w:t xml:space="preserve"> технологии в дошкольном образовании (32 час.) – 26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w:t>
            </w:r>
            <w:r w:rsidRPr="0057405D">
              <w:rPr>
                <w:rFonts w:ascii="Times New Roman" w:hAnsi="Times New Roman" w:cs="Times New Roman"/>
                <w:sz w:val="24"/>
                <w:szCs w:val="24"/>
              </w:rPr>
              <w:tab/>
              <w:t xml:space="preserve">Всероссийский физкультурно-спортивный комплекс: идеология, содержание, технологии внедрения (32 час.) –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27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3.</w:t>
            </w:r>
            <w:r w:rsidRPr="0057405D">
              <w:rPr>
                <w:rFonts w:ascii="Times New Roman" w:hAnsi="Times New Roman" w:cs="Times New Roman"/>
                <w:sz w:val="24"/>
                <w:szCs w:val="24"/>
              </w:rPr>
              <w:tab/>
              <w:t xml:space="preserve">Организация обучения физической культуре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в соответствии с федеральным государственным образовательным стандартом общего образования (40 час.) – 33 человека.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4.</w:t>
            </w:r>
            <w:r w:rsidRPr="0057405D">
              <w:rPr>
                <w:rFonts w:ascii="Times New Roman" w:hAnsi="Times New Roman" w:cs="Times New Roman"/>
                <w:sz w:val="24"/>
                <w:szCs w:val="24"/>
              </w:rPr>
              <w:tab/>
              <w:t>Реализация предмета «Основы безопасности жизнедеятельности» в соответствии с Федеральными государственными образовательными стандартами общего образования (40 час.) – 28 человека.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5.</w:t>
            </w:r>
            <w:r w:rsidRPr="0057405D">
              <w:rPr>
                <w:rFonts w:ascii="Times New Roman" w:hAnsi="Times New Roman" w:cs="Times New Roman"/>
                <w:sz w:val="24"/>
                <w:szCs w:val="24"/>
              </w:rPr>
              <w:tab/>
              <w:t>Развитие профессиональных компетенций педагогов по обучению детей навыкам безопасного поведения на дорогах (16 час.) – 31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6.</w:t>
            </w:r>
            <w:r w:rsidRPr="0057405D">
              <w:rPr>
                <w:rFonts w:ascii="Times New Roman" w:hAnsi="Times New Roman" w:cs="Times New Roman"/>
                <w:sz w:val="24"/>
                <w:szCs w:val="24"/>
              </w:rPr>
              <w:tab/>
              <w:t xml:space="preserve">Психолого-педагогические основы организации безопасного поведения несовершеннолетних на дороге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(40 час.) – 82 человека.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Во 2 квартале 2017 года в ГАОУ ДПО СО «Институт развития образования» прошли повышение квалификации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180 педагогических и руководящих работников образовательных организаций Свердловской области по следующим дополнительным профессиональным программам:</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w:t>
            </w:r>
            <w:proofErr w:type="gramStart"/>
            <w:r w:rsidRPr="0057405D">
              <w:rPr>
                <w:rFonts w:ascii="Times New Roman" w:hAnsi="Times New Roman" w:cs="Times New Roman"/>
                <w:sz w:val="24"/>
                <w:szCs w:val="24"/>
              </w:rPr>
              <w:tab/>
              <w:t>«</w:t>
            </w:r>
            <w:proofErr w:type="gramEnd"/>
            <w:r w:rsidRPr="0057405D">
              <w:rPr>
                <w:rFonts w:ascii="Times New Roman" w:hAnsi="Times New Roman" w:cs="Times New Roman"/>
                <w:sz w:val="24"/>
                <w:szCs w:val="24"/>
              </w:rPr>
              <w:t xml:space="preserve">Психолого-педагогические основы организации безопасного поведения несовершеннолетних на дороге»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(40 часов) – 24 человека.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w:t>
            </w:r>
            <w:r w:rsidRPr="0057405D">
              <w:rPr>
                <w:rFonts w:ascii="Times New Roman" w:hAnsi="Times New Roman" w:cs="Times New Roman"/>
                <w:sz w:val="24"/>
                <w:szCs w:val="24"/>
              </w:rPr>
              <w:tab/>
              <w:t xml:space="preserve"> «Проектирование программы дополнительного образования к летнему оздоровительному отдыху детей»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(24 часа) – 17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3.</w:t>
            </w:r>
            <w:proofErr w:type="gramStart"/>
            <w:r w:rsidRPr="0057405D">
              <w:rPr>
                <w:rFonts w:ascii="Times New Roman" w:hAnsi="Times New Roman" w:cs="Times New Roman"/>
                <w:sz w:val="24"/>
                <w:szCs w:val="24"/>
              </w:rPr>
              <w:tab/>
              <w:t>«</w:t>
            </w:r>
            <w:proofErr w:type="gramEnd"/>
            <w:r w:rsidRPr="0057405D">
              <w:rPr>
                <w:rFonts w:ascii="Times New Roman" w:hAnsi="Times New Roman" w:cs="Times New Roman"/>
                <w:sz w:val="24"/>
                <w:szCs w:val="24"/>
              </w:rPr>
              <w:t xml:space="preserve">Физическое развитие детей дошкольного возраста»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(16 часов) – 23 человека.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4.</w:t>
            </w:r>
            <w:proofErr w:type="gramStart"/>
            <w:r w:rsidRPr="0057405D">
              <w:rPr>
                <w:rFonts w:ascii="Times New Roman" w:hAnsi="Times New Roman" w:cs="Times New Roman"/>
                <w:sz w:val="24"/>
                <w:szCs w:val="24"/>
              </w:rPr>
              <w:tab/>
              <w:t>«</w:t>
            </w:r>
            <w:proofErr w:type="gramEnd"/>
            <w:r w:rsidRPr="0057405D">
              <w:rPr>
                <w:rFonts w:ascii="Times New Roman" w:hAnsi="Times New Roman" w:cs="Times New Roman"/>
                <w:sz w:val="24"/>
                <w:szCs w:val="24"/>
              </w:rPr>
              <w:t>Система развития отдыха и оздоровления детей в начальной школе» (24 часа) – 13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5.</w:t>
            </w:r>
            <w:proofErr w:type="gramStart"/>
            <w:r w:rsidRPr="0057405D">
              <w:rPr>
                <w:rFonts w:ascii="Times New Roman" w:hAnsi="Times New Roman" w:cs="Times New Roman"/>
                <w:sz w:val="24"/>
                <w:szCs w:val="24"/>
              </w:rPr>
              <w:tab/>
              <w:t>«</w:t>
            </w:r>
            <w:proofErr w:type="gramEnd"/>
            <w:r w:rsidRPr="0057405D">
              <w:rPr>
                <w:rFonts w:ascii="Times New Roman" w:hAnsi="Times New Roman" w:cs="Times New Roman"/>
                <w:sz w:val="24"/>
                <w:szCs w:val="24"/>
              </w:rPr>
              <w:t>Преподавание предмета «Физическая культура» в соответствии с Федеральным государственным образовательным стандартом начального общего образования» (40 часов) – 25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6.</w:t>
            </w:r>
            <w:proofErr w:type="gramStart"/>
            <w:r w:rsidRPr="0057405D">
              <w:rPr>
                <w:rFonts w:ascii="Times New Roman" w:hAnsi="Times New Roman" w:cs="Times New Roman"/>
                <w:sz w:val="24"/>
                <w:szCs w:val="24"/>
              </w:rPr>
              <w:tab/>
              <w:t>«</w:t>
            </w:r>
            <w:proofErr w:type="gramEnd"/>
            <w:r w:rsidRPr="0057405D">
              <w:rPr>
                <w:rFonts w:ascii="Times New Roman" w:hAnsi="Times New Roman" w:cs="Times New Roman"/>
                <w:sz w:val="24"/>
                <w:szCs w:val="24"/>
              </w:rPr>
              <w:t>Развитие профессиональных компетенций педагогов по обучению детей навыкам безопасного поведения на дорогах» (16 часов) – 23 человека.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7.</w:t>
            </w:r>
            <w:proofErr w:type="gramStart"/>
            <w:r w:rsidRPr="0057405D">
              <w:rPr>
                <w:rFonts w:ascii="Times New Roman" w:hAnsi="Times New Roman" w:cs="Times New Roman"/>
                <w:sz w:val="24"/>
                <w:szCs w:val="24"/>
              </w:rPr>
              <w:tab/>
              <w:t>«</w:t>
            </w:r>
            <w:proofErr w:type="gramEnd"/>
            <w:r w:rsidRPr="0057405D">
              <w:rPr>
                <w:rFonts w:ascii="Times New Roman" w:hAnsi="Times New Roman" w:cs="Times New Roman"/>
                <w:sz w:val="24"/>
                <w:szCs w:val="24"/>
              </w:rPr>
              <w:t>Формирование здорового образа жизни, здорового питания» (24 часа) – 25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8.</w:t>
            </w:r>
            <w:proofErr w:type="gramStart"/>
            <w:r w:rsidRPr="0057405D">
              <w:rPr>
                <w:rFonts w:ascii="Times New Roman" w:hAnsi="Times New Roman" w:cs="Times New Roman"/>
                <w:sz w:val="24"/>
                <w:szCs w:val="24"/>
              </w:rPr>
              <w:tab/>
              <w:t>«</w:t>
            </w:r>
            <w:proofErr w:type="gramEnd"/>
            <w:r w:rsidRPr="0057405D">
              <w:rPr>
                <w:rFonts w:ascii="Times New Roman" w:hAnsi="Times New Roman" w:cs="Times New Roman"/>
                <w:sz w:val="24"/>
                <w:szCs w:val="24"/>
              </w:rPr>
              <w:t>Физкультурно-оздоровительная деятельность ребенка в соответствии с ФГОС ДО в дошкольных образовательных организациях» (40 часов) – 30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Во 2 квартале 2017 года в ГАОУ ДПО СО «Институт развития образования» 71 педагогический и руководящий работник образовательных организаций Свердловской области принял участие в следующих семинарах:</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w:t>
            </w:r>
            <w:proofErr w:type="gramStart"/>
            <w:r w:rsidRPr="0057405D">
              <w:rPr>
                <w:rFonts w:ascii="Times New Roman" w:hAnsi="Times New Roman" w:cs="Times New Roman"/>
                <w:sz w:val="24"/>
                <w:szCs w:val="24"/>
              </w:rPr>
              <w:tab/>
              <w:t>«</w:t>
            </w:r>
            <w:proofErr w:type="gramEnd"/>
            <w:r w:rsidRPr="0057405D">
              <w:rPr>
                <w:rFonts w:ascii="Times New Roman" w:hAnsi="Times New Roman" w:cs="Times New Roman"/>
                <w:sz w:val="24"/>
                <w:szCs w:val="24"/>
              </w:rPr>
              <w:t>Актуальные вопросы организации методической работы по профилактике дорожно-транспортного травматизма обучающихся» (8 часов) – 25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w:t>
            </w:r>
            <w:proofErr w:type="gramStart"/>
            <w:r w:rsidRPr="0057405D">
              <w:rPr>
                <w:rFonts w:ascii="Times New Roman" w:hAnsi="Times New Roman" w:cs="Times New Roman"/>
                <w:sz w:val="24"/>
                <w:szCs w:val="24"/>
              </w:rPr>
              <w:tab/>
              <w:t>«</w:t>
            </w:r>
            <w:proofErr w:type="gramEnd"/>
            <w:r w:rsidRPr="0057405D">
              <w:rPr>
                <w:rFonts w:ascii="Times New Roman" w:hAnsi="Times New Roman" w:cs="Times New Roman"/>
                <w:sz w:val="24"/>
                <w:szCs w:val="24"/>
              </w:rPr>
              <w:t xml:space="preserve">Экологическое образование в современной школе»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(8 часов) – 30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3.</w:t>
            </w:r>
            <w:r w:rsidRPr="0057405D">
              <w:rPr>
                <w:rFonts w:ascii="Times New Roman" w:hAnsi="Times New Roman" w:cs="Times New Roman"/>
                <w:sz w:val="24"/>
                <w:szCs w:val="24"/>
              </w:rPr>
              <w:tab/>
              <w:t xml:space="preserve"> «Практика обучения детей безопасному поведению на дороге» (8 часов) – 16 человек.</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Организованы и проведены следующие мероприятия:</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25.01.2017 – семинар-совещание, посвященный вопросам информационно-методического сопровождения деятельности служб медиации (школьных служб примирения)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в Министерстве общего и профессионального образования Свердловской области (далее – Министерство образования) (выступление директора);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26.01.2017 – выступление на межведомственном совещании в Министерстве образования «Организация профилактической работы в образовательных организациях», «О Порядке проведения в 2017 году социально-психологического тестирования обучающихся в образовательных организациях Свердловской области, направленного на ранее выявление незаконного потребления наркотических средств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и психотропных веществ», «О порядке работы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с автоматизированной информационной системой АИСТ» (руководитель КДО);</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27.01.2017 – семинар «Кризисные состояния. Работа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с кризисными состояниями», 15 участников (директор);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02.02.2017 – семинар «Профилактика суицидального поведения несовершеннолетних» (г. Екатеринбург) (для специалистов МБОУ ПГО «</w:t>
            </w:r>
            <w:proofErr w:type="spellStart"/>
            <w:r w:rsidRPr="0057405D">
              <w:rPr>
                <w:rFonts w:ascii="Times New Roman" w:hAnsi="Times New Roman" w:cs="Times New Roman"/>
                <w:sz w:val="24"/>
                <w:szCs w:val="24"/>
              </w:rPr>
              <w:t>Пышминское</w:t>
            </w:r>
            <w:proofErr w:type="spellEnd"/>
            <w:r w:rsidRPr="0057405D">
              <w:rPr>
                <w:rFonts w:ascii="Times New Roman" w:hAnsi="Times New Roman" w:cs="Times New Roman"/>
                <w:sz w:val="24"/>
                <w:szCs w:val="24"/>
              </w:rPr>
              <w:t xml:space="preserve"> СОШ», ГАПОУ СО «НТК»), 27 участников (директор, педагоги-психологи);</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09.02.2017 – семинар «Роль образовательной организации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системе профилактики жестокого обращения в отношении детей» для специалистов образовательных организаций Западного Управленческого округа Свердловской области,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15 участников (директор, руководитель реабилитационного отдела);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28.02.2017 – информационно-практический семинар «Условия создания психологической безопасности образовательной среды», 21 участник из 14 образовательных организаций Свердловской области (руководитель, педагог-психолог);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02.03.2017 – семинар по профилактике суицидального поведения несовершеннолетних для педагогов Полевского городского округа (по запросу Управления социальной защиты населения по городу Полевскому, 17 участников (руководитель реабилитационного отдела, педагог-психолог);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03.03.2017 – семинар для педагогов «Кризисные состояния. Работа с кризисными состояниями» (педагог-психолог);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14 участников из 10 ОО;</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09–10.03.2017 – курсы дополнительного профессионального образования (повышения квалификации) «Профилактика суицидального поведения несовершеннолетних», 16 часов,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29 участников (руководитель реабилитационного отдела, педагог-психолог);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16.03.2017 – участие в заседании Межведомственного совета по профилактике безнадзорности и правонарушений несовершеннолетних и защите их прав при Администрации Северного управленческого округа Свердловской области, совещания с заместителями глав муниципальных округов по социальным вопросам и председателями территориальной комиссии по делам несовершеннолетних, выступление директора;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17–18.03.2017 – курсы дополнительного профессионального образования (повышения квалификации) «Медиация. Организационное и нормативно-правовое обеспечение создания школьных служб примирения»,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16 часов, 28 участников (директор);</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20.03.2017 – семинар «Профилактика суицидального поведения несовершеннолетних» для специалистов образовательных организаций </w:t>
            </w:r>
            <w:proofErr w:type="spellStart"/>
            <w:r w:rsidRPr="0057405D">
              <w:rPr>
                <w:rFonts w:ascii="Times New Roman" w:hAnsi="Times New Roman" w:cs="Times New Roman"/>
                <w:sz w:val="24"/>
                <w:szCs w:val="24"/>
              </w:rPr>
              <w:t>Пелымского</w:t>
            </w:r>
            <w:proofErr w:type="spellEnd"/>
            <w:r w:rsidRPr="0057405D">
              <w:rPr>
                <w:rFonts w:ascii="Times New Roman" w:hAnsi="Times New Roman" w:cs="Times New Roman"/>
                <w:sz w:val="24"/>
                <w:szCs w:val="24"/>
              </w:rPr>
              <w:t xml:space="preserve"> городского округа, 40 участников (директор).</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06–07.04.2017 – курсы дополнительного профессионального образования «Профилактика суицидального поведения несовершеннолетних», 16 часов, 23 участника (директор, педагог-психолог);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13.04.2017 – семинар для специалистов образовательных организаций Восточного и Южного управленческих округов Свердловской области «Роль образовательной организации в системе профилактики жестокого обращения в отношении детей» (город Ирбит), 32 участника (директор, руководитель отдела, педагог-психолог);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27.04.2017 – региональная конференция «Безопасное детство» (Министерство образования, 210 участников);</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10–20.05.2017 – организация и проведение курсов дополнительного профессионального образования «Специалист службы примирения в образовательной организации», 72 часа, 27 участников;</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11.05.2017 – организация и проведение курсов дополнительного профессионального образования «Профилактика </w:t>
            </w:r>
            <w:proofErr w:type="spellStart"/>
            <w:r w:rsidRPr="0057405D">
              <w:rPr>
                <w:rFonts w:ascii="Times New Roman" w:hAnsi="Times New Roman" w:cs="Times New Roman"/>
                <w:sz w:val="24"/>
                <w:szCs w:val="24"/>
              </w:rPr>
              <w:t>девиантного</w:t>
            </w:r>
            <w:proofErr w:type="spellEnd"/>
            <w:r w:rsidRPr="0057405D">
              <w:rPr>
                <w:rFonts w:ascii="Times New Roman" w:hAnsi="Times New Roman" w:cs="Times New Roman"/>
                <w:sz w:val="24"/>
                <w:szCs w:val="24"/>
              </w:rPr>
              <w:t xml:space="preserve"> поведения несовершеннолетних», 16 часов, 17 участников (директор, руководитель отдела, педагог-психолог);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12.05.2017 – выступление на семинаре в Уральском государственном педагогическом университете «Деструктивное влияние молодежных субкультур: группы смерти» на тему: «Психологические аспекты рискованного поведения детей и подростков» (директор);</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 xml:space="preserve">18.05.2017 – организация и проведение областной семинара для </w:t>
            </w:r>
            <w:proofErr w:type="spellStart"/>
            <w:r w:rsidRPr="0057405D">
              <w:rPr>
                <w:rFonts w:ascii="Times New Roman" w:hAnsi="Times New Roman" w:cs="Times New Roman"/>
                <w:sz w:val="24"/>
                <w:szCs w:val="24"/>
              </w:rPr>
              <w:t>тьюторов</w:t>
            </w:r>
            <w:proofErr w:type="spellEnd"/>
            <w:r w:rsidRPr="0057405D">
              <w:rPr>
                <w:rFonts w:ascii="Times New Roman" w:hAnsi="Times New Roman" w:cs="Times New Roman"/>
                <w:sz w:val="24"/>
                <w:szCs w:val="24"/>
              </w:rPr>
              <w:t xml:space="preserve"> по профилактике жестокости и насилия в отношении несовершеннолетних «Роль образовательной организации в системе профилактики жестокого обращения в отношении детей» (город Екатеринбург), 19 участников (директор, руководитель отдела, педагог-психолог);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22.05.2017 – организация и проведение </w:t>
            </w:r>
            <w:proofErr w:type="spellStart"/>
            <w:r w:rsidRPr="0057405D">
              <w:rPr>
                <w:rFonts w:ascii="Times New Roman" w:hAnsi="Times New Roman" w:cs="Times New Roman"/>
                <w:sz w:val="24"/>
                <w:szCs w:val="24"/>
              </w:rPr>
              <w:t>вебинара</w:t>
            </w:r>
            <w:proofErr w:type="spellEnd"/>
            <w:r w:rsidRPr="0057405D">
              <w:rPr>
                <w:rFonts w:ascii="Times New Roman" w:hAnsi="Times New Roman" w:cs="Times New Roman"/>
                <w:sz w:val="24"/>
                <w:szCs w:val="24"/>
              </w:rPr>
              <w:t xml:space="preserve"> для родителей «Психолого-педагогическая готовность ребенка к обучению в школе» (педагог-психолог, учитель-логопед, учитель- дефектолог);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23.05.2017 – совещание с руководителями подведомственных Министерству образования государственных образовательных организаций по вопросу подведения итогов социально-психологического тестирования обучающихся, направленного на раннее выявление незаконного употребления </w:t>
            </w:r>
            <w:proofErr w:type="spellStart"/>
            <w:r w:rsidRPr="0057405D">
              <w:rPr>
                <w:rFonts w:ascii="Times New Roman" w:hAnsi="Times New Roman" w:cs="Times New Roman"/>
                <w:sz w:val="24"/>
                <w:szCs w:val="24"/>
              </w:rPr>
              <w:t>психоактивных</w:t>
            </w:r>
            <w:proofErr w:type="spellEnd"/>
            <w:r w:rsidRPr="0057405D">
              <w:rPr>
                <w:rFonts w:ascii="Times New Roman" w:hAnsi="Times New Roman" w:cs="Times New Roman"/>
                <w:sz w:val="24"/>
                <w:szCs w:val="24"/>
              </w:rPr>
              <w:t xml:space="preserve"> веществ, </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в 2017 году (директор, руководитель отдела);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24.05.2017 – организация и проведение семинара для педагогов-психологов Свердловской области «Семейные предпосылки формирования негативных зависимостей детей и подростков (город Екатеринбург), 17 участников (директор);</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24.05.2017 – организация и проведение </w:t>
            </w:r>
            <w:proofErr w:type="spellStart"/>
            <w:r w:rsidRPr="0057405D">
              <w:rPr>
                <w:rFonts w:ascii="Times New Roman" w:hAnsi="Times New Roman" w:cs="Times New Roman"/>
                <w:sz w:val="24"/>
                <w:szCs w:val="24"/>
              </w:rPr>
              <w:t>вебинара</w:t>
            </w:r>
            <w:proofErr w:type="spellEnd"/>
            <w:r w:rsidRPr="0057405D">
              <w:rPr>
                <w:rFonts w:ascii="Times New Roman" w:hAnsi="Times New Roman" w:cs="Times New Roman"/>
                <w:sz w:val="24"/>
                <w:szCs w:val="24"/>
              </w:rPr>
              <w:t xml:space="preserve"> для родителей «Психологическая готовность школьников к сдаче ЕГЭ и ГИА» (директор);</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29.05.2017 – организация и проведение </w:t>
            </w:r>
            <w:proofErr w:type="spellStart"/>
            <w:r w:rsidRPr="0057405D">
              <w:rPr>
                <w:rFonts w:ascii="Times New Roman" w:hAnsi="Times New Roman" w:cs="Times New Roman"/>
                <w:sz w:val="24"/>
                <w:szCs w:val="24"/>
              </w:rPr>
              <w:t>вебинара</w:t>
            </w:r>
            <w:proofErr w:type="spellEnd"/>
            <w:r w:rsidRPr="0057405D">
              <w:rPr>
                <w:rFonts w:ascii="Times New Roman" w:hAnsi="Times New Roman" w:cs="Times New Roman"/>
                <w:sz w:val="24"/>
                <w:szCs w:val="24"/>
              </w:rPr>
              <w:t xml:space="preserve"> для родителей «Он меня не слышит или эффективные способы взаимодействия с ребенком. Техники активного слушания» (педагог-психолог);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31.05.2017 – выступление на круглом столе «Защита прав детей-инвалидов на образование» (общественная организация «Пеликан»), на тему «Роль психолого-медико-педагогической комиссии в определении условий для получения образования детьми инвалидами» (руководитель отдела);</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02.06.2017 – ведение секции на семинаре в Уральском государственном педагогическом университете «Деструктивное влияние молодежных субкультур: группы смерти» (педагог-психолог);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02.06.2017 – организация и проведение </w:t>
            </w:r>
            <w:proofErr w:type="spellStart"/>
            <w:r w:rsidRPr="0057405D">
              <w:rPr>
                <w:rFonts w:ascii="Times New Roman" w:hAnsi="Times New Roman" w:cs="Times New Roman"/>
                <w:sz w:val="24"/>
                <w:szCs w:val="24"/>
              </w:rPr>
              <w:t>вебинара</w:t>
            </w:r>
            <w:proofErr w:type="spellEnd"/>
            <w:r w:rsidRPr="0057405D">
              <w:rPr>
                <w:rFonts w:ascii="Times New Roman" w:hAnsi="Times New Roman" w:cs="Times New Roman"/>
                <w:sz w:val="24"/>
                <w:szCs w:val="24"/>
              </w:rPr>
              <w:t xml:space="preserve"> для родителей «Семья как институт социализации личности (социальный педагог);</w:t>
            </w:r>
          </w:p>
          <w:p w:rsidR="00D8715F"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08–09.06.2017 – организация и проведение курсов дополнительного профессионального образования «Профилактика суицидального поведения несовершеннолетних», 16 часов, 28 человек (директор, педагог-психолог);</w:t>
            </w:r>
          </w:p>
          <w:p w:rsidR="005C7677" w:rsidRPr="0057405D" w:rsidRDefault="00D8715F" w:rsidP="00D8715F">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09.06.2017 – организация и проведение </w:t>
            </w:r>
            <w:proofErr w:type="spellStart"/>
            <w:r w:rsidRPr="0057405D">
              <w:rPr>
                <w:rFonts w:ascii="Times New Roman" w:hAnsi="Times New Roman" w:cs="Times New Roman"/>
                <w:sz w:val="24"/>
                <w:szCs w:val="24"/>
              </w:rPr>
              <w:t>вебинара</w:t>
            </w:r>
            <w:proofErr w:type="spellEnd"/>
            <w:r w:rsidRPr="0057405D">
              <w:rPr>
                <w:rFonts w:ascii="Times New Roman" w:hAnsi="Times New Roman" w:cs="Times New Roman"/>
                <w:sz w:val="24"/>
                <w:szCs w:val="24"/>
              </w:rPr>
              <w:t xml:space="preserve"> для педагогов «Песочные» </w:t>
            </w:r>
            <w:r w:rsidRPr="0057405D">
              <w:rPr>
                <w:rFonts w:ascii="Times New Roman" w:hAnsi="Times New Roman" w:cs="Times New Roman"/>
                <w:sz w:val="24"/>
                <w:szCs w:val="24"/>
              </w:rPr>
              <w:lastRenderedPageBreak/>
              <w:t>технологии в работе с детьми как трансляция достижений практической психологии по регуляции поведения детей» (социальный педагог)</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7</w:t>
            </w:r>
            <w:r w:rsidR="001B0B0D" w:rsidRPr="0057405D">
              <w:rPr>
                <w:rFonts w:ascii="Times New Roman" w:hAnsi="Times New Roman" w:cs="Times New Roman"/>
                <w:sz w:val="24"/>
                <w:szCs w:val="24"/>
              </w:rPr>
              <w:t>5</w:t>
            </w:r>
            <w:r w:rsidRPr="0057405D">
              <w:rPr>
                <w:rFonts w:ascii="Times New Roman" w:hAnsi="Times New Roman" w:cs="Times New Roman"/>
                <w:sz w:val="24"/>
                <w:szCs w:val="24"/>
              </w:rPr>
              <w:t>.</w:t>
            </w:r>
          </w:p>
        </w:tc>
        <w:tc>
          <w:tcPr>
            <w:tcW w:w="4961" w:type="dxa"/>
          </w:tcPr>
          <w:p w:rsidR="005C7677" w:rsidRPr="0057405D" w:rsidRDefault="005C7677" w:rsidP="00A95D9F">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Мероприятие 58.</w:t>
            </w:r>
          </w:p>
          <w:p w:rsidR="005C7677" w:rsidRPr="0057405D" w:rsidRDefault="005C7677" w:rsidP="0043307A">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Разработка, тиражирование и распространение методических материалов, брошюр и буклетов по вопросам формирования здорового образа жизни, репродуктивного здоровья обучающихся</w:t>
            </w:r>
          </w:p>
          <w:p w:rsidR="005C7677" w:rsidRPr="0057405D" w:rsidRDefault="005C7677" w:rsidP="0043307A">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57405D" w:rsidRDefault="005C7677" w:rsidP="004032C7">
            <w:pPr>
              <w:spacing w:after="0" w:line="240" w:lineRule="auto"/>
              <w:ind w:firstLine="317"/>
              <w:contextualSpacing/>
              <w:jc w:val="center"/>
              <w:rPr>
                <w:rFonts w:ascii="Times New Roman" w:hAnsi="Times New Roman" w:cs="Times New Roman"/>
                <w:color w:val="000000"/>
                <w:sz w:val="24"/>
                <w:szCs w:val="24"/>
              </w:rPr>
            </w:pPr>
            <w:r w:rsidRPr="0057405D">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566577" w:rsidRPr="0057405D" w:rsidRDefault="00566577" w:rsidP="00566577">
            <w:pPr>
              <w:spacing w:after="0" w:line="240" w:lineRule="auto"/>
              <w:ind w:firstLine="273"/>
              <w:contextualSpacing/>
              <w:jc w:val="both"/>
              <w:rPr>
                <w:rFonts w:ascii="Times New Roman" w:hAnsi="Times New Roman" w:cs="Times New Roman"/>
                <w:color w:val="000000"/>
                <w:sz w:val="24"/>
                <w:szCs w:val="24"/>
              </w:rPr>
            </w:pP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Мероприятие выполняется в рамках государственного задания ГАОУ ДПО СО «Институт развития образования», ГБУ СО «Центр психолого-педагогической, медицинской </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и социальной помощи «Ладо».</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1 квартале 2017 года в ГАОУ ДПО СО «Институт развития образования» разработаны новые дополнительные профессиональные программы повышения квалификации </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и методические материалы:</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1) методические рекомендации «Психолого-педагогические основы организации безопасного поведения несовершеннолетних на дороге»;</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 дополнительная профессиональная программа </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и учебно-методический комплект (комплекс) (далее – ДПП </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и УМК). Организация обучения физической культуре </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соответствии с федеральным государственным образовательным стандартом общего образования (40 часов); </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3) ДПП и УМК Развитие профессиональных компетенций педагогов по обучению детей навыкам безопасного поведения на дорогах (16 часов);</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4) ДПП и УМК Реализация предмета «Основы безопасности жизнедеятельности» в соответствии </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с Федеральными государственными образовательными стандартами общего образования (40 часов).</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Во 2 квартале 2017 года в ГАОУ ДПО СО «Институт развития образования» разработаны новые дополнительные профессиональные программы повышения квалификации:</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1) ДПП и УМК «Физическое развитие детей дошкольного возраста» (16 часов);</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2) ДПП и УМК «Организация обучения экологии в рамках ФГОС ООО» (32 часа).</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Специалистами ГБУ СО «Центр психолого-педагогической, медицинской и </w:t>
            </w:r>
            <w:r w:rsidRPr="0057405D">
              <w:rPr>
                <w:rFonts w:ascii="Times New Roman" w:hAnsi="Times New Roman" w:cs="Times New Roman"/>
                <w:sz w:val="24"/>
                <w:szCs w:val="24"/>
              </w:rPr>
              <w:lastRenderedPageBreak/>
              <w:t xml:space="preserve">социальной помощи «Ладо» </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в 1 квартале 2017 года разработаны и утверждены на научно-методическом совете Центра следующие информационно-методические материалы:</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программа дополнительного профессионального образования «Медиация. Организационное и нормативно-правовое обеспечение создания школьных служб примирения» (16 часов);</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программа дополнительного профессионального образования «Профилактика суицидального поведения несовершеннолетних» (16 часов);</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сборник «Профилактика суицидального поведения» (методические рекомендации для педагогов);</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сборник «Профилактика правонарушений среди несовершеннолетних» (методические рекомендации для педагогов);</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брошюра «Методические рекомендации родителям детей, проявляющих агрессию в поведении и общении»;</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буклет о деятельности телефона доверия для детей и подростков.</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Специалистами ГБУ СО «Центр психолого-педагогической, медицинской и социальной помощи «Ладо» </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во 2 квартале 2017 года разработаны и утверждены на научно-методическом совете Центра следующие информационно-методические материалы:</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сборник «Профилактика семейного неблагополучия»;</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брошюра «Как уберечь ребенка от опасностей в сети Интернет»;</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буклет «Как уберечь ребенка от опасностей в сети Интернет»;</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брошюра «Проблема </w:t>
            </w:r>
            <w:proofErr w:type="spellStart"/>
            <w:r w:rsidRPr="0057405D">
              <w:rPr>
                <w:rFonts w:ascii="Times New Roman" w:hAnsi="Times New Roman" w:cs="Times New Roman"/>
                <w:sz w:val="24"/>
                <w:szCs w:val="24"/>
              </w:rPr>
              <w:t>шоплифтинга</w:t>
            </w:r>
            <w:proofErr w:type="spellEnd"/>
            <w:r w:rsidRPr="0057405D">
              <w:rPr>
                <w:rFonts w:ascii="Times New Roman" w:hAnsi="Times New Roman" w:cs="Times New Roman"/>
                <w:sz w:val="24"/>
                <w:szCs w:val="24"/>
              </w:rPr>
              <w:t xml:space="preserve"> и меры профилактики воровства среди несовершеннолетних»;</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буклет «Проблема </w:t>
            </w:r>
            <w:proofErr w:type="spellStart"/>
            <w:r w:rsidRPr="0057405D">
              <w:rPr>
                <w:rFonts w:ascii="Times New Roman" w:hAnsi="Times New Roman" w:cs="Times New Roman"/>
                <w:sz w:val="24"/>
                <w:szCs w:val="24"/>
              </w:rPr>
              <w:t>шоплифтинга</w:t>
            </w:r>
            <w:proofErr w:type="spellEnd"/>
            <w:r w:rsidRPr="0057405D">
              <w:rPr>
                <w:rFonts w:ascii="Times New Roman" w:hAnsi="Times New Roman" w:cs="Times New Roman"/>
                <w:sz w:val="24"/>
                <w:szCs w:val="24"/>
              </w:rPr>
              <w:t xml:space="preserve"> и меры профилактики воровства среди несовершеннолетних»;</w:t>
            </w:r>
          </w:p>
          <w:p w:rsidR="007C5969"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буклет для родителей «Семейный кризис: рождение ребенка».</w:t>
            </w:r>
          </w:p>
          <w:p w:rsidR="005C7677" w:rsidRPr="0057405D" w:rsidRDefault="007C5969" w:rsidP="007C5969">
            <w:pPr>
              <w:autoSpaceDE w:val="0"/>
              <w:autoSpaceDN w:val="0"/>
              <w:adjustRightInd w:val="0"/>
              <w:spacing w:after="0" w:line="240" w:lineRule="auto"/>
              <w:ind w:firstLine="415"/>
              <w:contextualSpacing/>
              <w:jc w:val="both"/>
              <w:rPr>
                <w:rFonts w:ascii="Times New Roman" w:hAnsi="Times New Roman" w:cs="Times New Roman"/>
                <w:sz w:val="24"/>
                <w:szCs w:val="24"/>
              </w:rPr>
            </w:pPr>
            <w:r w:rsidRPr="0057405D">
              <w:rPr>
                <w:rFonts w:ascii="Times New Roman" w:hAnsi="Times New Roman" w:cs="Times New Roman"/>
                <w:sz w:val="24"/>
                <w:szCs w:val="24"/>
              </w:rPr>
              <w:t>Все методические материалы размещены на официальном сайте ГБУ СО «Центр психолого-педагогической, медицинской и социальной помощи «Ладо» www.centerlado.ru в разделе «Методические материалы»</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7</w:t>
            </w:r>
            <w:r w:rsidR="001B0B0D" w:rsidRPr="0057405D">
              <w:rPr>
                <w:rFonts w:ascii="Times New Roman" w:hAnsi="Times New Roman" w:cs="Times New Roman"/>
                <w:sz w:val="24"/>
                <w:szCs w:val="24"/>
              </w:rPr>
              <w:t>6</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Мероприятие 59.</w:t>
            </w:r>
          </w:p>
          <w:p w:rsidR="005C7677" w:rsidRPr="0057405D" w:rsidRDefault="005C7677" w:rsidP="005D15D1">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 xml:space="preserve">Реализация программы психолого-педагогической поддержки семьи и семейного воспитания «Осознанное </w:t>
            </w:r>
            <w:proofErr w:type="spellStart"/>
            <w:r w:rsidRPr="0057405D">
              <w:rPr>
                <w:rFonts w:ascii="Times New Roman" w:hAnsi="Times New Roman" w:cs="Times New Roman"/>
                <w:color w:val="2B2B2B"/>
                <w:sz w:val="24"/>
                <w:szCs w:val="24"/>
                <w:lang w:eastAsia="ru-RU"/>
              </w:rPr>
              <w:lastRenderedPageBreak/>
              <w:t>родительство</w:t>
            </w:r>
            <w:proofErr w:type="spellEnd"/>
            <w:r w:rsidRPr="0057405D">
              <w:rPr>
                <w:rFonts w:ascii="Times New Roman" w:hAnsi="Times New Roman" w:cs="Times New Roman"/>
                <w:color w:val="2B2B2B"/>
                <w:sz w:val="24"/>
                <w:szCs w:val="24"/>
                <w:lang w:eastAsia="ru-RU"/>
              </w:rPr>
              <w:t>»</w:t>
            </w:r>
          </w:p>
          <w:p w:rsidR="005C7677" w:rsidRPr="0057405D" w:rsidRDefault="005C7677" w:rsidP="005D15D1">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57405D" w:rsidRDefault="005C7677" w:rsidP="009A063E">
            <w:pPr>
              <w:spacing w:after="0" w:line="240" w:lineRule="auto"/>
              <w:ind w:firstLine="415"/>
              <w:contextualSpacing/>
              <w:jc w:val="center"/>
              <w:rPr>
                <w:rFonts w:ascii="Times New Roman" w:hAnsi="Times New Roman" w:cs="Times New Roman"/>
                <w:sz w:val="24"/>
                <w:szCs w:val="24"/>
              </w:rPr>
            </w:pPr>
            <w:r w:rsidRPr="0057405D">
              <w:rPr>
                <w:rFonts w:ascii="Times New Roman" w:hAnsi="Times New Roman" w:cs="Times New Roman"/>
                <w:bCs/>
                <w:i/>
                <w:sz w:val="24"/>
                <w:szCs w:val="24"/>
              </w:rPr>
              <w:lastRenderedPageBreak/>
              <w:t>информация представлена Министерством общего и профессионального образования Свердловской области</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Специалистами ГБУ СО «Центр психолого-педагогической, медицинской и социальной помощи «Ладо» разработана программа психолого-педагогической </w:t>
            </w:r>
            <w:r w:rsidRPr="0057405D">
              <w:rPr>
                <w:rFonts w:ascii="Times New Roman" w:hAnsi="Times New Roman" w:cs="Times New Roman"/>
                <w:sz w:val="24"/>
                <w:szCs w:val="24"/>
              </w:rPr>
              <w:lastRenderedPageBreak/>
              <w:t xml:space="preserve">поддержки семьи и семейного воспитания «Осознанное </w:t>
            </w:r>
            <w:proofErr w:type="spellStart"/>
            <w:r w:rsidRPr="0057405D">
              <w:rPr>
                <w:rFonts w:ascii="Times New Roman" w:hAnsi="Times New Roman" w:cs="Times New Roman"/>
                <w:sz w:val="24"/>
                <w:szCs w:val="24"/>
              </w:rPr>
              <w:t>родительство</w:t>
            </w:r>
            <w:proofErr w:type="spellEnd"/>
            <w:r w:rsidRPr="0057405D">
              <w:rPr>
                <w:rFonts w:ascii="Times New Roman" w:hAnsi="Times New Roman" w:cs="Times New Roman"/>
                <w:sz w:val="24"/>
                <w:szCs w:val="24"/>
              </w:rPr>
              <w:t>», предназначенная для работы с подростками и молодежью.</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Цель программы – формирование ответственного </w:t>
            </w:r>
            <w:proofErr w:type="spellStart"/>
            <w:r w:rsidRPr="0057405D">
              <w:rPr>
                <w:rFonts w:ascii="Times New Roman" w:hAnsi="Times New Roman" w:cs="Times New Roman"/>
                <w:sz w:val="24"/>
                <w:szCs w:val="24"/>
              </w:rPr>
              <w:t>родительства</w:t>
            </w:r>
            <w:proofErr w:type="spellEnd"/>
            <w:r w:rsidRPr="0057405D">
              <w:rPr>
                <w:rFonts w:ascii="Times New Roman" w:hAnsi="Times New Roman" w:cs="Times New Roman"/>
                <w:sz w:val="24"/>
                <w:szCs w:val="24"/>
              </w:rPr>
              <w:t xml:space="preserve"> и профилактика социального сиротства.</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Программа представлена тремя модулями, имеющими различные целевые аудитории и разные задачи. Работа по программе может быть проведена как последовательно по всем модулям, так и по каждому модулю в отдельности. </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Задачи программы (в соответствии с модулями программы):</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1 модуль – повышение уровня личностной зрелости участников с целью профилактики раннего материнства и отцовства. Работа направлена на личностное развитие молодых людей, разрешение их личных противоречий, повышение уровня </w:t>
            </w:r>
            <w:proofErr w:type="spellStart"/>
            <w:r w:rsidRPr="0057405D">
              <w:rPr>
                <w:rFonts w:ascii="Times New Roman" w:hAnsi="Times New Roman" w:cs="Times New Roman"/>
                <w:sz w:val="24"/>
                <w:szCs w:val="24"/>
              </w:rPr>
              <w:t>ассертивности</w:t>
            </w:r>
            <w:proofErr w:type="spellEnd"/>
            <w:r w:rsidRPr="0057405D">
              <w:rPr>
                <w:rFonts w:ascii="Times New Roman" w:hAnsi="Times New Roman" w:cs="Times New Roman"/>
                <w:sz w:val="24"/>
                <w:szCs w:val="24"/>
              </w:rPr>
              <w:t>, осознанности, ответственности и развитие навыков эффективного общения.</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Участники – дети младшего и старшего подросткового возраста (от 11 до 18 лет).</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2 модуль – стабилизация психоэмоционального состояния беременных несовершеннолетних. Кроме того, участникам предлагается ряд тем для изучения вопросов, касающихся физиологических особенностей женщины в период беременности и послеродовой период. Молодым людям, готовящимся к отцовству, предлагается принять участие в некоторых совместных занятиях и лекциях для повышения уровня их психологической готовности к новой роли.</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Участники – беременные несовершеннолетние и молодые люди, готовящиеся к отцовству. </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3 модуль – повышение уровня компетентности молодых родителей в вопросах воспитания и развития детей раннего возраста, формирование психологической готовности к </w:t>
            </w:r>
            <w:proofErr w:type="spellStart"/>
            <w:r w:rsidRPr="0057405D">
              <w:rPr>
                <w:rFonts w:ascii="Times New Roman" w:hAnsi="Times New Roman" w:cs="Times New Roman"/>
                <w:sz w:val="24"/>
                <w:szCs w:val="24"/>
              </w:rPr>
              <w:t>родительству</w:t>
            </w:r>
            <w:proofErr w:type="spellEnd"/>
            <w:r w:rsidRPr="0057405D">
              <w:rPr>
                <w:rFonts w:ascii="Times New Roman" w:hAnsi="Times New Roman" w:cs="Times New Roman"/>
                <w:sz w:val="24"/>
                <w:szCs w:val="24"/>
              </w:rPr>
              <w:t>. Данный модуль освещает вопросы, связанные с психофизиологическими особенностями послеродового периода, раннего развития ребенка и ухода за ним.</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Участники – молодые родители (несовершеннолетние мамы и молодые люди), имеющие детей в возрасте                   от 0 до 1 года.</w:t>
            </w:r>
          </w:p>
          <w:p w:rsidR="00B17B46"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Работа по программе «Осознанное </w:t>
            </w:r>
            <w:proofErr w:type="spellStart"/>
            <w:r w:rsidRPr="0057405D">
              <w:rPr>
                <w:rFonts w:ascii="Times New Roman" w:hAnsi="Times New Roman" w:cs="Times New Roman"/>
                <w:sz w:val="24"/>
                <w:szCs w:val="24"/>
              </w:rPr>
              <w:t>родительство</w:t>
            </w:r>
            <w:proofErr w:type="spellEnd"/>
            <w:r w:rsidRPr="0057405D">
              <w:rPr>
                <w:rFonts w:ascii="Times New Roman" w:hAnsi="Times New Roman" w:cs="Times New Roman"/>
                <w:sz w:val="24"/>
                <w:szCs w:val="24"/>
              </w:rPr>
              <w:t>» проводится в форме групповых занятий. Кроме того, по запросу участников проводятся индивидуальные консультации педагога-психолога, социального педагога, медицинских работников.</w:t>
            </w:r>
          </w:p>
          <w:p w:rsidR="005C7677" w:rsidRPr="0057405D" w:rsidRDefault="00B17B46" w:rsidP="00B17B46">
            <w:pPr>
              <w:widowControl w:val="0"/>
              <w:autoSpaceDE w:val="0"/>
              <w:autoSpaceDN w:val="0"/>
              <w:adjustRightInd w:val="0"/>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Программа «Осознанное </w:t>
            </w:r>
            <w:proofErr w:type="spellStart"/>
            <w:r w:rsidRPr="0057405D">
              <w:rPr>
                <w:rFonts w:ascii="Times New Roman" w:hAnsi="Times New Roman" w:cs="Times New Roman"/>
                <w:sz w:val="24"/>
                <w:szCs w:val="24"/>
              </w:rPr>
              <w:t>родительство</w:t>
            </w:r>
            <w:proofErr w:type="spellEnd"/>
            <w:r w:rsidRPr="0057405D">
              <w:rPr>
                <w:rFonts w:ascii="Times New Roman" w:hAnsi="Times New Roman" w:cs="Times New Roman"/>
                <w:sz w:val="24"/>
                <w:szCs w:val="24"/>
              </w:rPr>
              <w:t xml:space="preserve">» реализуется           с 2017 года с </w:t>
            </w:r>
            <w:r w:rsidRPr="0057405D">
              <w:rPr>
                <w:rFonts w:ascii="Times New Roman" w:hAnsi="Times New Roman" w:cs="Times New Roman"/>
                <w:sz w:val="24"/>
                <w:szCs w:val="24"/>
              </w:rPr>
              <w:lastRenderedPageBreak/>
              <w:t xml:space="preserve">воспитанниками учреждений для детей-сирот и детей, оставшихся без попечения родителей, на территории Полевского городского округа в рамках первого модуля      </w:t>
            </w:r>
            <w:proofErr w:type="gramStart"/>
            <w:r w:rsidRPr="0057405D">
              <w:rPr>
                <w:rFonts w:ascii="Times New Roman" w:hAnsi="Times New Roman" w:cs="Times New Roman"/>
                <w:sz w:val="24"/>
                <w:szCs w:val="24"/>
              </w:rPr>
              <w:t xml:space="preserve">   (</w:t>
            </w:r>
            <w:proofErr w:type="gramEnd"/>
            <w:r w:rsidRPr="0057405D">
              <w:rPr>
                <w:rFonts w:ascii="Times New Roman" w:hAnsi="Times New Roman" w:cs="Times New Roman"/>
                <w:sz w:val="24"/>
                <w:szCs w:val="24"/>
              </w:rPr>
              <w:t>15 участников)</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7</w:t>
            </w:r>
            <w:r w:rsidR="001B0B0D" w:rsidRPr="0057405D">
              <w:rPr>
                <w:rFonts w:ascii="Times New Roman" w:hAnsi="Times New Roman" w:cs="Times New Roman"/>
                <w:sz w:val="24"/>
                <w:szCs w:val="24"/>
              </w:rPr>
              <w:t>7</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Мероприятие 60.</w:t>
            </w:r>
          </w:p>
          <w:p w:rsidR="005C7677" w:rsidRPr="0057405D" w:rsidRDefault="005C7677" w:rsidP="0075307C">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Реализация межведомственного социально-педагогического проекта «Будь здоров!»</w:t>
            </w:r>
          </w:p>
          <w:p w:rsidR="005C7677" w:rsidRPr="0057405D" w:rsidRDefault="005C7677" w:rsidP="0075307C">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57405D" w:rsidRDefault="005C7677" w:rsidP="002E1691">
            <w:pPr>
              <w:widowControl w:val="0"/>
              <w:autoSpaceDE w:val="0"/>
              <w:autoSpaceDN w:val="0"/>
              <w:adjustRightInd w:val="0"/>
              <w:spacing w:after="0" w:line="240" w:lineRule="auto"/>
              <w:ind w:firstLine="318"/>
              <w:contextualSpacing/>
              <w:jc w:val="center"/>
              <w:rPr>
                <w:rFonts w:ascii="Times New Roman" w:hAnsi="Times New Roman" w:cs="Times New Roman"/>
                <w:sz w:val="24"/>
                <w:szCs w:val="24"/>
              </w:rPr>
            </w:pPr>
            <w:r w:rsidRPr="0057405D">
              <w:rPr>
                <w:rFonts w:ascii="Times New Roman" w:hAnsi="Times New Roman" w:cs="Times New Roman"/>
                <w:bCs/>
                <w:i/>
                <w:sz w:val="24"/>
                <w:szCs w:val="24"/>
              </w:rPr>
              <w:t>информация представлена Министерством общего и профессионального образования Свердловской области</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2016/2017 учебном году организаторами межведомственного социально-педагогического проекта </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«Будь здоров!» (далее – Проект) являются: общественно-государственное движение «Попечительство о народной трезвости», Федеральное государственное бюджетное образовательное учреждение высшего образования «Уральский государственный педагогический университет», Федеральное государственное бюджетное образовательное учреждение высшего образования «Уральский государственный горный университет», автономная некоммерческая организация «Просветительский центр».</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Цель Проекта – формирование здорового образа жизни подрастающего поколения на основе традиционных для России духовно-нравственных ценностей.</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К участию в Проекте приглашены учащиеся 7-х, 8-х и 9-х классов общеобразовательных школ, расположенных на территории Свердловской области. Класс-победитель Проекта будет награжден путевкой на море. Расходы предусмотрены в бюджете 2017 года.</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Положение о Проекте и основных мероприятиях размещены на сайте Министерства образования в разделе «Детская оздоровительная кампания и межведомственное взаимодействие». Сайт Проекта: www.budyzdorov.ru.</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2016/2017 учебном году участие в проекте приняли </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170 классов из 18 муниципальных образований, расположенных в Свердловской области: муниципальное образование </w:t>
            </w:r>
            <w:proofErr w:type="spellStart"/>
            <w:r w:rsidRPr="0057405D">
              <w:rPr>
                <w:rFonts w:ascii="Times New Roman" w:hAnsi="Times New Roman" w:cs="Times New Roman"/>
                <w:sz w:val="24"/>
                <w:szCs w:val="24"/>
              </w:rPr>
              <w:t>Алапаевское</w:t>
            </w:r>
            <w:proofErr w:type="spellEnd"/>
            <w:r w:rsidRPr="0057405D">
              <w:rPr>
                <w:rFonts w:ascii="Times New Roman" w:hAnsi="Times New Roman" w:cs="Times New Roman"/>
                <w:sz w:val="24"/>
                <w:szCs w:val="24"/>
              </w:rPr>
              <w:t xml:space="preserve">; </w:t>
            </w:r>
            <w:proofErr w:type="spellStart"/>
            <w:r w:rsidRPr="0057405D">
              <w:rPr>
                <w:rFonts w:ascii="Times New Roman" w:hAnsi="Times New Roman" w:cs="Times New Roman"/>
                <w:sz w:val="24"/>
                <w:szCs w:val="24"/>
              </w:rPr>
              <w:t>Ачитский</w:t>
            </w:r>
            <w:proofErr w:type="spellEnd"/>
            <w:r w:rsidRPr="0057405D">
              <w:rPr>
                <w:rFonts w:ascii="Times New Roman" w:hAnsi="Times New Roman" w:cs="Times New Roman"/>
                <w:sz w:val="24"/>
                <w:szCs w:val="24"/>
              </w:rPr>
              <w:t xml:space="preserve"> городской округ; </w:t>
            </w:r>
            <w:proofErr w:type="spellStart"/>
            <w:r w:rsidRPr="0057405D">
              <w:rPr>
                <w:rFonts w:ascii="Times New Roman" w:hAnsi="Times New Roman" w:cs="Times New Roman"/>
                <w:sz w:val="24"/>
                <w:szCs w:val="24"/>
              </w:rPr>
              <w:t>Асбестовский</w:t>
            </w:r>
            <w:proofErr w:type="spellEnd"/>
            <w:r w:rsidRPr="0057405D">
              <w:rPr>
                <w:rFonts w:ascii="Times New Roman" w:hAnsi="Times New Roman" w:cs="Times New Roman"/>
                <w:sz w:val="24"/>
                <w:szCs w:val="24"/>
              </w:rPr>
              <w:t xml:space="preserve"> городской округ; Березовский городской округ; город Каменск-Уральский; Каменский городской округ; городской округ Карпинск; Кировградский городской округ; </w:t>
            </w:r>
            <w:proofErr w:type="spellStart"/>
            <w:r w:rsidRPr="0057405D">
              <w:rPr>
                <w:rFonts w:ascii="Times New Roman" w:hAnsi="Times New Roman" w:cs="Times New Roman"/>
                <w:sz w:val="24"/>
                <w:szCs w:val="24"/>
              </w:rPr>
              <w:t>Кушвинский</w:t>
            </w:r>
            <w:proofErr w:type="spellEnd"/>
            <w:r w:rsidRPr="0057405D">
              <w:rPr>
                <w:rFonts w:ascii="Times New Roman" w:hAnsi="Times New Roman" w:cs="Times New Roman"/>
                <w:sz w:val="24"/>
                <w:szCs w:val="24"/>
              </w:rPr>
              <w:t xml:space="preserve"> городской округ; городской округ Красноуфимск; городской округ «Город Лесной»; </w:t>
            </w:r>
            <w:proofErr w:type="spellStart"/>
            <w:r w:rsidRPr="0057405D">
              <w:rPr>
                <w:rFonts w:ascii="Times New Roman" w:hAnsi="Times New Roman" w:cs="Times New Roman"/>
                <w:sz w:val="24"/>
                <w:szCs w:val="24"/>
              </w:rPr>
              <w:t>Новоуральский</w:t>
            </w:r>
            <w:proofErr w:type="spellEnd"/>
            <w:r w:rsidRPr="0057405D">
              <w:rPr>
                <w:rFonts w:ascii="Times New Roman" w:hAnsi="Times New Roman" w:cs="Times New Roman"/>
                <w:sz w:val="24"/>
                <w:szCs w:val="24"/>
              </w:rPr>
              <w:t xml:space="preserve"> городской округ; городской округ Первоуральск; городской округ Ревда; городской округ Сухой Лог; Тавдинский городской округ; Туринский городской округ. Всего количество участников </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3628 человек.</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lastRenderedPageBreak/>
              <w:t>01.03.2017 в Министерстве образования проведено инструктивное совещание для участников (классы-победители муниципального этапа Проекта) тематической смены «Трезвость! Лидерство! Успех!», на котором рассмотрены также вопросы по подготовке и проведению Финальных мероприятий Проекта на базе загородного оздоровительного лагеря «</w:t>
            </w:r>
            <w:proofErr w:type="spellStart"/>
            <w:r w:rsidRPr="0057405D">
              <w:rPr>
                <w:rFonts w:ascii="Times New Roman" w:hAnsi="Times New Roman" w:cs="Times New Roman"/>
                <w:sz w:val="24"/>
                <w:szCs w:val="24"/>
              </w:rPr>
              <w:t>Таватуй</w:t>
            </w:r>
            <w:proofErr w:type="spellEnd"/>
            <w:r w:rsidRPr="0057405D">
              <w:rPr>
                <w:rFonts w:ascii="Times New Roman" w:hAnsi="Times New Roman" w:cs="Times New Roman"/>
                <w:sz w:val="24"/>
                <w:szCs w:val="24"/>
              </w:rPr>
              <w:t xml:space="preserve">». Тематическая смена прошла в период весенних каникул с 27 марта по 01 апреля 2017 года. Участие </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Финальных мероприятиях (тематическая смена) приняли </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10 классов-победителей муниципального этапа из следующих муниципальных образований: городской округ Карпинск, городской округ Первоуральск, город Каменск-Уральский, </w:t>
            </w:r>
            <w:proofErr w:type="spellStart"/>
            <w:r w:rsidRPr="0057405D">
              <w:rPr>
                <w:rFonts w:ascii="Times New Roman" w:hAnsi="Times New Roman" w:cs="Times New Roman"/>
                <w:sz w:val="24"/>
                <w:szCs w:val="24"/>
              </w:rPr>
              <w:t>Кушвинский</w:t>
            </w:r>
            <w:proofErr w:type="spellEnd"/>
            <w:r w:rsidRPr="0057405D">
              <w:rPr>
                <w:rFonts w:ascii="Times New Roman" w:hAnsi="Times New Roman" w:cs="Times New Roman"/>
                <w:sz w:val="24"/>
                <w:szCs w:val="24"/>
              </w:rPr>
              <w:t xml:space="preserve"> городской округ, городской округ город Лесной, городской округ Сухой Лог, Кировоградский городской округ, </w:t>
            </w:r>
            <w:proofErr w:type="spellStart"/>
            <w:r w:rsidRPr="0057405D">
              <w:rPr>
                <w:rFonts w:ascii="Times New Roman" w:hAnsi="Times New Roman" w:cs="Times New Roman"/>
                <w:sz w:val="24"/>
                <w:szCs w:val="24"/>
              </w:rPr>
              <w:t>Новоуральский</w:t>
            </w:r>
            <w:proofErr w:type="spellEnd"/>
            <w:r w:rsidRPr="0057405D">
              <w:rPr>
                <w:rFonts w:ascii="Times New Roman" w:hAnsi="Times New Roman" w:cs="Times New Roman"/>
                <w:sz w:val="24"/>
                <w:szCs w:val="24"/>
              </w:rPr>
              <w:t xml:space="preserve"> городской округ, городской округ Красноуфимск, Туринский городской округ. Всего </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240 человек. </w:t>
            </w:r>
          </w:p>
          <w:p w:rsidR="001F4215"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Подведены итоги Проекта в 2016/2017 учебном году. Победителем признан класс Кировоградского городского округа. Второе место присуждено классу из городского округа Каменск-Уральский, третье место занял класс из городского округа Карпинск.</w:t>
            </w:r>
          </w:p>
          <w:p w:rsidR="005C7677" w:rsidRPr="0057405D" w:rsidRDefault="001F4215" w:rsidP="001F421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Класс-победитель награжден поездкой на море (август 2017 года)</w:t>
            </w:r>
          </w:p>
        </w:tc>
      </w:tr>
      <w:tr w:rsidR="005C7677" w:rsidRPr="0057405D" w:rsidTr="00B617E6">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7</w:t>
            </w:r>
            <w:r w:rsidR="001B0B0D" w:rsidRPr="0057405D">
              <w:rPr>
                <w:rFonts w:ascii="Times New Roman" w:hAnsi="Times New Roman" w:cs="Times New Roman"/>
                <w:sz w:val="24"/>
                <w:szCs w:val="24"/>
              </w:rPr>
              <w:t>8</w:t>
            </w:r>
            <w:r w:rsidRPr="0057405D">
              <w:rPr>
                <w:rFonts w:ascii="Times New Roman" w:hAnsi="Times New Roman" w:cs="Times New Roman"/>
                <w:sz w:val="24"/>
                <w:szCs w:val="24"/>
              </w:rPr>
              <w:t>.</w:t>
            </w:r>
          </w:p>
        </w:tc>
        <w:tc>
          <w:tcPr>
            <w:tcW w:w="13749" w:type="dxa"/>
            <w:gridSpan w:val="2"/>
          </w:tcPr>
          <w:p w:rsidR="005C7677" w:rsidRPr="0057405D" w:rsidRDefault="005C7677" w:rsidP="00A44FA8">
            <w:pPr>
              <w:widowControl w:val="0"/>
              <w:autoSpaceDE w:val="0"/>
              <w:autoSpaceDN w:val="0"/>
              <w:adjustRightInd w:val="0"/>
              <w:spacing w:after="0" w:line="240" w:lineRule="auto"/>
              <w:ind w:firstLine="318"/>
              <w:contextualSpacing/>
              <w:jc w:val="center"/>
              <w:rPr>
                <w:rFonts w:ascii="Times New Roman" w:hAnsi="Times New Roman" w:cs="Times New Roman"/>
                <w:bCs/>
                <w:sz w:val="24"/>
                <w:szCs w:val="24"/>
              </w:rPr>
            </w:pPr>
            <w:r w:rsidRPr="0057405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7405D" w:rsidTr="00F660B2">
        <w:tc>
          <w:tcPr>
            <w:tcW w:w="851" w:type="dxa"/>
          </w:tcPr>
          <w:p w:rsidR="005C7677" w:rsidRPr="0057405D" w:rsidRDefault="004A4459"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7</w:t>
            </w:r>
            <w:r w:rsidR="001B0B0D" w:rsidRPr="0057405D">
              <w:rPr>
                <w:rFonts w:ascii="Times New Roman" w:hAnsi="Times New Roman" w:cs="Times New Roman"/>
                <w:sz w:val="24"/>
                <w:szCs w:val="24"/>
              </w:rPr>
              <w:t>9</w:t>
            </w:r>
            <w:r w:rsidR="005C7677" w:rsidRPr="0057405D">
              <w:rPr>
                <w:rFonts w:ascii="Times New Roman" w:hAnsi="Times New Roman" w:cs="Times New Roman"/>
                <w:sz w:val="24"/>
                <w:szCs w:val="24"/>
              </w:rPr>
              <w:t>.</w:t>
            </w:r>
          </w:p>
        </w:tc>
        <w:tc>
          <w:tcPr>
            <w:tcW w:w="13749" w:type="dxa"/>
            <w:gridSpan w:val="2"/>
          </w:tcPr>
          <w:p w:rsidR="005C7677" w:rsidRPr="0057405D" w:rsidRDefault="005C7677" w:rsidP="009F5A53">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Задача 4. </w:t>
            </w:r>
            <w:r w:rsidRPr="0057405D">
              <w:rPr>
                <w:rStyle w:val="news"/>
                <w:rFonts w:ascii="Times New Roman" w:hAnsi="Times New Roman" w:cs="Times New Roman"/>
                <w:sz w:val="24"/>
                <w:szCs w:val="24"/>
              </w:rPr>
              <w:t xml:space="preserve">Совершенствование работы по формированию </w:t>
            </w:r>
            <w:r w:rsidRPr="0057405D">
              <w:rPr>
                <w:rFonts w:ascii="Times New Roman" w:hAnsi="Times New Roman" w:cs="Times New Roman"/>
                <w:sz w:val="24"/>
                <w:szCs w:val="24"/>
              </w:rPr>
              <w:t>материнской доминанты в ситуациях репродуктивного выбора</w:t>
            </w:r>
          </w:p>
        </w:tc>
      </w:tr>
      <w:tr w:rsidR="005C7677" w:rsidRPr="0057405D" w:rsidTr="008350D5">
        <w:tc>
          <w:tcPr>
            <w:tcW w:w="851" w:type="dxa"/>
          </w:tcPr>
          <w:p w:rsidR="005C7677" w:rsidRPr="0057405D" w:rsidRDefault="001B0B0D" w:rsidP="004A4459">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80</w:t>
            </w:r>
            <w:r w:rsidR="005C7677" w:rsidRPr="0057405D">
              <w:rPr>
                <w:rFonts w:ascii="Times New Roman" w:hAnsi="Times New Roman" w:cs="Times New Roman"/>
                <w:sz w:val="24"/>
                <w:szCs w:val="24"/>
              </w:rPr>
              <w:t>.</w:t>
            </w:r>
          </w:p>
        </w:tc>
        <w:tc>
          <w:tcPr>
            <w:tcW w:w="13749" w:type="dxa"/>
            <w:gridSpan w:val="2"/>
          </w:tcPr>
          <w:p w:rsidR="005C7677" w:rsidRPr="0057405D" w:rsidRDefault="005C7677" w:rsidP="009F5A53">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здравоохранения Свердловской области</w:t>
            </w:r>
          </w:p>
        </w:tc>
      </w:tr>
      <w:tr w:rsidR="005C7677" w:rsidRPr="0057405D" w:rsidTr="00CE0E3E">
        <w:tc>
          <w:tcPr>
            <w:tcW w:w="851" w:type="dxa"/>
          </w:tcPr>
          <w:p w:rsidR="005C7677" w:rsidRPr="0057405D" w:rsidRDefault="001B0B0D" w:rsidP="00170D15">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81</w:t>
            </w:r>
            <w:r w:rsidR="005C7677"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Мероприятие 63.</w:t>
            </w:r>
          </w:p>
          <w:p w:rsidR="005C7677" w:rsidRPr="0057405D" w:rsidRDefault="005C7677" w:rsidP="00F71180">
            <w:pPr>
              <w:widowControl w:val="0"/>
              <w:autoSpaceDE w:val="0"/>
              <w:autoSpaceDN w:val="0"/>
              <w:adjustRightInd w:val="0"/>
              <w:spacing w:after="0" w:line="240" w:lineRule="auto"/>
              <w:rPr>
                <w:rFonts w:ascii="Times New Roman" w:hAnsi="Times New Roman" w:cs="Times New Roman"/>
                <w:sz w:val="24"/>
                <w:szCs w:val="24"/>
              </w:rPr>
            </w:pPr>
            <w:r w:rsidRPr="0057405D">
              <w:rPr>
                <w:rFonts w:ascii="Times New Roman" w:hAnsi="Times New Roman" w:cs="Times New Roman"/>
                <w:sz w:val="24"/>
                <w:szCs w:val="24"/>
              </w:rPr>
              <w:t xml:space="preserve">Обучение врачей и среднего медперсонала женских консультаций, гинекологических отделений по вопросам </w:t>
            </w:r>
            <w:proofErr w:type="spellStart"/>
            <w:r w:rsidRPr="0057405D">
              <w:rPr>
                <w:rFonts w:ascii="Times New Roman" w:hAnsi="Times New Roman" w:cs="Times New Roman"/>
                <w:sz w:val="24"/>
                <w:szCs w:val="24"/>
              </w:rPr>
              <w:t>доабортного</w:t>
            </w:r>
            <w:proofErr w:type="spellEnd"/>
            <w:r w:rsidRPr="0057405D">
              <w:rPr>
                <w:rFonts w:ascii="Times New Roman" w:hAnsi="Times New Roman" w:cs="Times New Roman"/>
                <w:sz w:val="24"/>
                <w:szCs w:val="24"/>
              </w:rPr>
              <w:t xml:space="preserve"> консультирования</w:t>
            </w:r>
          </w:p>
        </w:tc>
        <w:tc>
          <w:tcPr>
            <w:tcW w:w="8788" w:type="dxa"/>
          </w:tcPr>
          <w:p w:rsidR="005C7677" w:rsidRPr="0057405D" w:rsidRDefault="00F000CE" w:rsidP="00846025">
            <w:pPr>
              <w:widowControl w:val="0"/>
              <w:autoSpaceDE w:val="0"/>
              <w:autoSpaceDN w:val="0"/>
              <w:adjustRightInd w:val="0"/>
              <w:spacing w:after="0" w:line="240" w:lineRule="auto"/>
              <w:ind w:firstLine="318"/>
              <w:contextualSpacing/>
              <w:jc w:val="both"/>
              <w:rPr>
                <w:rFonts w:ascii="Times New Roman" w:hAnsi="Times New Roman" w:cs="Times New Roman"/>
                <w:sz w:val="24"/>
                <w:szCs w:val="24"/>
              </w:rPr>
            </w:pPr>
            <w:r w:rsidRPr="0057405D">
              <w:rPr>
                <w:rFonts w:ascii="Times New Roman" w:hAnsi="Times New Roman" w:cs="Times New Roman"/>
                <w:sz w:val="24"/>
                <w:szCs w:val="24"/>
              </w:rPr>
              <w:t>Вопросы обучения специалистов на территории области курирует научно-методический образовательный центр на базе ГСКОУ СО «Специальная школа-интернат № 17» в соответствии с приказом министерства здравоохранения Свердловской области от 23.07.2012 г. № 803 «О создании научно-методического образовательного центра по организации психосоциальной помощи беременным женщинам и детям, находящимся в трудной жизненной ситуации, в службе охраны здоровья матери и ребенка». На базе центра в ежегодном режиме проходят семинары «Сложные вопросы психологического консультирования женщин в ситуациях репродуктивного выбора (</w:t>
            </w:r>
            <w:proofErr w:type="spellStart"/>
            <w:r w:rsidRPr="0057405D">
              <w:rPr>
                <w:rFonts w:ascii="Times New Roman" w:hAnsi="Times New Roman" w:cs="Times New Roman"/>
                <w:sz w:val="24"/>
                <w:szCs w:val="24"/>
              </w:rPr>
              <w:t>доабортное</w:t>
            </w:r>
            <w:proofErr w:type="spellEnd"/>
            <w:r w:rsidRPr="0057405D">
              <w:rPr>
                <w:rFonts w:ascii="Times New Roman" w:hAnsi="Times New Roman" w:cs="Times New Roman"/>
                <w:sz w:val="24"/>
                <w:szCs w:val="24"/>
              </w:rPr>
              <w:t xml:space="preserve"> консультирование)». В ходе проведения семинаров освещ</w:t>
            </w:r>
            <w:r w:rsidR="005304FA" w:rsidRPr="0057405D">
              <w:rPr>
                <w:rFonts w:ascii="Times New Roman" w:hAnsi="Times New Roman" w:cs="Times New Roman"/>
                <w:sz w:val="24"/>
                <w:szCs w:val="24"/>
              </w:rPr>
              <w:t>а</w:t>
            </w:r>
            <w:r w:rsidRPr="0057405D">
              <w:rPr>
                <w:rFonts w:ascii="Times New Roman" w:hAnsi="Times New Roman" w:cs="Times New Roman"/>
                <w:sz w:val="24"/>
                <w:szCs w:val="24"/>
              </w:rPr>
              <w:t xml:space="preserve">ются морально–этические и </w:t>
            </w:r>
            <w:proofErr w:type="spellStart"/>
            <w:r w:rsidRPr="0057405D">
              <w:rPr>
                <w:rFonts w:ascii="Times New Roman" w:hAnsi="Times New Roman" w:cs="Times New Roman"/>
                <w:sz w:val="24"/>
                <w:szCs w:val="24"/>
              </w:rPr>
              <w:t>деонтологические</w:t>
            </w:r>
            <w:proofErr w:type="spellEnd"/>
            <w:r w:rsidRPr="0057405D">
              <w:rPr>
                <w:rFonts w:ascii="Times New Roman" w:hAnsi="Times New Roman" w:cs="Times New Roman"/>
                <w:sz w:val="24"/>
                <w:szCs w:val="24"/>
              </w:rPr>
              <w:t xml:space="preserve"> аспекты консультирования женщин в ситуации репродуктивного выбора, проводятся занятия по повышению квалификации психологов и медицинских </w:t>
            </w:r>
            <w:r w:rsidRPr="0057405D">
              <w:rPr>
                <w:rFonts w:ascii="Times New Roman" w:hAnsi="Times New Roman" w:cs="Times New Roman"/>
                <w:sz w:val="24"/>
                <w:szCs w:val="24"/>
              </w:rPr>
              <w:lastRenderedPageBreak/>
              <w:t>работников в области методики, способствующей рождаемости, совершенствования консультационно</w:t>
            </w:r>
            <w:r w:rsidR="005304FA" w:rsidRPr="0057405D">
              <w:rPr>
                <w:rFonts w:ascii="Times New Roman" w:hAnsi="Times New Roman" w:cs="Times New Roman"/>
                <w:sz w:val="24"/>
                <w:szCs w:val="24"/>
              </w:rPr>
              <w:t>-</w:t>
            </w:r>
            <w:r w:rsidRPr="0057405D">
              <w:rPr>
                <w:rFonts w:ascii="Times New Roman" w:hAnsi="Times New Roman" w:cs="Times New Roman"/>
                <w:sz w:val="24"/>
                <w:szCs w:val="24"/>
              </w:rPr>
              <w:t xml:space="preserve">психологической практики работы с беременными женщинами и их ближайшим окружением по консультированию в ситуации репродуктивного выбора. </w:t>
            </w:r>
            <w:r w:rsidR="00846025" w:rsidRPr="0057405D">
              <w:rPr>
                <w:rFonts w:ascii="Times New Roman" w:hAnsi="Times New Roman" w:cs="Times New Roman"/>
                <w:sz w:val="24"/>
                <w:szCs w:val="24"/>
              </w:rPr>
              <w:t>Д</w:t>
            </w:r>
            <w:r w:rsidRPr="0057405D">
              <w:rPr>
                <w:rFonts w:ascii="Times New Roman" w:hAnsi="Times New Roman" w:cs="Times New Roman"/>
                <w:sz w:val="24"/>
                <w:szCs w:val="24"/>
              </w:rPr>
              <w:t xml:space="preserve">ля врачей акушеров-гинекологов подготовлены и выданы методические рекомендации по </w:t>
            </w:r>
            <w:proofErr w:type="spellStart"/>
            <w:r w:rsidRPr="0057405D">
              <w:rPr>
                <w:rFonts w:ascii="Times New Roman" w:hAnsi="Times New Roman" w:cs="Times New Roman"/>
                <w:sz w:val="24"/>
                <w:szCs w:val="24"/>
              </w:rPr>
              <w:t>доабортному</w:t>
            </w:r>
            <w:proofErr w:type="spellEnd"/>
            <w:r w:rsidRPr="0057405D">
              <w:rPr>
                <w:rFonts w:ascii="Times New Roman" w:hAnsi="Times New Roman" w:cs="Times New Roman"/>
                <w:sz w:val="24"/>
                <w:szCs w:val="24"/>
              </w:rPr>
              <w:t xml:space="preserve"> консультированию</w:t>
            </w:r>
          </w:p>
        </w:tc>
      </w:tr>
      <w:tr w:rsidR="005C7677" w:rsidRPr="0057405D" w:rsidTr="00CE0E3E">
        <w:tc>
          <w:tcPr>
            <w:tcW w:w="851" w:type="dxa"/>
          </w:tcPr>
          <w:p w:rsidR="005C7677" w:rsidRPr="0057405D" w:rsidRDefault="001B0B0D" w:rsidP="00170D15">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lastRenderedPageBreak/>
              <w:t>82</w:t>
            </w:r>
            <w:r w:rsidR="005C7677" w:rsidRPr="0057405D">
              <w:rPr>
                <w:rFonts w:ascii="Times New Roman" w:hAnsi="Times New Roman" w:cs="Times New Roman"/>
                <w:sz w:val="24"/>
                <w:szCs w:val="24"/>
              </w:rPr>
              <w:t>.</w:t>
            </w:r>
          </w:p>
        </w:tc>
        <w:tc>
          <w:tcPr>
            <w:tcW w:w="13749" w:type="dxa"/>
            <w:gridSpan w:val="2"/>
          </w:tcPr>
          <w:p w:rsidR="005C7677" w:rsidRPr="0057405D" w:rsidRDefault="005C7677" w:rsidP="001B4661">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bCs/>
                <w:sz w:val="24"/>
                <w:szCs w:val="24"/>
              </w:rPr>
              <w:t>по заказчику – Министерству социальной политики Свердловской области</w:t>
            </w:r>
          </w:p>
        </w:tc>
      </w:tr>
      <w:tr w:rsidR="005C7677" w:rsidRPr="0057405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8</w:t>
            </w:r>
            <w:r w:rsidR="001B0B0D" w:rsidRPr="0057405D">
              <w:rPr>
                <w:rFonts w:ascii="Times New Roman" w:hAnsi="Times New Roman" w:cs="Times New Roman"/>
                <w:sz w:val="24"/>
                <w:szCs w:val="24"/>
              </w:rPr>
              <w:t>3</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Мероприятие 65.</w:t>
            </w:r>
          </w:p>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 xml:space="preserve">Организация и проведение мероприятий </w:t>
            </w:r>
            <w:r w:rsidRPr="0057405D">
              <w:rPr>
                <w:rFonts w:ascii="Times New Roman" w:hAnsi="Times New Roman" w:cs="Times New Roman"/>
                <w:color w:val="2B2B2B"/>
                <w:sz w:val="24"/>
                <w:szCs w:val="24"/>
                <w:lang w:eastAsia="ru-RU"/>
              </w:rPr>
              <w:br/>
              <w:t>в сфере семейной политики, пропагандирующих ценности семьи и здорового образа жизни</w:t>
            </w:r>
          </w:p>
          <w:p w:rsidR="005C7677" w:rsidRPr="0057405D" w:rsidRDefault="005C7677" w:rsidP="00C82870">
            <w:pPr>
              <w:widowControl w:val="0"/>
              <w:autoSpaceDE w:val="0"/>
              <w:autoSpaceDN w:val="0"/>
              <w:adjustRightInd w:val="0"/>
              <w:spacing w:after="0" w:line="240" w:lineRule="auto"/>
              <w:rPr>
                <w:rFonts w:ascii="Times New Roman" w:hAnsi="Times New Roman" w:cs="Times New Roman"/>
                <w:i/>
                <w:color w:val="2B2B2B"/>
                <w:sz w:val="24"/>
                <w:szCs w:val="24"/>
                <w:lang w:eastAsia="ru-RU"/>
              </w:rPr>
            </w:pPr>
          </w:p>
        </w:tc>
        <w:tc>
          <w:tcPr>
            <w:tcW w:w="8788" w:type="dxa"/>
          </w:tcPr>
          <w:p w:rsidR="005C7677" w:rsidRPr="0057405D" w:rsidRDefault="005C7677" w:rsidP="00C13FA8">
            <w:pPr>
              <w:spacing w:after="0" w:line="240" w:lineRule="auto"/>
              <w:ind w:firstLine="317"/>
              <w:contextualSpacing/>
              <w:jc w:val="center"/>
              <w:rPr>
                <w:rFonts w:ascii="Times New Roman" w:hAnsi="Times New Roman" w:cs="Times New Roman"/>
                <w:sz w:val="24"/>
                <w:szCs w:val="24"/>
              </w:rPr>
            </w:pPr>
            <w:r w:rsidRPr="0057405D">
              <w:rPr>
                <w:rFonts w:ascii="Times New Roman" w:hAnsi="Times New Roman" w:cs="Times New Roman"/>
                <w:bCs/>
                <w:i/>
                <w:sz w:val="24"/>
                <w:szCs w:val="24"/>
              </w:rPr>
              <w:t>информация представлена Министерством социальной политики Свердловской области</w:t>
            </w:r>
          </w:p>
          <w:p w:rsidR="005C7677" w:rsidRPr="0057405D" w:rsidRDefault="00A2156D" w:rsidP="00F30C47">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В Свердловской области более 20 лет Министерством социальной политики Свердловской области проводится областной конкурс «Семья года», направленный на профилактику детского и семейного неблагополучия, формирования позитивного общественного мнения в поддержку семейных ценностей и ответственного </w:t>
            </w:r>
            <w:proofErr w:type="spellStart"/>
            <w:r w:rsidRPr="0057405D">
              <w:rPr>
                <w:rFonts w:ascii="Times New Roman" w:hAnsi="Times New Roman" w:cs="Times New Roman"/>
                <w:sz w:val="24"/>
                <w:szCs w:val="24"/>
              </w:rPr>
              <w:t>родительства</w:t>
            </w:r>
            <w:proofErr w:type="spellEnd"/>
            <w:r w:rsidRPr="0057405D">
              <w:rPr>
                <w:rFonts w:ascii="Times New Roman" w:hAnsi="Times New Roman" w:cs="Times New Roman"/>
                <w:sz w:val="24"/>
                <w:szCs w:val="24"/>
              </w:rPr>
              <w:t>. Областной конкурс «Семья года» проводится по двум номинациям: «Семейные династии» и «Счастливые дети – счастливые родители». В ноябре 2017 года запланировано проведение торжественного мероприятия, посвященного 25-летию конкурса. Более 10 лет Министерство социальной политики Свердловской области организует проведение областных социальных акций: фестиваль-конкурс творчества «Город мастеров», фестиваль «Патриоты России» и областную Спартакиаду «Город олимпийских надежд», направленные на создание условий для раскрытия творческих способностей детей и подростков, их гражданского и патриотического воспитания, развития у них стремления к выполнению своего долга перед Отечеством в важнейших сферах жизни общества. В 2017 году запланировано проведение отборочных этапов во всех муниципальных образованиях, расположенных на территории Свердловской области. Награждение победителей запланировано на IV квартал 2017 года</w:t>
            </w:r>
          </w:p>
        </w:tc>
      </w:tr>
      <w:tr w:rsidR="005C7677" w:rsidRPr="007F637D" w:rsidTr="00CE0E3E">
        <w:tc>
          <w:tcPr>
            <w:tcW w:w="851" w:type="dxa"/>
          </w:tcPr>
          <w:p w:rsidR="005C7677" w:rsidRPr="0057405D" w:rsidRDefault="005C7677" w:rsidP="001B0B0D">
            <w:pPr>
              <w:widowControl w:val="0"/>
              <w:autoSpaceDE w:val="0"/>
              <w:autoSpaceDN w:val="0"/>
              <w:adjustRightInd w:val="0"/>
              <w:spacing w:after="0" w:line="240" w:lineRule="auto"/>
              <w:jc w:val="center"/>
              <w:rPr>
                <w:rFonts w:ascii="Times New Roman" w:hAnsi="Times New Roman" w:cs="Times New Roman"/>
                <w:sz w:val="24"/>
                <w:szCs w:val="24"/>
              </w:rPr>
            </w:pPr>
            <w:r w:rsidRPr="0057405D">
              <w:rPr>
                <w:rFonts w:ascii="Times New Roman" w:hAnsi="Times New Roman" w:cs="Times New Roman"/>
                <w:sz w:val="24"/>
                <w:szCs w:val="24"/>
              </w:rPr>
              <w:t>8</w:t>
            </w:r>
            <w:r w:rsidR="001B0B0D" w:rsidRPr="0057405D">
              <w:rPr>
                <w:rFonts w:ascii="Times New Roman" w:hAnsi="Times New Roman" w:cs="Times New Roman"/>
                <w:sz w:val="24"/>
                <w:szCs w:val="24"/>
              </w:rPr>
              <w:t>4</w:t>
            </w:r>
            <w:r w:rsidRPr="0057405D">
              <w:rPr>
                <w:rFonts w:ascii="Times New Roman" w:hAnsi="Times New Roman" w:cs="Times New Roman"/>
                <w:sz w:val="24"/>
                <w:szCs w:val="24"/>
              </w:rPr>
              <w:t>.</w:t>
            </w:r>
          </w:p>
        </w:tc>
        <w:tc>
          <w:tcPr>
            <w:tcW w:w="4961" w:type="dxa"/>
          </w:tcPr>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Мероприятие 66.</w:t>
            </w:r>
          </w:p>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r w:rsidRPr="0057405D">
              <w:rPr>
                <w:rFonts w:ascii="Times New Roman" w:hAnsi="Times New Roman" w:cs="Times New Roman"/>
                <w:color w:val="2B2B2B"/>
                <w:sz w:val="24"/>
                <w:szCs w:val="24"/>
                <w:lang w:eastAsia="ru-RU"/>
              </w:rPr>
              <w:t xml:space="preserve">Развитие </w:t>
            </w:r>
            <w:proofErr w:type="spellStart"/>
            <w:r w:rsidRPr="0057405D">
              <w:rPr>
                <w:rFonts w:ascii="Times New Roman" w:hAnsi="Times New Roman" w:cs="Times New Roman"/>
                <w:color w:val="2B2B2B"/>
                <w:sz w:val="24"/>
                <w:szCs w:val="24"/>
                <w:lang w:eastAsia="ru-RU"/>
              </w:rPr>
              <w:t>стационарозамещающих</w:t>
            </w:r>
            <w:proofErr w:type="spellEnd"/>
            <w:r w:rsidRPr="0057405D">
              <w:rPr>
                <w:rFonts w:ascii="Times New Roman" w:hAnsi="Times New Roman" w:cs="Times New Roman"/>
                <w:color w:val="2B2B2B"/>
                <w:sz w:val="24"/>
                <w:szCs w:val="24"/>
                <w:lang w:eastAsia="ru-RU"/>
              </w:rPr>
              <w:t xml:space="preserve"> технологий социального обслуживания семьи и детей</w:t>
            </w:r>
          </w:p>
          <w:p w:rsidR="005C7677" w:rsidRPr="0057405D" w:rsidRDefault="005C7677" w:rsidP="00F71180">
            <w:pPr>
              <w:widowControl w:val="0"/>
              <w:autoSpaceDE w:val="0"/>
              <w:autoSpaceDN w:val="0"/>
              <w:adjustRightInd w:val="0"/>
              <w:spacing w:after="0" w:line="240" w:lineRule="auto"/>
              <w:rPr>
                <w:rFonts w:ascii="Times New Roman" w:hAnsi="Times New Roman" w:cs="Times New Roman"/>
                <w:color w:val="2B2B2B"/>
                <w:sz w:val="24"/>
                <w:szCs w:val="24"/>
                <w:lang w:eastAsia="ru-RU"/>
              </w:rPr>
            </w:pPr>
          </w:p>
        </w:tc>
        <w:tc>
          <w:tcPr>
            <w:tcW w:w="8788" w:type="dxa"/>
          </w:tcPr>
          <w:p w:rsidR="005C7677" w:rsidRPr="0057405D" w:rsidRDefault="005C7677" w:rsidP="004579EC">
            <w:pPr>
              <w:spacing w:after="0" w:line="240" w:lineRule="auto"/>
              <w:ind w:firstLine="317"/>
              <w:contextualSpacing/>
              <w:jc w:val="center"/>
              <w:rPr>
                <w:rFonts w:ascii="Times New Roman" w:hAnsi="Times New Roman" w:cs="Times New Roman"/>
                <w:sz w:val="24"/>
                <w:szCs w:val="24"/>
              </w:rPr>
            </w:pPr>
            <w:r w:rsidRPr="0057405D">
              <w:rPr>
                <w:rFonts w:ascii="Times New Roman" w:hAnsi="Times New Roman" w:cs="Times New Roman"/>
                <w:bCs/>
                <w:i/>
                <w:sz w:val="24"/>
                <w:szCs w:val="24"/>
              </w:rPr>
              <w:t>информация представлена Министерством социальной политики Свердловской области</w:t>
            </w:r>
          </w:p>
          <w:p w:rsidR="00C87253" w:rsidRPr="0057405D" w:rsidRDefault="00C87253" w:rsidP="00C87253">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В Свердловской области создана и функционирует система организаций социального обслуживания, расположенных в большинстве муниципальных образований в Свердловской области</w:t>
            </w:r>
            <w:r w:rsidR="00B71101" w:rsidRPr="0057405D">
              <w:rPr>
                <w:rFonts w:ascii="Times New Roman" w:hAnsi="Times New Roman" w:cs="Times New Roman"/>
                <w:sz w:val="24"/>
                <w:szCs w:val="24"/>
              </w:rPr>
              <w:t>: 79</w:t>
            </w:r>
            <w:r w:rsidRPr="0057405D">
              <w:rPr>
                <w:rFonts w:ascii="Times New Roman" w:hAnsi="Times New Roman" w:cs="Times New Roman"/>
                <w:sz w:val="24"/>
                <w:szCs w:val="24"/>
              </w:rPr>
              <w:t xml:space="preserve"> </w:t>
            </w:r>
            <w:r w:rsidR="00B71101" w:rsidRPr="0057405D">
              <w:rPr>
                <w:rFonts w:ascii="Times New Roman" w:hAnsi="Times New Roman" w:cs="Times New Roman"/>
                <w:sz w:val="24"/>
                <w:szCs w:val="24"/>
              </w:rPr>
              <w:t>г</w:t>
            </w:r>
            <w:r w:rsidRPr="0057405D">
              <w:rPr>
                <w:rFonts w:ascii="Times New Roman" w:hAnsi="Times New Roman" w:cs="Times New Roman"/>
                <w:sz w:val="24"/>
                <w:szCs w:val="24"/>
              </w:rPr>
              <w:t>осударственны</w:t>
            </w:r>
            <w:r w:rsidR="00B71101" w:rsidRPr="0057405D">
              <w:rPr>
                <w:rFonts w:ascii="Times New Roman" w:hAnsi="Times New Roman" w:cs="Times New Roman"/>
                <w:sz w:val="24"/>
                <w:szCs w:val="24"/>
              </w:rPr>
              <w:t>х</w:t>
            </w:r>
            <w:r w:rsidRPr="0057405D">
              <w:rPr>
                <w:rFonts w:ascii="Times New Roman" w:hAnsi="Times New Roman" w:cs="Times New Roman"/>
                <w:sz w:val="24"/>
                <w:szCs w:val="24"/>
              </w:rPr>
              <w:t xml:space="preserve"> организаци</w:t>
            </w:r>
            <w:r w:rsidR="00B71101" w:rsidRPr="0057405D">
              <w:rPr>
                <w:rFonts w:ascii="Times New Roman" w:hAnsi="Times New Roman" w:cs="Times New Roman"/>
                <w:sz w:val="24"/>
                <w:szCs w:val="24"/>
              </w:rPr>
              <w:t>й</w:t>
            </w:r>
            <w:r w:rsidRPr="0057405D">
              <w:rPr>
                <w:rFonts w:ascii="Times New Roman" w:hAnsi="Times New Roman" w:cs="Times New Roman"/>
                <w:sz w:val="24"/>
                <w:szCs w:val="24"/>
              </w:rPr>
              <w:t xml:space="preserve"> социального обслуживания семьи и детей Свердловской области (17 центров социальной помощи семье и детям, 53 социально-реабилитационных центра для </w:t>
            </w:r>
            <w:r w:rsidRPr="0057405D">
              <w:rPr>
                <w:rFonts w:ascii="Times New Roman" w:hAnsi="Times New Roman" w:cs="Times New Roman"/>
                <w:sz w:val="24"/>
                <w:szCs w:val="24"/>
              </w:rPr>
              <w:lastRenderedPageBreak/>
              <w:t>несовершеннолетних, 6 реабилитационных центров для детей</w:t>
            </w:r>
            <w:r w:rsidR="00B71101" w:rsidRPr="0057405D">
              <w:rPr>
                <w:rFonts w:ascii="Times New Roman" w:hAnsi="Times New Roman" w:cs="Times New Roman"/>
                <w:sz w:val="24"/>
                <w:szCs w:val="24"/>
              </w:rPr>
              <w:t xml:space="preserve"> и подростков </w:t>
            </w:r>
            <w:r w:rsidRPr="0057405D">
              <w:rPr>
                <w:rFonts w:ascii="Times New Roman" w:hAnsi="Times New Roman" w:cs="Times New Roman"/>
                <w:sz w:val="24"/>
                <w:szCs w:val="24"/>
              </w:rPr>
              <w:t>с ограниченными возможностями</w:t>
            </w:r>
            <w:r w:rsidR="00B71101" w:rsidRPr="0057405D">
              <w:rPr>
                <w:rFonts w:ascii="Times New Roman" w:hAnsi="Times New Roman" w:cs="Times New Roman"/>
                <w:sz w:val="24"/>
                <w:szCs w:val="24"/>
              </w:rPr>
              <w:t xml:space="preserve"> здоровья, 3 детских дома-интерната для умственно отсталых детей,</w:t>
            </w:r>
            <w:r w:rsidRPr="0057405D">
              <w:rPr>
                <w:rFonts w:ascii="Times New Roman" w:hAnsi="Times New Roman" w:cs="Times New Roman"/>
                <w:sz w:val="24"/>
                <w:szCs w:val="24"/>
              </w:rPr>
              <w:t xml:space="preserve"> организуют непосредственно работу с семьями, воспитывающими детей). В 1 </w:t>
            </w:r>
            <w:r w:rsidR="00B71101" w:rsidRPr="0057405D">
              <w:rPr>
                <w:rFonts w:ascii="Times New Roman" w:hAnsi="Times New Roman" w:cs="Times New Roman"/>
                <w:sz w:val="24"/>
                <w:szCs w:val="24"/>
              </w:rPr>
              <w:t>полугодии</w:t>
            </w:r>
            <w:r w:rsidRPr="0057405D">
              <w:rPr>
                <w:rFonts w:ascii="Times New Roman" w:hAnsi="Times New Roman" w:cs="Times New Roman"/>
                <w:sz w:val="24"/>
                <w:szCs w:val="24"/>
              </w:rPr>
              <w:t xml:space="preserve"> 2017 года семьям с детьми, предоставлено более 3</w:t>
            </w:r>
            <w:r w:rsidR="00B71101" w:rsidRPr="0057405D">
              <w:rPr>
                <w:rFonts w:ascii="Times New Roman" w:hAnsi="Times New Roman" w:cs="Times New Roman"/>
                <w:sz w:val="24"/>
                <w:szCs w:val="24"/>
              </w:rPr>
              <w:t>,8</w:t>
            </w:r>
            <w:r w:rsidRPr="0057405D">
              <w:rPr>
                <w:rFonts w:ascii="Times New Roman" w:hAnsi="Times New Roman" w:cs="Times New Roman"/>
                <w:sz w:val="24"/>
                <w:szCs w:val="24"/>
              </w:rPr>
              <w:t xml:space="preserve"> млн социальных услуг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срочных социальных услуг). Всего обслужено более </w:t>
            </w:r>
            <w:r w:rsidR="00B71101" w:rsidRPr="0057405D">
              <w:rPr>
                <w:rFonts w:ascii="Times New Roman" w:hAnsi="Times New Roman" w:cs="Times New Roman"/>
                <w:sz w:val="24"/>
                <w:szCs w:val="24"/>
              </w:rPr>
              <w:t>29 900</w:t>
            </w:r>
            <w:r w:rsidRPr="0057405D">
              <w:rPr>
                <w:rFonts w:ascii="Times New Roman" w:hAnsi="Times New Roman" w:cs="Times New Roman"/>
                <w:sz w:val="24"/>
                <w:szCs w:val="24"/>
              </w:rPr>
              <w:t xml:space="preserve"> человек.</w:t>
            </w:r>
          </w:p>
          <w:p w:rsidR="005C7677" w:rsidRPr="007F637D" w:rsidRDefault="00C87253" w:rsidP="00B71101">
            <w:pPr>
              <w:spacing w:after="0" w:line="240" w:lineRule="auto"/>
              <w:ind w:firstLine="317"/>
              <w:contextualSpacing/>
              <w:jc w:val="both"/>
              <w:rPr>
                <w:rFonts w:ascii="Times New Roman" w:hAnsi="Times New Roman" w:cs="Times New Roman"/>
                <w:sz w:val="24"/>
                <w:szCs w:val="24"/>
              </w:rPr>
            </w:pPr>
            <w:r w:rsidRPr="0057405D">
              <w:rPr>
                <w:rFonts w:ascii="Times New Roman" w:hAnsi="Times New Roman" w:cs="Times New Roman"/>
                <w:sz w:val="24"/>
                <w:szCs w:val="24"/>
              </w:rPr>
              <w:t xml:space="preserve">На базе 18 учреждений социального обслуживания Свердловской области функционируют «социальные поликлиники». Детские телефоны доверия эффективны как оперативные службы социально-психологической помощи с использованием телефонной коммуникации, достаточно мобильные и позволяющие в сжатые сроки оказывать детям и их родителям (лицам их заменяющим) экстренную консультативно-психологическую помощь по телефону, в том числе в случаях жестокого обращения и насилия в отношении детей, включая случаи сексуального насилия, как в семье, так и вне ее. В Свердловской области детский телефон доверия объединяет 6 телефонных линий, подключенных к общефедеральному номеру 8-800-2000-122, функционирующих круглосуточно в структуре отделений экстренной психологической помощи по телефону учреждений социального обслуживания семьи и детей в г. </w:t>
            </w:r>
            <w:proofErr w:type="gramStart"/>
            <w:r w:rsidRPr="0057405D">
              <w:rPr>
                <w:rFonts w:ascii="Times New Roman" w:hAnsi="Times New Roman" w:cs="Times New Roman"/>
                <w:sz w:val="24"/>
                <w:szCs w:val="24"/>
              </w:rPr>
              <w:t xml:space="preserve">Екатеринбурге,   </w:t>
            </w:r>
            <w:proofErr w:type="gramEnd"/>
            <w:r w:rsidRPr="0057405D">
              <w:rPr>
                <w:rFonts w:ascii="Times New Roman" w:hAnsi="Times New Roman" w:cs="Times New Roman"/>
                <w:sz w:val="24"/>
                <w:szCs w:val="24"/>
              </w:rPr>
              <w:t xml:space="preserve">           г. Нижний Тагил, г. Артемовском, г. Нижняя Тура, г. Первоуральске, г. Богдановиче.  В 1 </w:t>
            </w:r>
            <w:r w:rsidR="00B71101" w:rsidRPr="0057405D">
              <w:rPr>
                <w:rFonts w:ascii="Times New Roman" w:hAnsi="Times New Roman" w:cs="Times New Roman"/>
                <w:sz w:val="24"/>
                <w:szCs w:val="24"/>
              </w:rPr>
              <w:t>полугодии</w:t>
            </w:r>
            <w:r w:rsidRPr="0057405D">
              <w:rPr>
                <w:rFonts w:ascii="Times New Roman" w:hAnsi="Times New Roman" w:cs="Times New Roman"/>
                <w:sz w:val="24"/>
                <w:szCs w:val="24"/>
              </w:rPr>
              <w:t xml:space="preserve"> 2017 года на телефон доверия поступило более </w:t>
            </w:r>
            <w:r w:rsidR="00B71101" w:rsidRPr="0057405D">
              <w:rPr>
                <w:rFonts w:ascii="Times New Roman" w:hAnsi="Times New Roman" w:cs="Times New Roman"/>
                <w:sz w:val="24"/>
                <w:szCs w:val="24"/>
              </w:rPr>
              <w:t>1</w:t>
            </w:r>
            <w:r w:rsidRPr="0057405D">
              <w:rPr>
                <w:rFonts w:ascii="Times New Roman" w:hAnsi="Times New Roman" w:cs="Times New Roman"/>
                <w:sz w:val="24"/>
                <w:szCs w:val="24"/>
              </w:rPr>
              <w:t>7</w:t>
            </w:r>
            <w:r w:rsidR="00B71101" w:rsidRPr="0057405D">
              <w:rPr>
                <w:rFonts w:ascii="Times New Roman" w:hAnsi="Times New Roman" w:cs="Times New Roman"/>
                <w:sz w:val="24"/>
                <w:szCs w:val="24"/>
              </w:rPr>
              <w:t xml:space="preserve"> тыс.</w:t>
            </w:r>
            <w:r w:rsidRPr="0057405D">
              <w:rPr>
                <w:rFonts w:ascii="Times New Roman" w:hAnsi="Times New Roman" w:cs="Times New Roman"/>
                <w:sz w:val="24"/>
                <w:szCs w:val="24"/>
              </w:rPr>
              <w:t xml:space="preserve"> обращений</w:t>
            </w:r>
            <w:r w:rsidR="00B71101" w:rsidRPr="0057405D">
              <w:rPr>
                <w:rFonts w:ascii="Times New Roman" w:hAnsi="Times New Roman" w:cs="Times New Roman"/>
                <w:sz w:val="24"/>
                <w:szCs w:val="24"/>
              </w:rPr>
              <w:t>. Наибольшее количество обращений составляли телефонные звонки от детей и подростков – более 11 тыс. звонков, или 65% от общего числа звонков, поступивших на телефон доверия</w:t>
            </w:r>
          </w:p>
        </w:tc>
      </w:tr>
    </w:tbl>
    <w:p w:rsidR="00B8434B" w:rsidRPr="006477E6" w:rsidRDefault="00B8434B" w:rsidP="00FA1BFE">
      <w:pPr>
        <w:tabs>
          <w:tab w:val="left" w:pos="0"/>
        </w:tabs>
        <w:autoSpaceDE w:val="0"/>
        <w:autoSpaceDN w:val="0"/>
        <w:adjustRightInd w:val="0"/>
        <w:spacing w:after="0" w:line="228" w:lineRule="auto"/>
        <w:jc w:val="center"/>
        <w:rPr>
          <w:rFonts w:ascii="Times New Roman" w:hAnsi="Times New Roman" w:cs="Times New Roman"/>
          <w:sz w:val="28"/>
          <w:szCs w:val="28"/>
        </w:rPr>
      </w:pPr>
      <w:bookmarkStart w:id="2" w:name="Par21355"/>
      <w:bookmarkEnd w:id="0"/>
      <w:bookmarkEnd w:id="2"/>
    </w:p>
    <w:sectPr w:rsidR="00B8434B" w:rsidRPr="006477E6" w:rsidSect="00B51361">
      <w:headerReference w:type="default" r:id="rId8"/>
      <w:headerReference w:type="first" r:id="rId9"/>
      <w:pgSz w:w="16838" w:h="11905" w:orient="landscape" w:code="9"/>
      <w:pgMar w:top="1418" w:right="1134" w:bottom="567"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C90" w:rsidRDefault="00CA6C90" w:rsidP="00EC1E8A">
      <w:pPr>
        <w:spacing w:after="0" w:line="240" w:lineRule="auto"/>
      </w:pPr>
      <w:r>
        <w:separator/>
      </w:r>
    </w:p>
  </w:endnote>
  <w:endnote w:type="continuationSeparator" w:id="0">
    <w:p w:rsidR="00CA6C90" w:rsidRDefault="00CA6C90" w:rsidP="00EC1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C90" w:rsidRDefault="00CA6C90" w:rsidP="00EC1E8A">
      <w:pPr>
        <w:spacing w:after="0" w:line="240" w:lineRule="auto"/>
      </w:pPr>
      <w:r>
        <w:separator/>
      </w:r>
    </w:p>
  </w:footnote>
  <w:footnote w:type="continuationSeparator" w:id="0">
    <w:p w:rsidR="00CA6C90" w:rsidRDefault="00CA6C90" w:rsidP="00EC1E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254863"/>
      <w:docPartObj>
        <w:docPartGallery w:val="Page Numbers (Top of Page)"/>
        <w:docPartUnique/>
      </w:docPartObj>
    </w:sdtPr>
    <w:sdtEndPr/>
    <w:sdtContent>
      <w:p w:rsidR="00235830" w:rsidRDefault="00235830">
        <w:pPr>
          <w:pStyle w:val="a7"/>
          <w:jc w:val="center"/>
        </w:pPr>
        <w:r>
          <w:fldChar w:fldCharType="begin"/>
        </w:r>
        <w:r>
          <w:instrText>PAGE   \* MERGEFORMAT</w:instrText>
        </w:r>
        <w:r>
          <w:fldChar w:fldCharType="separate"/>
        </w:r>
        <w:r w:rsidR="0057405D">
          <w:rPr>
            <w:noProof/>
          </w:rPr>
          <w:t>22</w:t>
        </w:r>
        <w:r>
          <w:fldChar w:fldCharType="end"/>
        </w:r>
      </w:p>
    </w:sdtContent>
  </w:sdt>
  <w:p w:rsidR="00235830" w:rsidRDefault="0023583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830" w:rsidRDefault="00235830">
    <w:pPr>
      <w:pStyle w:val="a7"/>
      <w:jc w:val="center"/>
    </w:pPr>
  </w:p>
  <w:p w:rsidR="00235830" w:rsidRDefault="0023583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548D662"/>
    <w:lvl w:ilvl="0">
      <w:numFmt w:val="bullet"/>
      <w:lvlText w:val="*"/>
      <w:lvlJc w:val="left"/>
    </w:lvl>
  </w:abstractNum>
  <w:abstractNum w:abstractNumId="1" w15:restartNumberingAfterBreak="0">
    <w:nsid w:val="02756355"/>
    <w:multiLevelType w:val="hybridMultilevel"/>
    <w:tmpl w:val="2F322222"/>
    <w:lvl w:ilvl="0" w:tplc="4D8C879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89F6B4B"/>
    <w:multiLevelType w:val="hybridMultilevel"/>
    <w:tmpl w:val="DE389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E69AB"/>
    <w:multiLevelType w:val="hybridMultilevel"/>
    <w:tmpl w:val="00C4C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A44786"/>
    <w:multiLevelType w:val="hybridMultilevel"/>
    <w:tmpl w:val="92EE2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741CD7"/>
    <w:multiLevelType w:val="hybridMultilevel"/>
    <w:tmpl w:val="97CE62EA"/>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797"/>
        </w:tabs>
        <w:ind w:left="797" w:hanging="360"/>
      </w:pPr>
    </w:lvl>
    <w:lvl w:ilvl="2" w:tplc="04190005">
      <w:start w:val="1"/>
      <w:numFmt w:val="decimal"/>
      <w:lvlText w:val="%3."/>
      <w:lvlJc w:val="left"/>
      <w:pPr>
        <w:tabs>
          <w:tab w:val="num" w:pos="1517"/>
        </w:tabs>
        <w:ind w:left="1517" w:hanging="360"/>
      </w:pPr>
    </w:lvl>
    <w:lvl w:ilvl="3" w:tplc="04190001">
      <w:start w:val="1"/>
      <w:numFmt w:val="decimal"/>
      <w:lvlText w:val="%4."/>
      <w:lvlJc w:val="left"/>
      <w:pPr>
        <w:tabs>
          <w:tab w:val="num" w:pos="2237"/>
        </w:tabs>
        <w:ind w:left="2237" w:hanging="360"/>
      </w:pPr>
    </w:lvl>
    <w:lvl w:ilvl="4" w:tplc="04190003">
      <w:start w:val="1"/>
      <w:numFmt w:val="decimal"/>
      <w:lvlText w:val="%5."/>
      <w:lvlJc w:val="left"/>
      <w:pPr>
        <w:tabs>
          <w:tab w:val="num" w:pos="2957"/>
        </w:tabs>
        <w:ind w:left="2957" w:hanging="360"/>
      </w:pPr>
    </w:lvl>
    <w:lvl w:ilvl="5" w:tplc="04190005">
      <w:start w:val="1"/>
      <w:numFmt w:val="decimal"/>
      <w:lvlText w:val="%6."/>
      <w:lvlJc w:val="left"/>
      <w:pPr>
        <w:tabs>
          <w:tab w:val="num" w:pos="3677"/>
        </w:tabs>
        <w:ind w:left="3677" w:hanging="360"/>
      </w:pPr>
    </w:lvl>
    <w:lvl w:ilvl="6" w:tplc="04190001">
      <w:start w:val="1"/>
      <w:numFmt w:val="decimal"/>
      <w:lvlText w:val="%7."/>
      <w:lvlJc w:val="left"/>
      <w:pPr>
        <w:tabs>
          <w:tab w:val="num" w:pos="4397"/>
        </w:tabs>
        <w:ind w:left="4397" w:hanging="360"/>
      </w:pPr>
    </w:lvl>
    <w:lvl w:ilvl="7" w:tplc="04190003">
      <w:start w:val="1"/>
      <w:numFmt w:val="decimal"/>
      <w:lvlText w:val="%8."/>
      <w:lvlJc w:val="left"/>
      <w:pPr>
        <w:tabs>
          <w:tab w:val="num" w:pos="5117"/>
        </w:tabs>
        <w:ind w:left="5117" w:hanging="360"/>
      </w:pPr>
    </w:lvl>
    <w:lvl w:ilvl="8" w:tplc="04190005">
      <w:start w:val="1"/>
      <w:numFmt w:val="decimal"/>
      <w:lvlText w:val="%9."/>
      <w:lvlJc w:val="left"/>
      <w:pPr>
        <w:tabs>
          <w:tab w:val="num" w:pos="5837"/>
        </w:tabs>
        <w:ind w:left="5837" w:hanging="360"/>
      </w:pPr>
    </w:lvl>
  </w:abstractNum>
  <w:abstractNum w:abstractNumId="6" w15:restartNumberingAfterBreak="0">
    <w:nsid w:val="33312192"/>
    <w:multiLevelType w:val="hybridMultilevel"/>
    <w:tmpl w:val="1160F53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15:restartNumberingAfterBreak="0">
    <w:nsid w:val="3F212632"/>
    <w:multiLevelType w:val="hybridMultilevel"/>
    <w:tmpl w:val="3368A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2E134F"/>
    <w:multiLevelType w:val="hybridMultilevel"/>
    <w:tmpl w:val="149A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984B53"/>
    <w:multiLevelType w:val="hybridMultilevel"/>
    <w:tmpl w:val="CF1E715C"/>
    <w:lvl w:ilvl="0" w:tplc="DB20F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3582D0A"/>
    <w:multiLevelType w:val="hybridMultilevel"/>
    <w:tmpl w:val="AFAA7796"/>
    <w:lvl w:ilvl="0" w:tplc="7AAEFFD2">
      <w:start w:val="1"/>
      <w:numFmt w:val="decimal"/>
      <w:lvlText w:val="%1."/>
      <w:lvlJc w:val="left"/>
      <w:pPr>
        <w:ind w:left="633" w:hanging="360"/>
      </w:pPr>
      <w:rPr>
        <w:rFonts w:hint="default"/>
      </w:rPr>
    </w:lvl>
    <w:lvl w:ilvl="1" w:tplc="04190019" w:tentative="1">
      <w:start w:val="1"/>
      <w:numFmt w:val="lowerLetter"/>
      <w:lvlText w:val="%2."/>
      <w:lvlJc w:val="left"/>
      <w:pPr>
        <w:ind w:left="1353" w:hanging="360"/>
      </w:pPr>
    </w:lvl>
    <w:lvl w:ilvl="2" w:tplc="0419001B" w:tentative="1">
      <w:start w:val="1"/>
      <w:numFmt w:val="lowerRoman"/>
      <w:lvlText w:val="%3."/>
      <w:lvlJc w:val="right"/>
      <w:pPr>
        <w:ind w:left="2073" w:hanging="180"/>
      </w:pPr>
    </w:lvl>
    <w:lvl w:ilvl="3" w:tplc="0419000F" w:tentative="1">
      <w:start w:val="1"/>
      <w:numFmt w:val="decimal"/>
      <w:lvlText w:val="%4."/>
      <w:lvlJc w:val="left"/>
      <w:pPr>
        <w:ind w:left="2793" w:hanging="360"/>
      </w:pPr>
    </w:lvl>
    <w:lvl w:ilvl="4" w:tplc="04190019" w:tentative="1">
      <w:start w:val="1"/>
      <w:numFmt w:val="lowerLetter"/>
      <w:lvlText w:val="%5."/>
      <w:lvlJc w:val="left"/>
      <w:pPr>
        <w:ind w:left="3513" w:hanging="360"/>
      </w:pPr>
    </w:lvl>
    <w:lvl w:ilvl="5" w:tplc="0419001B" w:tentative="1">
      <w:start w:val="1"/>
      <w:numFmt w:val="lowerRoman"/>
      <w:lvlText w:val="%6."/>
      <w:lvlJc w:val="right"/>
      <w:pPr>
        <w:ind w:left="4233" w:hanging="180"/>
      </w:pPr>
    </w:lvl>
    <w:lvl w:ilvl="6" w:tplc="0419000F" w:tentative="1">
      <w:start w:val="1"/>
      <w:numFmt w:val="decimal"/>
      <w:lvlText w:val="%7."/>
      <w:lvlJc w:val="left"/>
      <w:pPr>
        <w:ind w:left="4953" w:hanging="360"/>
      </w:pPr>
    </w:lvl>
    <w:lvl w:ilvl="7" w:tplc="04190019" w:tentative="1">
      <w:start w:val="1"/>
      <w:numFmt w:val="lowerLetter"/>
      <w:lvlText w:val="%8."/>
      <w:lvlJc w:val="left"/>
      <w:pPr>
        <w:ind w:left="5673" w:hanging="360"/>
      </w:pPr>
    </w:lvl>
    <w:lvl w:ilvl="8" w:tplc="0419001B" w:tentative="1">
      <w:start w:val="1"/>
      <w:numFmt w:val="lowerRoman"/>
      <w:lvlText w:val="%9."/>
      <w:lvlJc w:val="right"/>
      <w:pPr>
        <w:ind w:left="6393" w:hanging="180"/>
      </w:pPr>
    </w:lvl>
  </w:abstractNum>
  <w:abstractNum w:abstractNumId="11" w15:restartNumberingAfterBreak="0">
    <w:nsid w:val="66330470"/>
    <w:multiLevelType w:val="hybridMultilevel"/>
    <w:tmpl w:val="C7C0B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5B75FC"/>
    <w:multiLevelType w:val="hybridMultilevel"/>
    <w:tmpl w:val="BD3C5E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B9076B"/>
    <w:multiLevelType w:val="hybridMultilevel"/>
    <w:tmpl w:val="A66AD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numFmt w:val="bullet"/>
        <w:lvlText w:val="-"/>
        <w:legacy w:legacy="1" w:legacySpace="0" w:legacyIndent="303"/>
        <w:lvlJc w:val="left"/>
        <w:rPr>
          <w:rFonts w:ascii="Times New Roman" w:hAnsi="Times New Roman" w:cs="Times New Roman" w:hint="default"/>
        </w:rPr>
      </w:lvl>
    </w:lvlOverride>
  </w:num>
  <w:num w:numId="3">
    <w:abstractNumId w:val="6"/>
  </w:num>
  <w:num w:numId="4">
    <w:abstractNumId w:val="3"/>
  </w:num>
  <w:num w:numId="5">
    <w:abstractNumId w:val="2"/>
  </w:num>
  <w:num w:numId="6">
    <w:abstractNumId w:val="9"/>
  </w:num>
  <w:num w:numId="7">
    <w:abstractNumId w:val="12"/>
  </w:num>
  <w:num w:numId="8">
    <w:abstractNumId w:val="7"/>
  </w:num>
  <w:num w:numId="9">
    <w:abstractNumId w:val="8"/>
  </w:num>
  <w:num w:numId="10">
    <w:abstractNumId w:val="10"/>
  </w:num>
  <w:num w:numId="11">
    <w:abstractNumId w:val="4"/>
  </w:num>
  <w:num w:numId="12">
    <w:abstractNumId w:val="13"/>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B54AC"/>
    <w:rsid w:val="00000099"/>
    <w:rsid w:val="00000598"/>
    <w:rsid w:val="000005B6"/>
    <w:rsid w:val="000016B9"/>
    <w:rsid w:val="00001B8D"/>
    <w:rsid w:val="00002501"/>
    <w:rsid w:val="0000303E"/>
    <w:rsid w:val="0000406F"/>
    <w:rsid w:val="000059DC"/>
    <w:rsid w:val="000065E1"/>
    <w:rsid w:val="00006652"/>
    <w:rsid w:val="00007971"/>
    <w:rsid w:val="000111A1"/>
    <w:rsid w:val="000111FD"/>
    <w:rsid w:val="0001147A"/>
    <w:rsid w:val="00011C48"/>
    <w:rsid w:val="00012485"/>
    <w:rsid w:val="00012632"/>
    <w:rsid w:val="000127FF"/>
    <w:rsid w:val="00012C0A"/>
    <w:rsid w:val="00013351"/>
    <w:rsid w:val="0001567D"/>
    <w:rsid w:val="00016ED7"/>
    <w:rsid w:val="0001711E"/>
    <w:rsid w:val="00017561"/>
    <w:rsid w:val="0001775A"/>
    <w:rsid w:val="0002025A"/>
    <w:rsid w:val="0002095A"/>
    <w:rsid w:val="00020A0F"/>
    <w:rsid w:val="00020B8C"/>
    <w:rsid w:val="00020DD3"/>
    <w:rsid w:val="00021299"/>
    <w:rsid w:val="000213F0"/>
    <w:rsid w:val="00021EBF"/>
    <w:rsid w:val="00022882"/>
    <w:rsid w:val="00022CB0"/>
    <w:rsid w:val="00022EE2"/>
    <w:rsid w:val="00023555"/>
    <w:rsid w:val="00024F17"/>
    <w:rsid w:val="00025313"/>
    <w:rsid w:val="000254C9"/>
    <w:rsid w:val="00025BE1"/>
    <w:rsid w:val="000267A5"/>
    <w:rsid w:val="000268F9"/>
    <w:rsid w:val="00026933"/>
    <w:rsid w:val="000269C3"/>
    <w:rsid w:val="00026C37"/>
    <w:rsid w:val="00026F87"/>
    <w:rsid w:val="0002720F"/>
    <w:rsid w:val="000274AA"/>
    <w:rsid w:val="0002771C"/>
    <w:rsid w:val="00027D51"/>
    <w:rsid w:val="00030523"/>
    <w:rsid w:val="000307D2"/>
    <w:rsid w:val="000312AB"/>
    <w:rsid w:val="00032275"/>
    <w:rsid w:val="0003242D"/>
    <w:rsid w:val="00032F3C"/>
    <w:rsid w:val="00033622"/>
    <w:rsid w:val="00033642"/>
    <w:rsid w:val="0003422D"/>
    <w:rsid w:val="000350FF"/>
    <w:rsid w:val="000351B2"/>
    <w:rsid w:val="00035854"/>
    <w:rsid w:val="0003646A"/>
    <w:rsid w:val="00036B49"/>
    <w:rsid w:val="00036C55"/>
    <w:rsid w:val="00036FDF"/>
    <w:rsid w:val="00037414"/>
    <w:rsid w:val="00037792"/>
    <w:rsid w:val="00037970"/>
    <w:rsid w:val="00037CE1"/>
    <w:rsid w:val="00042161"/>
    <w:rsid w:val="00042298"/>
    <w:rsid w:val="00042318"/>
    <w:rsid w:val="00042738"/>
    <w:rsid w:val="000431D6"/>
    <w:rsid w:val="000432C5"/>
    <w:rsid w:val="000436BE"/>
    <w:rsid w:val="00044769"/>
    <w:rsid w:val="000457C3"/>
    <w:rsid w:val="00046108"/>
    <w:rsid w:val="000463AC"/>
    <w:rsid w:val="00046718"/>
    <w:rsid w:val="00046A96"/>
    <w:rsid w:val="00046B7C"/>
    <w:rsid w:val="000477DB"/>
    <w:rsid w:val="000501DF"/>
    <w:rsid w:val="00050418"/>
    <w:rsid w:val="00050E20"/>
    <w:rsid w:val="0005135D"/>
    <w:rsid w:val="00051AB9"/>
    <w:rsid w:val="00052387"/>
    <w:rsid w:val="00052A14"/>
    <w:rsid w:val="00053889"/>
    <w:rsid w:val="00053958"/>
    <w:rsid w:val="00053C47"/>
    <w:rsid w:val="00054362"/>
    <w:rsid w:val="00054468"/>
    <w:rsid w:val="000544EE"/>
    <w:rsid w:val="00054966"/>
    <w:rsid w:val="00055328"/>
    <w:rsid w:val="00055975"/>
    <w:rsid w:val="00055AB0"/>
    <w:rsid w:val="00055BD1"/>
    <w:rsid w:val="00055E98"/>
    <w:rsid w:val="00056925"/>
    <w:rsid w:val="00057095"/>
    <w:rsid w:val="000579AE"/>
    <w:rsid w:val="000604B9"/>
    <w:rsid w:val="00060875"/>
    <w:rsid w:val="00060C4C"/>
    <w:rsid w:val="00061243"/>
    <w:rsid w:val="00061DA7"/>
    <w:rsid w:val="000620EC"/>
    <w:rsid w:val="000631B6"/>
    <w:rsid w:val="00063A89"/>
    <w:rsid w:val="00063D1E"/>
    <w:rsid w:val="00063D47"/>
    <w:rsid w:val="0006419C"/>
    <w:rsid w:val="00064307"/>
    <w:rsid w:val="00064B02"/>
    <w:rsid w:val="00064B04"/>
    <w:rsid w:val="00065A7B"/>
    <w:rsid w:val="000662C4"/>
    <w:rsid w:val="00066316"/>
    <w:rsid w:val="00066C56"/>
    <w:rsid w:val="00066F3A"/>
    <w:rsid w:val="000671E1"/>
    <w:rsid w:val="0006724A"/>
    <w:rsid w:val="00067912"/>
    <w:rsid w:val="00067B34"/>
    <w:rsid w:val="000703E8"/>
    <w:rsid w:val="00070959"/>
    <w:rsid w:val="00070D21"/>
    <w:rsid w:val="00071898"/>
    <w:rsid w:val="00071F04"/>
    <w:rsid w:val="00071F43"/>
    <w:rsid w:val="0007310A"/>
    <w:rsid w:val="00073367"/>
    <w:rsid w:val="00073467"/>
    <w:rsid w:val="00073FCC"/>
    <w:rsid w:val="000740E6"/>
    <w:rsid w:val="00074AE2"/>
    <w:rsid w:val="00074C80"/>
    <w:rsid w:val="000750E9"/>
    <w:rsid w:val="00075348"/>
    <w:rsid w:val="000753F9"/>
    <w:rsid w:val="00077649"/>
    <w:rsid w:val="00077E22"/>
    <w:rsid w:val="00077F53"/>
    <w:rsid w:val="0008077D"/>
    <w:rsid w:val="0008094B"/>
    <w:rsid w:val="00080F32"/>
    <w:rsid w:val="0008159D"/>
    <w:rsid w:val="000815EF"/>
    <w:rsid w:val="00082CD2"/>
    <w:rsid w:val="00083D46"/>
    <w:rsid w:val="00084021"/>
    <w:rsid w:val="00084248"/>
    <w:rsid w:val="00084293"/>
    <w:rsid w:val="00084842"/>
    <w:rsid w:val="00084BAE"/>
    <w:rsid w:val="00084C1B"/>
    <w:rsid w:val="00085648"/>
    <w:rsid w:val="00085781"/>
    <w:rsid w:val="00085E8B"/>
    <w:rsid w:val="000866B8"/>
    <w:rsid w:val="00086D1F"/>
    <w:rsid w:val="00087142"/>
    <w:rsid w:val="0008769B"/>
    <w:rsid w:val="0008774D"/>
    <w:rsid w:val="00090228"/>
    <w:rsid w:val="00090334"/>
    <w:rsid w:val="000909B1"/>
    <w:rsid w:val="00090DC6"/>
    <w:rsid w:val="00092956"/>
    <w:rsid w:val="00094327"/>
    <w:rsid w:val="00094518"/>
    <w:rsid w:val="00094817"/>
    <w:rsid w:val="00094BBB"/>
    <w:rsid w:val="00094DEC"/>
    <w:rsid w:val="00095FD4"/>
    <w:rsid w:val="000960B1"/>
    <w:rsid w:val="000960CD"/>
    <w:rsid w:val="00096CA0"/>
    <w:rsid w:val="00097ED9"/>
    <w:rsid w:val="000A03D1"/>
    <w:rsid w:val="000A11DF"/>
    <w:rsid w:val="000A1276"/>
    <w:rsid w:val="000A1E22"/>
    <w:rsid w:val="000A21C6"/>
    <w:rsid w:val="000A2D06"/>
    <w:rsid w:val="000A336D"/>
    <w:rsid w:val="000A36A0"/>
    <w:rsid w:val="000A4350"/>
    <w:rsid w:val="000A4767"/>
    <w:rsid w:val="000A529E"/>
    <w:rsid w:val="000A58C4"/>
    <w:rsid w:val="000A5FC0"/>
    <w:rsid w:val="000A606F"/>
    <w:rsid w:val="000A6634"/>
    <w:rsid w:val="000A6CE5"/>
    <w:rsid w:val="000A6ED9"/>
    <w:rsid w:val="000A78C7"/>
    <w:rsid w:val="000B03A3"/>
    <w:rsid w:val="000B04B0"/>
    <w:rsid w:val="000B0B43"/>
    <w:rsid w:val="000B186B"/>
    <w:rsid w:val="000B1D91"/>
    <w:rsid w:val="000B23DE"/>
    <w:rsid w:val="000B25FB"/>
    <w:rsid w:val="000B2812"/>
    <w:rsid w:val="000B2876"/>
    <w:rsid w:val="000B29A2"/>
    <w:rsid w:val="000B36AF"/>
    <w:rsid w:val="000B36D7"/>
    <w:rsid w:val="000B3EDF"/>
    <w:rsid w:val="000B47AB"/>
    <w:rsid w:val="000B47E3"/>
    <w:rsid w:val="000B532E"/>
    <w:rsid w:val="000B54C4"/>
    <w:rsid w:val="000B5BF8"/>
    <w:rsid w:val="000B6267"/>
    <w:rsid w:val="000C00C2"/>
    <w:rsid w:val="000C0C64"/>
    <w:rsid w:val="000C107E"/>
    <w:rsid w:val="000C1641"/>
    <w:rsid w:val="000C2A46"/>
    <w:rsid w:val="000C2CCC"/>
    <w:rsid w:val="000C3ADE"/>
    <w:rsid w:val="000C3DC6"/>
    <w:rsid w:val="000C42B4"/>
    <w:rsid w:val="000C53E4"/>
    <w:rsid w:val="000C554D"/>
    <w:rsid w:val="000C5AD3"/>
    <w:rsid w:val="000C661D"/>
    <w:rsid w:val="000C6A92"/>
    <w:rsid w:val="000D0761"/>
    <w:rsid w:val="000D0E7A"/>
    <w:rsid w:val="000D14B2"/>
    <w:rsid w:val="000D166A"/>
    <w:rsid w:val="000D1DF1"/>
    <w:rsid w:val="000D1E23"/>
    <w:rsid w:val="000D2888"/>
    <w:rsid w:val="000D2B62"/>
    <w:rsid w:val="000D32A4"/>
    <w:rsid w:val="000D3764"/>
    <w:rsid w:val="000D3A65"/>
    <w:rsid w:val="000D3CDB"/>
    <w:rsid w:val="000D3FDA"/>
    <w:rsid w:val="000D40CA"/>
    <w:rsid w:val="000D5C37"/>
    <w:rsid w:val="000D5DB2"/>
    <w:rsid w:val="000E0C19"/>
    <w:rsid w:val="000E2092"/>
    <w:rsid w:val="000E2791"/>
    <w:rsid w:val="000E29A1"/>
    <w:rsid w:val="000E2AB8"/>
    <w:rsid w:val="000E35A7"/>
    <w:rsid w:val="000E3BE9"/>
    <w:rsid w:val="000E4730"/>
    <w:rsid w:val="000E4B42"/>
    <w:rsid w:val="000E4F42"/>
    <w:rsid w:val="000E58C2"/>
    <w:rsid w:val="000E5A04"/>
    <w:rsid w:val="000E5ECA"/>
    <w:rsid w:val="000E6856"/>
    <w:rsid w:val="000E7BBB"/>
    <w:rsid w:val="000F077D"/>
    <w:rsid w:val="000F082A"/>
    <w:rsid w:val="000F174E"/>
    <w:rsid w:val="000F18A9"/>
    <w:rsid w:val="000F1EFB"/>
    <w:rsid w:val="000F30D7"/>
    <w:rsid w:val="000F383C"/>
    <w:rsid w:val="000F3C1D"/>
    <w:rsid w:val="000F534B"/>
    <w:rsid w:val="000F54FA"/>
    <w:rsid w:val="000F6116"/>
    <w:rsid w:val="00100481"/>
    <w:rsid w:val="00101C33"/>
    <w:rsid w:val="00101F00"/>
    <w:rsid w:val="0010208D"/>
    <w:rsid w:val="00102A6F"/>
    <w:rsid w:val="00103E47"/>
    <w:rsid w:val="00104819"/>
    <w:rsid w:val="00104963"/>
    <w:rsid w:val="00105F3F"/>
    <w:rsid w:val="00106170"/>
    <w:rsid w:val="001067A9"/>
    <w:rsid w:val="00106DA5"/>
    <w:rsid w:val="00106FB9"/>
    <w:rsid w:val="00107559"/>
    <w:rsid w:val="001077BF"/>
    <w:rsid w:val="001077D6"/>
    <w:rsid w:val="00107BE4"/>
    <w:rsid w:val="00107EA1"/>
    <w:rsid w:val="00110403"/>
    <w:rsid w:val="00110A1E"/>
    <w:rsid w:val="00110CC1"/>
    <w:rsid w:val="00110CE7"/>
    <w:rsid w:val="00111091"/>
    <w:rsid w:val="001114C1"/>
    <w:rsid w:val="00111955"/>
    <w:rsid w:val="0011198D"/>
    <w:rsid w:val="001129F2"/>
    <w:rsid w:val="001132BC"/>
    <w:rsid w:val="00113638"/>
    <w:rsid w:val="00113C25"/>
    <w:rsid w:val="00113EB0"/>
    <w:rsid w:val="001143F8"/>
    <w:rsid w:val="001149C2"/>
    <w:rsid w:val="0011539B"/>
    <w:rsid w:val="00115562"/>
    <w:rsid w:val="001155E4"/>
    <w:rsid w:val="00115DAE"/>
    <w:rsid w:val="00116E4B"/>
    <w:rsid w:val="00116F5E"/>
    <w:rsid w:val="001175E6"/>
    <w:rsid w:val="0011773B"/>
    <w:rsid w:val="0011796F"/>
    <w:rsid w:val="00120044"/>
    <w:rsid w:val="0012005C"/>
    <w:rsid w:val="001200D9"/>
    <w:rsid w:val="00120145"/>
    <w:rsid w:val="00120204"/>
    <w:rsid w:val="00120B7D"/>
    <w:rsid w:val="0012182E"/>
    <w:rsid w:val="00121F59"/>
    <w:rsid w:val="00122098"/>
    <w:rsid w:val="00122856"/>
    <w:rsid w:val="0012336F"/>
    <w:rsid w:val="001236F9"/>
    <w:rsid w:val="001240B9"/>
    <w:rsid w:val="0012464C"/>
    <w:rsid w:val="00124AA6"/>
    <w:rsid w:val="0012612A"/>
    <w:rsid w:val="0012702B"/>
    <w:rsid w:val="00127205"/>
    <w:rsid w:val="00127502"/>
    <w:rsid w:val="0013000A"/>
    <w:rsid w:val="0013043F"/>
    <w:rsid w:val="00130A56"/>
    <w:rsid w:val="00131957"/>
    <w:rsid w:val="00131A98"/>
    <w:rsid w:val="00131FF7"/>
    <w:rsid w:val="00132783"/>
    <w:rsid w:val="001327C6"/>
    <w:rsid w:val="0013287A"/>
    <w:rsid w:val="001329E2"/>
    <w:rsid w:val="001329F0"/>
    <w:rsid w:val="00133EBF"/>
    <w:rsid w:val="001346B9"/>
    <w:rsid w:val="00135292"/>
    <w:rsid w:val="001353A6"/>
    <w:rsid w:val="00135522"/>
    <w:rsid w:val="00135ABA"/>
    <w:rsid w:val="00135BEA"/>
    <w:rsid w:val="00136130"/>
    <w:rsid w:val="0013631A"/>
    <w:rsid w:val="00136868"/>
    <w:rsid w:val="00136973"/>
    <w:rsid w:val="00136DA2"/>
    <w:rsid w:val="00136EE1"/>
    <w:rsid w:val="001372A9"/>
    <w:rsid w:val="001377DC"/>
    <w:rsid w:val="00137B45"/>
    <w:rsid w:val="00137CC1"/>
    <w:rsid w:val="00137FB9"/>
    <w:rsid w:val="001409D7"/>
    <w:rsid w:val="00140B99"/>
    <w:rsid w:val="00140E8B"/>
    <w:rsid w:val="00140F90"/>
    <w:rsid w:val="00141402"/>
    <w:rsid w:val="00141684"/>
    <w:rsid w:val="0014179E"/>
    <w:rsid w:val="001423B1"/>
    <w:rsid w:val="00142544"/>
    <w:rsid w:val="001428B9"/>
    <w:rsid w:val="00142D85"/>
    <w:rsid w:val="00142DC8"/>
    <w:rsid w:val="00143799"/>
    <w:rsid w:val="00143929"/>
    <w:rsid w:val="00143E41"/>
    <w:rsid w:val="00143E8E"/>
    <w:rsid w:val="0014436B"/>
    <w:rsid w:val="0014491E"/>
    <w:rsid w:val="00144BC8"/>
    <w:rsid w:val="00144D6E"/>
    <w:rsid w:val="00144DFC"/>
    <w:rsid w:val="0014568F"/>
    <w:rsid w:val="0014588C"/>
    <w:rsid w:val="001460DE"/>
    <w:rsid w:val="00146240"/>
    <w:rsid w:val="00146406"/>
    <w:rsid w:val="00146EDF"/>
    <w:rsid w:val="00146F73"/>
    <w:rsid w:val="0014723A"/>
    <w:rsid w:val="00147E7A"/>
    <w:rsid w:val="00150110"/>
    <w:rsid w:val="00150501"/>
    <w:rsid w:val="001506BC"/>
    <w:rsid w:val="00150B65"/>
    <w:rsid w:val="00152F5C"/>
    <w:rsid w:val="00153461"/>
    <w:rsid w:val="001537F4"/>
    <w:rsid w:val="00153CA4"/>
    <w:rsid w:val="00154421"/>
    <w:rsid w:val="00154695"/>
    <w:rsid w:val="001548B9"/>
    <w:rsid w:val="0015544A"/>
    <w:rsid w:val="001554D1"/>
    <w:rsid w:val="001555DF"/>
    <w:rsid w:val="00156030"/>
    <w:rsid w:val="00156616"/>
    <w:rsid w:val="00156B33"/>
    <w:rsid w:val="00156DF5"/>
    <w:rsid w:val="00157B45"/>
    <w:rsid w:val="00157EAB"/>
    <w:rsid w:val="00160AB0"/>
    <w:rsid w:val="00160BBF"/>
    <w:rsid w:val="00160BD6"/>
    <w:rsid w:val="00160C33"/>
    <w:rsid w:val="00160CAE"/>
    <w:rsid w:val="00160F70"/>
    <w:rsid w:val="00161A86"/>
    <w:rsid w:val="00161CF0"/>
    <w:rsid w:val="0016218E"/>
    <w:rsid w:val="00162824"/>
    <w:rsid w:val="0016302B"/>
    <w:rsid w:val="001631A2"/>
    <w:rsid w:val="001635DA"/>
    <w:rsid w:val="00164284"/>
    <w:rsid w:val="001643AF"/>
    <w:rsid w:val="001644ED"/>
    <w:rsid w:val="001644EF"/>
    <w:rsid w:val="00164A96"/>
    <w:rsid w:val="00164BC5"/>
    <w:rsid w:val="001658E2"/>
    <w:rsid w:val="00165E20"/>
    <w:rsid w:val="001665C8"/>
    <w:rsid w:val="0016752D"/>
    <w:rsid w:val="001676B7"/>
    <w:rsid w:val="00167929"/>
    <w:rsid w:val="001679F3"/>
    <w:rsid w:val="00170555"/>
    <w:rsid w:val="001707A7"/>
    <w:rsid w:val="00170A9E"/>
    <w:rsid w:val="00170D15"/>
    <w:rsid w:val="00170D70"/>
    <w:rsid w:val="00171367"/>
    <w:rsid w:val="0017176B"/>
    <w:rsid w:val="00171B8C"/>
    <w:rsid w:val="00171BA5"/>
    <w:rsid w:val="00171E43"/>
    <w:rsid w:val="00171E4D"/>
    <w:rsid w:val="0017249B"/>
    <w:rsid w:val="00172E29"/>
    <w:rsid w:val="00173127"/>
    <w:rsid w:val="00173266"/>
    <w:rsid w:val="00173417"/>
    <w:rsid w:val="0017407C"/>
    <w:rsid w:val="0017417D"/>
    <w:rsid w:val="00174AF7"/>
    <w:rsid w:val="00175AEF"/>
    <w:rsid w:val="00175E17"/>
    <w:rsid w:val="00175E3B"/>
    <w:rsid w:val="00176853"/>
    <w:rsid w:val="00177423"/>
    <w:rsid w:val="00177882"/>
    <w:rsid w:val="001778DB"/>
    <w:rsid w:val="00177A99"/>
    <w:rsid w:val="00177B2E"/>
    <w:rsid w:val="00180263"/>
    <w:rsid w:val="00181149"/>
    <w:rsid w:val="001818FD"/>
    <w:rsid w:val="00184303"/>
    <w:rsid w:val="00184FCC"/>
    <w:rsid w:val="00185376"/>
    <w:rsid w:val="0018604C"/>
    <w:rsid w:val="0018609F"/>
    <w:rsid w:val="00186335"/>
    <w:rsid w:val="00187FEC"/>
    <w:rsid w:val="0019016D"/>
    <w:rsid w:val="00190E67"/>
    <w:rsid w:val="00191417"/>
    <w:rsid w:val="0019292E"/>
    <w:rsid w:val="00192A3A"/>
    <w:rsid w:val="00192BF7"/>
    <w:rsid w:val="00192CCC"/>
    <w:rsid w:val="001930E4"/>
    <w:rsid w:val="001934AC"/>
    <w:rsid w:val="00193A78"/>
    <w:rsid w:val="00194615"/>
    <w:rsid w:val="0019461D"/>
    <w:rsid w:val="001961C8"/>
    <w:rsid w:val="00196285"/>
    <w:rsid w:val="00196DDF"/>
    <w:rsid w:val="0019711B"/>
    <w:rsid w:val="001972FD"/>
    <w:rsid w:val="00197643"/>
    <w:rsid w:val="00197B21"/>
    <w:rsid w:val="001A05FE"/>
    <w:rsid w:val="001A07D8"/>
    <w:rsid w:val="001A0D6A"/>
    <w:rsid w:val="001A12DB"/>
    <w:rsid w:val="001A1B1B"/>
    <w:rsid w:val="001A20EE"/>
    <w:rsid w:val="001A2117"/>
    <w:rsid w:val="001A297A"/>
    <w:rsid w:val="001A2BDC"/>
    <w:rsid w:val="001A2C44"/>
    <w:rsid w:val="001A319E"/>
    <w:rsid w:val="001A37D4"/>
    <w:rsid w:val="001A3E37"/>
    <w:rsid w:val="001A3FEF"/>
    <w:rsid w:val="001A40F4"/>
    <w:rsid w:val="001A427B"/>
    <w:rsid w:val="001A434E"/>
    <w:rsid w:val="001A44C0"/>
    <w:rsid w:val="001A47C8"/>
    <w:rsid w:val="001A4B38"/>
    <w:rsid w:val="001A4BF3"/>
    <w:rsid w:val="001A569E"/>
    <w:rsid w:val="001A6095"/>
    <w:rsid w:val="001A6706"/>
    <w:rsid w:val="001A6A22"/>
    <w:rsid w:val="001A78AD"/>
    <w:rsid w:val="001A7DAB"/>
    <w:rsid w:val="001A7E2B"/>
    <w:rsid w:val="001B0674"/>
    <w:rsid w:val="001B06EC"/>
    <w:rsid w:val="001B0B0D"/>
    <w:rsid w:val="001B0F6A"/>
    <w:rsid w:val="001B173C"/>
    <w:rsid w:val="001B1C4E"/>
    <w:rsid w:val="001B1DEB"/>
    <w:rsid w:val="001B20DA"/>
    <w:rsid w:val="001B246F"/>
    <w:rsid w:val="001B2FBB"/>
    <w:rsid w:val="001B370F"/>
    <w:rsid w:val="001B3C80"/>
    <w:rsid w:val="001B42BC"/>
    <w:rsid w:val="001B4661"/>
    <w:rsid w:val="001B4753"/>
    <w:rsid w:val="001B51F1"/>
    <w:rsid w:val="001B5ADB"/>
    <w:rsid w:val="001B5E0B"/>
    <w:rsid w:val="001B5FF2"/>
    <w:rsid w:val="001B6205"/>
    <w:rsid w:val="001B6797"/>
    <w:rsid w:val="001B6AB4"/>
    <w:rsid w:val="001B6AF9"/>
    <w:rsid w:val="001B70F4"/>
    <w:rsid w:val="001B77FC"/>
    <w:rsid w:val="001B7E5A"/>
    <w:rsid w:val="001C0031"/>
    <w:rsid w:val="001C01D5"/>
    <w:rsid w:val="001C0338"/>
    <w:rsid w:val="001C1130"/>
    <w:rsid w:val="001C1762"/>
    <w:rsid w:val="001C1A23"/>
    <w:rsid w:val="001C1E2B"/>
    <w:rsid w:val="001C2136"/>
    <w:rsid w:val="001C2CE0"/>
    <w:rsid w:val="001C416D"/>
    <w:rsid w:val="001C417D"/>
    <w:rsid w:val="001C55DF"/>
    <w:rsid w:val="001C595C"/>
    <w:rsid w:val="001C6F5F"/>
    <w:rsid w:val="001C7753"/>
    <w:rsid w:val="001C77E8"/>
    <w:rsid w:val="001C7E15"/>
    <w:rsid w:val="001D0109"/>
    <w:rsid w:val="001D06D2"/>
    <w:rsid w:val="001D198C"/>
    <w:rsid w:val="001D22A4"/>
    <w:rsid w:val="001D2F1A"/>
    <w:rsid w:val="001D375A"/>
    <w:rsid w:val="001D38B2"/>
    <w:rsid w:val="001D39F5"/>
    <w:rsid w:val="001D3D11"/>
    <w:rsid w:val="001D4088"/>
    <w:rsid w:val="001D4ED1"/>
    <w:rsid w:val="001D51EC"/>
    <w:rsid w:val="001D54F2"/>
    <w:rsid w:val="001D5577"/>
    <w:rsid w:val="001D5ABB"/>
    <w:rsid w:val="001D5EE7"/>
    <w:rsid w:val="001D6376"/>
    <w:rsid w:val="001D6958"/>
    <w:rsid w:val="001D6BA4"/>
    <w:rsid w:val="001D716A"/>
    <w:rsid w:val="001D79C1"/>
    <w:rsid w:val="001E0032"/>
    <w:rsid w:val="001E0341"/>
    <w:rsid w:val="001E0AC0"/>
    <w:rsid w:val="001E2202"/>
    <w:rsid w:val="001E310A"/>
    <w:rsid w:val="001E3194"/>
    <w:rsid w:val="001E330B"/>
    <w:rsid w:val="001E4326"/>
    <w:rsid w:val="001E4699"/>
    <w:rsid w:val="001E47AF"/>
    <w:rsid w:val="001E520D"/>
    <w:rsid w:val="001E6A1C"/>
    <w:rsid w:val="001E7024"/>
    <w:rsid w:val="001E715D"/>
    <w:rsid w:val="001E731B"/>
    <w:rsid w:val="001E748D"/>
    <w:rsid w:val="001E7546"/>
    <w:rsid w:val="001E76DD"/>
    <w:rsid w:val="001E7A3A"/>
    <w:rsid w:val="001F0E2E"/>
    <w:rsid w:val="001F0E7E"/>
    <w:rsid w:val="001F10A5"/>
    <w:rsid w:val="001F111C"/>
    <w:rsid w:val="001F1588"/>
    <w:rsid w:val="001F1693"/>
    <w:rsid w:val="001F19B7"/>
    <w:rsid w:val="001F1FD0"/>
    <w:rsid w:val="001F2136"/>
    <w:rsid w:val="001F26A7"/>
    <w:rsid w:val="001F301B"/>
    <w:rsid w:val="001F3052"/>
    <w:rsid w:val="001F31F7"/>
    <w:rsid w:val="001F337E"/>
    <w:rsid w:val="001F3E91"/>
    <w:rsid w:val="001F4215"/>
    <w:rsid w:val="001F4BC1"/>
    <w:rsid w:val="001F523E"/>
    <w:rsid w:val="001F5935"/>
    <w:rsid w:val="001F5ED0"/>
    <w:rsid w:val="001F6036"/>
    <w:rsid w:val="001F681B"/>
    <w:rsid w:val="001F6914"/>
    <w:rsid w:val="001F6D7E"/>
    <w:rsid w:val="001F6F42"/>
    <w:rsid w:val="001F75BC"/>
    <w:rsid w:val="001F7EB4"/>
    <w:rsid w:val="0020043E"/>
    <w:rsid w:val="0020057C"/>
    <w:rsid w:val="002007FE"/>
    <w:rsid w:val="00200AB8"/>
    <w:rsid w:val="00200C84"/>
    <w:rsid w:val="00200CDC"/>
    <w:rsid w:val="00200D84"/>
    <w:rsid w:val="002010AC"/>
    <w:rsid w:val="00201105"/>
    <w:rsid w:val="002018B1"/>
    <w:rsid w:val="00201AB0"/>
    <w:rsid w:val="00203EA7"/>
    <w:rsid w:val="002045B5"/>
    <w:rsid w:val="0020483E"/>
    <w:rsid w:val="0020488C"/>
    <w:rsid w:val="002049E5"/>
    <w:rsid w:val="00204E7D"/>
    <w:rsid w:val="0020593B"/>
    <w:rsid w:val="00206167"/>
    <w:rsid w:val="0020679B"/>
    <w:rsid w:val="00206B88"/>
    <w:rsid w:val="002071AE"/>
    <w:rsid w:val="00207C24"/>
    <w:rsid w:val="00207F1F"/>
    <w:rsid w:val="00210267"/>
    <w:rsid w:val="0021078A"/>
    <w:rsid w:val="00212373"/>
    <w:rsid w:val="00213274"/>
    <w:rsid w:val="0021327B"/>
    <w:rsid w:val="00213838"/>
    <w:rsid w:val="00213846"/>
    <w:rsid w:val="00213EEF"/>
    <w:rsid w:val="00213F5E"/>
    <w:rsid w:val="00214AD5"/>
    <w:rsid w:val="00214CE2"/>
    <w:rsid w:val="00215185"/>
    <w:rsid w:val="0021525A"/>
    <w:rsid w:val="00215572"/>
    <w:rsid w:val="00215DE8"/>
    <w:rsid w:val="0021730A"/>
    <w:rsid w:val="00217E03"/>
    <w:rsid w:val="00220915"/>
    <w:rsid w:val="0022094F"/>
    <w:rsid w:val="00220CF0"/>
    <w:rsid w:val="00221063"/>
    <w:rsid w:val="00221466"/>
    <w:rsid w:val="00221DB0"/>
    <w:rsid w:val="00222841"/>
    <w:rsid w:val="0022289D"/>
    <w:rsid w:val="00222C06"/>
    <w:rsid w:val="00223C01"/>
    <w:rsid w:val="00224BF5"/>
    <w:rsid w:val="00224C4E"/>
    <w:rsid w:val="00225048"/>
    <w:rsid w:val="00225586"/>
    <w:rsid w:val="00225DB5"/>
    <w:rsid w:val="002261D7"/>
    <w:rsid w:val="00226358"/>
    <w:rsid w:val="00226710"/>
    <w:rsid w:val="00227D77"/>
    <w:rsid w:val="002300C7"/>
    <w:rsid w:val="0023162F"/>
    <w:rsid w:val="00231980"/>
    <w:rsid w:val="002323E1"/>
    <w:rsid w:val="00232651"/>
    <w:rsid w:val="002327E3"/>
    <w:rsid w:val="00232AD8"/>
    <w:rsid w:val="0023355F"/>
    <w:rsid w:val="002336B6"/>
    <w:rsid w:val="002345E6"/>
    <w:rsid w:val="0023497C"/>
    <w:rsid w:val="00235830"/>
    <w:rsid w:val="00235887"/>
    <w:rsid w:val="00236AAD"/>
    <w:rsid w:val="002376D4"/>
    <w:rsid w:val="002403CF"/>
    <w:rsid w:val="0024053A"/>
    <w:rsid w:val="00240DE2"/>
    <w:rsid w:val="002413F7"/>
    <w:rsid w:val="00241E4B"/>
    <w:rsid w:val="00242722"/>
    <w:rsid w:val="002429BE"/>
    <w:rsid w:val="00243177"/>
    <w:rsid w:val="002435BE"/>
    <w:rsid w:val="002435F1"/>
    <w:rsid w:val="002439A6"/>
    <w:rsid w:val="00243ED4"/>
    <w:rsid w:val="0024438F"/>
    <w:rsid w:val="002447EA"/>
    <w:rsid w:val="00244E02"/>
    <w:rsid w:val="0024502C"/>
    <w:rsid w:val="00245392"/>
    <w:rsid w:val="0024569F"/>
    <w:rsid w:val="00245734"/>
    <w:rsid w:val="00245CEC"/>
    <w:rsid w:val="002467BB"/>
    <w:rsid w:val="00246FE8"/>
    <w:rsid w:val="00247045"/>
    <w:rsid w:val="0025020E"/>
    <w:rsid w:val="002504FA"/>
    <w:rsid w:val="00250A99"/>
    <w:rsid w:val="0025104C"/>
    <w:rsid w:val="00251B89"/>
    <w:rsid w:val="00251DC0"/>
    <w:rsid w:val="002520B8"/>
    <w:rsid w:val="002527DF"/>
    <w:rsid w:val="0025325C"/>
    <w:rsid w:val="00253451"/>
    <w:rsid w:val="00253D19"/>
    <w:rsid w:val="00253D4D"/>
    <w:rsid w:val="002544B4"/>
    <w:rsid w:val="00254946"/>
    <w:rsid w:val="00254A9F"/>
    <w:rsid w:val="002554DE"/>
    <w:rsid w:val="002558A6"/>
    <w:rsid w:val="00256C8B"/>
    <w:rsid w:val="002571D6"/>
    <w:rsid w:val="00257E5B"/>
    <w:rsid w:val="0026014F"/>
    <w:rsid w:val="00260189"/>
    <w:rsid w:val="0026026F"/>
    <w:rsid w:val="00260440"/>
    <w:rsid w:val="0026044D"/>
    <w:rsid w:val="0026057E"/>
    <w:rsid w:val="002605A6"/>
    <w:rsid w:val="002607B6"/>
    <w:rsid w:val="002618FE"/>
    <w:rsid w:val="00261B22"/>
    <w:rsid w:val="002620DD"/>
    <w:rsid w:val="0026224F"/>
    <w:rsid w:val="00262579"/>
    <w:rsid w:val="00262E5F"/>
    <w:rsid w:val="002632EE"/>
    <w:rsid w:val="00263CAC"/>
    <w:rsid w:val="00263DD3"/>
    <w:rsid w:val="00263DDA"/>
    <w:rsid w:val="00264925"/>
    <w:rsid w:val="00264ACD"/>
    <w:rsid w:val="00264C4D"/>
    <w:rsid w:val="002653F7"/>
    <w:rsid w:val="00265D6D"/>
    <w:rsid w:val="00266B6F"/>
    <w:rsid w:val="0026721B"/>
    <w:rsid w:val="00270174"/>
    <w:rsid w:val="00270858"/>
    <w:rsid w:val="00270950"/>
    <w:rsid w:val="00270C3A"/>
    <w:rsid w:val="00270EED"/>
    <w:rsid w:val="0027146A"/>
    <w:rsid w:val="002718DD"/>
    <w:rsid w:val="00271B0B"/>
    <w:rsid w:val="00271C69"/>
    <w:rsid w:val="00272454"/>
    <w:rsid w:val="00272BDF"/>
    <w:rsid w:val="0027476D"/>
    <w:rsid w:val="002748E5"/>
    <w:rsid w:val="00275157"/>
    <w:rsid w:val="00276976"/>
    <w:rsid w:val="002770D2"/>
    <w:rsid w:val="00277111"/>
    <w:rsid w:val="002772A2"/>
    <w:rsid w:val="00277E8F"/>
    <w:rsid w:val="0028036E"/>
    <w:rsid w:val="002806DB"/>
    <w:rsid w:val="00281E87"/>
    <w:rsid w:val="002829D1"/>
    <w:rsid w:val="00282ACF"/>
    <w:rsid w:val="00282C7D"/>
    <w:rsid w:val="002830C0"/>
    <w:rsid w:val="002833C1"/>
    <w:rsid w:val="00283A19"/>
    <w:rsid w:val="00283B31"/>
    <w:rsid w:val="0028447D"/>
    <w:rsid w:val="002844F5"/>
    <w:rsid w:val="00284F3D"/>
    <w:rsid w:val="00284FA0"/>
    <w:rsid w:val="00285818"/>
    <w:rsid w:val="002860D8"/>
    <w:rsid w:val="002866FA"/>
    <w:rsid w:val="00286A7F"/>
    <w:rsid w:val="00287E78"/>
    <w:rsid w:val="00287FD7"/>
    <w:rsid w:val="002907CE"/>
    <w:rsid w:val="00290FB4"/>
    <w:rsid w:val="00291015"/>
    <w:rsid w:val="00291156"/>
    <w:rsid w:val="002917F6"/>
    <w:rsid w:val="00291ADA"/>
    <w:rsid w:val="00291B18"/>
    <w:rsid w:val="0029215B"/>
    <w:rsid w:val="00292282"/>
    <w:rsid w:val="002929B4"/>
    <w:rsid w:val="00292C4A"/>
    <w:rsid w:val="00292F15"/>
    <w:rsid w:val="0029337C"/>
    <w:rsid w:val="00295323"/>
    <w:rsid w:val="00295CAE"/>
    <w:rsid w:val="002963BF"/>
    <w:rsid w:val="00296508"/>
    <w:rsid w:val="00296521"/>
    <w:rsid w:val="00296CE1"/>
    <w:rsid w:val="00297639"/>
    <w:rsid w:val="002A01C8"/>
    <w:rsid w:val="002A0DDF"/>
    <w:rsid w:val="002A18EC"/>
    <w:rsid w:val="002A1C80"/>
    <w:rsid w:val="002A1CE4"/>
    <w:rsid w:val="002A2B08"/>
    <w:rsid w:val="002A3897"/>
    <w:rsid w:val="002A4749"/>
    <w:rsid w:val="002A4CE7"/>
    <w:rsid w:val="002A4F61"/>
    <w:rsid w:val="002A5176"/>
    <w:rsid w:val="002A5397"/>
    <w:rsid w:val="002A6170"/>
    <w:rsid w:val="002A6CA3"/>
    <w:rsid w:val="002A7174"/>
    <w:rsid w:val="002A7743"/>
    <w:rsid w:val="002A7AE9"/>
    <w:rsid w:val="002A7D76"/>
    <w:rsid w:val="002B0052"/>
    <w:rsid w:val="002B05CB"/>
    <w:rsid w:val="002B0B32"/>
    <w:rsid w:val="002B19D8"/>
    <w:rsid w:val="002B2529"/>
    <w:rsid w:val="002B3162"/>
    <w:rsid w:val="002B326B"/>
    <w:rsid w:val="002B37A0"/>
    <w:rsid w:val="002B3CB4"/>
    <w:rsid w:val="002B4D80"/>
    <w:rsid w:val="002B4DC7"/>
    <w:rsid w:val="002B5218"/>
    <w:rsid w:val="002B54CC"/>
    <w:rsid w:val="002B6176"/>
    <w:rsid w:val="002B62BF"/>
    <w:rsid w:val="002B693A"/>
    <w:rsid w:val="002B6BA2"/>
    <w:rsid w:val="002B7499"/>
    <w:rsid w:val="002B754B"/>
    <w:rsid w:val="002B782A"/>
    <w:rsid w:val="002C0050"/>
    <w:rsid w:val="002C08A1"/>
    <w:rsid w:val="002C14AC"/>
    <w:rsid w:val="002C1C00"/>
    <w:rsid w:val="002C1D19"/>
    <w:rsid w:val="002C3131"/>
    <w:rsid w:val="002C3BB0"/>
    <w:rsid w:val="002C3EA8"/>
    <w:rsid w:val="002C45B8"/>
    <w:rsid w:val="002C4638"/>
    <w:rsid w:val="002C4D14"/>
    <w:rsid w:val="002C5AE4"/>
    <w:rsid w:val="002C61C0"/>
    <w:rsid w:val="002C6551"/>
    <w:rsid w:val="002C79D3"/>
    <w:rsid w:val="002C7A8D"/>
    <w:rsid w:val="002C7C7D"/>
    <w:rsid w:val="002C7D16"/>
    <w:rsid w:val="002D0501"/>
    <w:rsid w:val="002D1F34"/>
    <w:rsid w:val="002D255E"/>
    <w:rsid w:val="002D25C9"/>
    <w:rsid w:val="002D3309"/>
    <w:rsid w:val="002D4286"/>
    <w:rsid w:val="002D493D"/>
    <w:rsid w:val="002D4BDA"/>
    <w:rsid w:val="002D59FF"/>
    <w:rsid w:val="002D5D2B"/>
    <w:rsid w:val="002D61BD"/>
    <w:rsid w:val="002D719A"/>
    <w:rsid w:val="002D723C"/>
    <w:rsid w:val="002D75D6"/>
    <w:rsid w:val="002D7929"/>
    <w:rsid w:val="002E04C2"/>
    <w:rsid w:val="002E0578"/>
    <w:rsid w:val="002E07D1"/>
    <w:rsid w:val="002E0CFC"/>
    <w:rsid w:val="002E135A"/>
    <w:rsid w:val="002E1691"/>
    <w:rsid w:val="002E19E2"/>
    <w:rsid w:val="002E2950"/>
    <w:rsid w:val="002E2FCD"/>
    <w:rsid w:val="002E3B7C"/>
    <w:rsid w:val="002E3EBE"/>
    <w:rsid w:val="002E3F50"/>
    <w:rsid w:val="002E3F90"/>
    <w:rsid w:val="002E40AA"/>
    <w:rsid w:val="002E561A"/>
    <w:rsid w:val="002E61E9"/>
    <w:rsid w:val="002E61F1"/>
    <w:rsid w:val="002E78ED"/>
    <w:rsid w:val="002E79D7"/>
    <w:rsid w:val="002F0A53"/>
    <w:rsid w:val="002F0B58"/>
    <w:rsid w:val="002F0BCC"/>
    <w:rsid w:val="002F0D00"/>
    <w:rsid w:val="002F3044"/>
    <w:rsid w:val="002F317D"/>
    <w:rsid w:val="002F3250"/>
    <w:rsid w:val="002F53C8"/>
    <w:rsid w:val="002F55F2"/>
    <w:rsid w:val="002F569E"/>
    <w:rsid w:val="002F602C"/>
    <w:rsid w:val="002F6C64"/>
    <w:rsid w:val="002F7E84"/>
    <w:rsid w:val="00300789"/>
    <w:rsid w:val="00300B83"/>
    <w:rsid w:val="00301959"/>
    <w:rsid w:val="003031B9"/>
    <w:rsid w:val="0030349D"/>
    <w:rsid w:val="0030362E"/>
    <w:rsid w:val="00303AC3"/>
    <w:rsid w:val="0030439B"/>
    <w:rsid w:val="003047C0"/>
    <w:rsid w:val="00304CE1"/>
    <w:rsid w:val="00305445"/>
    <w:rsid w:val="00305BEC"/>
    <w:rsid w:val="00305D0A"/>
    <w:rsid w:val="00305D7C"/>
    <w:rsid w:val="00306474"/>
    <w:rsid w:val="003071A1"/>
    <w:rsid w:val="003072BD"/>
    <w:rsid w:val="0030737F"/>
    <w:rsid w:val="003076E3"/>
    <w:rsid w:val="00307D16"/>
    <w:rsid w:val="00307F10"/>
    <w:rsid w:val="003101BD"/>
    <w:rsid w:val="003114D3"/>
    <w:rsid w:val="00311BA9"/>
    <w:rsid w:val="00312241"/>
    <w:rsid w:val="00312C92"/>
    <w:rsid w:val="0031373D"/>
    <w:rsid w:val="0031399E"/>
    <w:rsid w:val="00313D35"/>
    <w:rsid w:val="003144CB"/>
    <w:rsid w:val="0031465D"/>
    <w:rsid w:val="0031502B"/>
    <w:rsid w:val="00315956"/>
    <w:rsid w:val="00316733"/>
    <w:rsid w:val="0031719D"/>
    <w:rsid w:val="0031725E"/>
    <w:rsid w:val="00317300"/>
    <w:rsid w:val="00317762"/>
    <w:rsid w:val="00317818"/>
    <w:rsid w:val="00317C0F"/>
    <w:rsid w:val="00317E35"/>
    <w:rsid w:val="00320228"/>
    <w:rsid w:val="003207FA"/>
    <w:rsid w:val="00320A27"/>
    <w:rsid w:val="003215D0"/>
    <w:rsid w:val="003216C3"/>
    <w:rsid w:val="00322565"/>
    <w:rsid w:val="003227CF"/>
    <w:rsid w:val="00322C5C"/>
    <w:rsid w:val="00322CE2"/>
    <w:rsid w:val="0032371D"/>
    <w:rsid w:val="003237FD"/>
    <w:rsid w:val="00323AFE"/>
    <w:rsid w:val="00323BC7"/>
    <w:rsid w:val="00323EB9"/>
    <w:rsid w:val="00323F7B"/>
    <w:rsid w:val="0032432E"/>
    <w:rsid w:val="00324357"/>
    <w:rsid w:val="003244F0"/>
    <w:rsid w:val="0032489D"/>
    <w:rsid w:val="003248F9"/>
    <w:rsid w:val="00324C5B"/>
    <w:rsid w:val="00324C9A"/>
    <w:rsid w:val="00324DB4"/>
    <w:rsid w:val="0032624F"/>
    <w:rsid w:val="00326541"/>
    <w:rsid w:val="00327F17"/>
    <w:rsid w:val="003304BC"/>
    <w:rsid w:val="003304D5"/>
    <w:rsid w:val="00331981"/>
    <w:rsid w:val="00331EF2"/>
    <w:rsid w:val="003331F6"/>
    <w:rsid w:val="00333896"/>
    <w:rsid w:val="0033391B"/>
    <w:rsid w:val="00333A72"/>
    <w:rsid w:val="00333A7E"/>
    <w:rsid w:val="003345DB"/>
    <w:rsid w:val="0033466B"/>
    <w:rsid w:val="00335AA1"/>
    <w:rsid w:val="00336BE9"/>
    <w:rsid w:val="00336F77"/>
    <w:rsid w:val="003374E8"/>
    <w:rsid w:val="00337556"/>
    <w:rsid w:val="00337564"/>
    <w:rsid w:val="0033759F"/>
    <w:rsid w:val="003379F3"/>
    <w:rsid w:val="003403B8"/>
    <w:rsid w:val="00340787"/>
    <w:rsid w:val="003408F9"/>
    <w:rsid w:val="00340A62"/>
    <w:rsid w:val="00340A7A"/>
    <w:rsid w:val="00341862"/>
    <w:rsid w:val="00341C3E"/>
    <w:rsid w:val="00341E89"/>
    <w:rsid w:val="003421D9"/>
    <w:rsid w:val="003427EC"/>
    <w:rsid w:val="00342DD6"/>
    <w:rsid w:val="00342E4B"/>
    <w:rsid w:val="00342FBC"/>
    <w:rsid w:val="00343489"/>
    <w:rsid w:val="0034369B"/>
    <w:rsid w:val="003440F0"/>
    <w:rsid w:val="0034487F"/>
    <w:rsid w:val="00344AC8"/>
    <w:rsid w:val="00344EA6"/>
    <w:rsid w:val="00345286"/>
    <w:rsid w:val="003452CF"/>
    <w:rsid w:val="00345853"/>
    <w:rsid w:val="00346395"/>
    <w:rsid w:val="00346BBC"/>
    <w:rsid w:val="003472D8"/>
    <w:rsid w:val="003476FB"/>
    <w:rsid w:val="00350037"/>
    <w:rsid w:val="00351CEF"/>
    <w:rsid w:val="0035263A"/>
    <w:rsid w:val="00353026"/>
    <w:rsid w:val="0035385A"/>
    <w:rsid w:val="00354A0C"/>
    <w:rsid w:val="00354B19"/>
    <w:rsid w:val="00354C32"/>
    <w:rsid w:val="003553FB"/>
    <w:rsid w:val="00356B92"/>
    <w:rsid w:val="00357836"/>
    <w:rsid w:val="00357C49"/>
    <w:rsid w:val="00357D4D"/>
    <w:rsid w:val="00360183"/>
    <w:rsid w:val="0036027F"/>
    <w:rsid w:val="00360874"/>
    <w:rsid w:val="00360ABF"/>
    <w:rsid w:val="00360BE8"/>
    <w:rsid w:val="00360DBE"/>
    <w:rsid w:val="003611A7"/>
    <w:rsid w:val="00361609"/>
    <w:rsid w:val="00362054"/>
    <w:rsid w:val="0036278D"/>
    <w:rsid w:val="00363351"/>
    <w:rsid w:val="0036382B"/>
    <w:rsid w:val="00363D55"/>
    <w:rsid w:val="00364443"/>
    <w:rsid w:val="00365F65"/>
    <w:rsid w:val="00366661"/>
    <w:rsid w:val="00366A9B"/>
    <w:rsid w:val="00366F87"/>
    <w:rsid w:val="00367E1C"/>
    <w:rsid w:val="003707DB"/>
    <w:rsid w:val="00370A37"/>
    <w:rsid w:val="003713A0"/>
    <w:rsid w:val="003714E2"/>
    <w:rsid w:val="003717CC"/>
    <w:rsid w:val="0037181A"/>
    <w:rsid w:val="00371F45"/>
    <w:rsid w:val="0037213A"/>
    <w:rsid w:val="0037225A"/>
    <w:rsid w:val="00372594"/>
    <w:rsid w:val="0037342A"/>
    <w:rsid w:val="00373678"/>
    <w:rsid w:val="00373819"/>
    <w:rsid w:val="00374033"/>
    <w:rsid w:val="003740D6"/>
    <w:rsid w:val="00374756"/>
    <w:rsid w:val="00374B16"/>
    <w:rsid w:val="00374B35"/>
    <w:rsid w:val="003752E5"/>
    <w:rsid w:val="0037542B"/>
    <w:rsid w:val="00375892"/>
    <w:rsid w:val="00375E38"/>
    <w:rsid w:val="00375EA3"/>
    <w:rsid w:val="00376606"/>
    <w:rsid w:val="003766F9"/>
    <w:rsid w:val="00376B2C"/>
    <w:rsid w:val="00377344"/>
    <w:rsid w:val="0037747D"/>
    <w:rsid w:val="00380171"/>
    <w:rsid w:val="003808E3"/>
    <w:rsid w:val="003809B3"/>
    <w:rsid w:val="003818D3"/>
    <w:rsid w:val="00381EAC"/>
    <w:rsid w:val="003825BD"/>
    <w:rsid w:val="003825D1"/>
    <w:rsid w:val="0038303A"/>
    <w:rsid w:val="003836D7"/>
    <w:rsid w:val="0038390F"/>
    <w:rsid w:val="003845AF"/>
    <w:rsid w:val="003849E2"/>
    <w:rsid w:val="00384F92"/>
    <w:rsid w:val="00385102"/>
    <w:rsid w:val="00385AB1"/>
    <w:rsid w:val="00385B77"/>
    <w:rsid w:val="00385E34"/>
    <w:rsid w:val="00385F10"/>
    <w:rsid w:val="00386334"/>
    <w:rsid w:val="003866D3"/>
    <w:rsid w:val="003866DF"/>
    <w:rsid w:val="00386B27"/>
    <w:rsid w:val="00386D94"/>
    <w:rsid w:val="00387205"/>
    <w:rsid w:val="00390A73"/>
    <w:rsid w:val="00391922"/>
    <w:rsid w:val="00392641"/>
    <w:rsid w:val="00392C97"/>
    <w:rsid w:val="00393525"/>
    <w:rsid w:val="00393C42"/>
    <w:rsid w:val="00393C7A"/>
    <w:rsid w:val="00394838"/>
    <w:rsid w:val="00394A86"/>
    <w:rsid w:val="00394E04"/>
    <w:rsid w:val="00395308"/>
    <w:rsid w:val="00395310"/>
    <w:rsid w:val="00395BF7"/>
    <w:rsid w:val="00395EB1"/>
    <w:rsid w:val="003975E5"/>
    <w:rsid w:val="003A006E"/>
    <w:rsid w:val="003A0933"/>
    <w:rsid w:val="003A0A19"/>
    <w:rsid w:val="003A1517"/>
    <w:rsid w:val="003A1678"/>
    <w:rsid w:val="003A36F5"/>
    <w:rsid w:val="003A3E9B"/>
    <w:rsid w:val="003A4CEE"/>
    <w:rsid w:val="003A6337"/>
    <w:rsid w:val="003A6D33"/>
    <w:rsid w:val="003A7907"/>
    <w:rsid w:val="003A795C"/>
    <w:rsid w:val="003B0274"/>
    <w:rsid w:val="003B082A"/>
    <w:rsid w:val="003B1631"/>
    <w:rsid w:val="003B1FFE"/>
    <w:rsid w:val="003B249C"/>
    <w:rsid w:val="003B25DD"/>
    <w:rsid w:val="003B2628"/>
    <w:rsid w:val="003B29DD"/>
    <w:rsid w:val="003B2D5E"/>
    <w:rsid w:val="003B2D64"/>
    <w:rsid w:val="003B3888"/>
    <w:rsid w:val="003B5386"/>
    <w:rsid w:val="003B5532"/>
    <w:rsid w:val="003B5681"/>
    <w:rsid w:val="003B6288"/>
    <w:rsid w:val="003B6AD1"/>
    <w:rsid w:val="003B6D69"/>
    <w:rsid w:val="003B719F"/>
    <w:rsid w:val="003B7F50"/>
    <w:rsid w:val="003C00A3"/>
    <w:rsid w:val="003C00F6"/>
    <w:rsid w:val="003C02FA"/>
    <w:rsid w:val="003C0700"/>
    <w:rsid w:val="003C07F4"/>
    <w:rsid w:val="003C11BE"/>
    <w:rsid w:val="003C1261"/>
    <w:rsid w:val="003C12F3"/>
    <w:rsid w:val="003C141A"/>
    <w:rsid w:val="003C1832"/>
    <w:rsid w:val="003C1ECB"/>
    <w:rsid w:val="003C361E"/>
    <w:rsid w:val="003C36F4"/>
    <w:rsid w:val="003C4482"/>
    <w:rsid w:val="003C4A63"/>
    <w:rsid w:val="003C5C02"/>
    <w:rsid w:val="003C6A40"/>
    <w:rsid w:val="003D038D"/>
    <w:rsid w:val="003D0532"/>
    <w:rsid w:val="003D0A39"/>
    <w:rsid w:val="003D1091"/>
    <w:rsid w:val="003D1152"/>
    <w:rsid w:val="003D15D4"/>
    <w:rsid w:val="003D1A2B"/>
    <w:rsid w:val="003D2077"/>
    <w:rsid w:val="003D245F"/>
    <w:rsid w:val="003D27BE"/>
    <w:rsid w:val="003D428B"/>
    <w:rsid w:val="003D5674"/>
    <w:rsid w:val="003D5A3A"/>
    <w:rsid w:val="003D5C7B"/>
    <w:rsid w:val="003D60FB"/>
    <w:rsid w:val="003D64DD"/>
    <w:rsid w:val="003D6896"/>
    <w:rsid w:val="003D6964"/>
    <w:rsid w:val="003D6AFF"/>
    <w:rsid w:val="003D7445"/>
    <w:rsid w:val="003E0531"/>
    <w:rsid w:val="003E054E"/>
    <w:rsid w:val="003E0914"/>
    <w:rsid w:val="003E09AF"/>
    <w:rsid w:val="003E171C"/>
    <w:rsid w:val="003E1962"/>
    <w:rsid w:val="003E1C53"/>
    <w:rsid w:val="003E2B98"/>
    <w:rsid w:val="003E2E7D"/>
    <w:rsid w:val="003E2F1E"/>
    <w:rsid w:val="003E3429"/>
    <w:rsid w:val="003E377D"/>
    <w:rsid w:val="003E38B8"/>
    <w:rsid w:val="003E5308"/>
    <w:rsid w:val="003E56BD"/>
    <w:rsid w:val="003E5797"/>
    <w:rsid w:val="003E5F47"/>
    <w:rsid w:val="003E6861"/>
    <w:rsid w:val="003E68B6"/>
    <w:rsid w:val="003E69A5"/>
    <w:rsid w:val="003E7080"/>
    <w:rsid w:val="003E736E"/>
    <w:rsid w:val="003F070B"/>
    <w:rsid w:val="003F0910"/>
    <w:rsid w:val="003F0F0B"/>
    <w:rsid w:val="003F1275"/>
    <w:rsid w:val="003F12EC"/>
    <w:rsid w:val="003F16EB"/>
    <w:rsid w:val="003F1C15"/>
    <w:rsid w:val="003F2583"/>
    <w:rsid w:val="003F26D7"/>
    <w:rsid w:val="003F2735"/>
    <w:rsid w:val="003F28EE"/>
    <w:rsid w:val="003F31F0"/>
    <w:rsid w:val="003F327C"/>
    <w:rsid w:val="003F416A"/>
    <w:rsid w:val="003F43FF"/>
    <w:rsid w:val="003F4F07"/>
    <w:rsid w:val="003F5050"/>
    <w:rsid w:val="003F5B99"/>
    <w:rsid w:val="003F5B9C"/>
    <w:rsid w:val="003F6A34"/>
    <w:rsid w:val="003F7BB5"/>
    <w:rsid w:val="003F7F9C"/>
    <w:rsid w:val="004014E6"/>
    <w:rsid w:val="00401C4D"/>
    <w:rsid w:val="004020F5"/>
    <w:rsid w:val="00402B74"/>
    <w:rsid w:val="004032C7"/>
    <w:rsid w:val="00403994"/>
    <w:rsid w:val="00403B6E"/>
    <w:rsid w:val="00403D82"/>
    <w:rsid w:val="0040434D"/>
    <w:rsid w:val="00404BA6"/>
    <w:rsid w:val="00404BEF"/>
    <w:rsid w:val="00404D89"/>
    <w:rsid w:val="00405365"/>
    <w:rsid w:val="004053D9"/>
    <w:rsid w:val="00405438"/>
    <w:rsid w:val="004059B5"/>
    <w:rsid w:val="004065E7"/>
    <w:rsid w:val="00406E57"/>
    <w:rsid w:val="0041001D"/>
    <w:rsid w:val="00410674"/>
    <w:rsid w:val="00410BC3"/>
    <w:rsid w:val="00410E83"/>
    <w:rsid w:val="004110FB"/>
    <w:rsid w:val="0041254B"/>
    <w:rsid w:val="00412DDE"/>
    <w:rsid w:val="004140A8"/>
    <w:rsid w:val="004149BD"/>
    <w:rsid w:val="0041612C"/>
    <w:rsid w:val="00416252"/>
    <w:rsid w:val="0041652F"/>
    <w:rsid w:val="00416B67"/>
    <w:rsid w:val="004176A7"/>
    <w:rsid w:val="00417761"/>
    <w:rsid w:val="00420344"/>
    <w:rsid w:val="004207D5"/>
    <w:rsid w:val="004207F5"/>
    <w:rsid w:val="00420A11"/>
    <w:rsid w:val="004218C5"/>
    <w:rsid w:val="00421CEC"/>
    <w:rsid w:val="0042281A"/>
    <w:rsid w:val="00422C2B"/>
    <w:rsid w:val="00422D95"/>
    <w:rsid w:val="00422F89"/>
    <w:rsid w:val="00423319"/>
    <w:rsid w:val="004237EF"/>
    <w:rsid w:val="0042489F"/>
    <w:rsid w:val="00424CF5"/>
    <w:rsid w:val="00425897"/>
    <w:rsid w:val="00425BF9"/>
    <w:rsid w:val="004261FE"/>
    <w:rsid w:val="00426276"/>
    <w:rsid w:val="004265C3"/>
    <w:rsid w:val="00426642"/>
    <w:rsid w:val="00426A57"/>
    <w:rsid w:val="00426D6F"/>
    <w:rsid w:val="0042794C"/>
    <w:rsid w:val="00427A4F"/>
    <w:rsid w:val="00427AAB"/>
    <w:rsid w:val="00430834"/>
    <w:rsid w:val="00430875"/>
    <w:rsid w:val="00430A2D"/>
    <w:rsid w:val="00430CA5"/>
    <w:rsid w:val="00430E0D"/>
    <w:rsid w:val="0043188D"/>
    <w:rsid w:val="004319EB"/>
    <w:rsid w:val="00432E45"/>
    <w:rsid w:val="0043304E"/>
    <w:rsid w:val="0043307A"/>
    <w:rsid w:val="0043346E"/>
    <w:rsid w:val="00433ADC"/>
    <w:rsid w:val="0043571B"/>
    <w:rsid w:val="00435A6C"/>
    <w:rsid w:val="004366EC"/>
    <w:rsid w:val="00436751"/>
    <w:rsid w:val="004369D0"/>
    <w:rsid w:val="00436B0C"/>
    <w:rsid w:val="004371A4"/>
    <w:rsid w:val="004371FB"/>
    <w:rsid w:val="00440D8F"/>
    <w:rsid w:val="0044113D"/>
    <w:rsid w:val="00441AD9"/>
    <w:rsid w:val="00441B7F"/>
    <w:rsid w:val="00442142"/>
    <w:rsid w:val="004422FA"/>
    <w:rsid w:val="00442749"/>
    <w:rsid w:val="00443106"/>
    <w:rsid w:val="00443C58"/>
    <w:rsid w:val="00443E7B"/>
    <w:rsid w:val="004448B4"/>
    <w:rsid w:val="00445158"/>
    <w:rsid w:val="0044584F"/>
    <w:rsid w:val="00445F0A"/>
    <w:rsid w:val="00446317"/>
    <w:rsid w:val="00446DC6"/>
    <w:rsid w:val="00447393"/>
    <w:rsid w:val="00447B30"/>
    <w:rsid w:val="00447E4A"/>
    <w:rsid w:val="00450539"/>
    <w:rsid w:val="00450C28"/>
    <w:rsid w:val="00450E71"/>
    <w:rsid w:val="004510D5"/>
    <w:rsid w:val="00451CBE"/>
    <w:rsid w:val="0045296C"/>
    <w:rsid w:val="00452A72"/>
    <w:rsid w:val="004537F2"/>
    <w:rsid w:val="0045423E"/>
    <w:rsid w:val="0045429B"/>
    <w:rsid w:val="00454422"/>
    <w:rsid w:val="004549FB"/>
    <w:rsid w:val="004562A3"/>
    <w:rsid w:val="00456370"/>
    <w:rsid w:val="00456F55"/>
    <w:rsid w:val="0045715F"/>
    <w:rsid w:val="00457301"/>
    <w:rsid w:val="004579EC"/>
    <w:rsid w:val="00457C05"/>
    <w:rsid w:val="00457CCF"/>
    <w:rsid w:val="004601E6"/>
    <w:rsid w:val="004604E5"/>
    <w:rsid w:val="0046075E"/>
    <w:rsid w:val="00460960"/>
    <w:rsid w:val="004611D9"/>
    <w:rsid w:val="00461799"/>
    <w:rsid w:val="004637FA"/>
    <w:rsid w:val="0046416D"/>
    <w:rsid w:val="00464771"/>
    <w:rsid w:val="00464F5E"/>
    <w:rsid w:val="00465705"/>
    <w:rsid w:val="0046581B"/>
    <w:rsid w:val="00465A3E"/>
    <w:rsid w:val="00465EF0"/>
    <w:rsid w:val="004662E7"/>
    <w:rsid w:val="004668A2"/>
    <w:rsid w:val="0046694C"/>
    <w:rsid w:val="004669A3"/>
    <w:rsid w:val="00467051"/>
    <w:rsid w:val="0046717D"/>
    <w:rsid w:val="00467C69"/>
    <w:rsid w:val="00470778"/>
    <w:rsid w:val="00470CF7"/>
    <w:rsid w:val="00471043"/>
    <w:rsid w:val="0047245D"/>
    <w:rsid w:val="00472C73"/>
    <w:rsid w:val="00473022"/>
    <w:rsid w:val="00473294"/>
    <w:rsid w:val="00473642"/>
    <w:rsid w:val="00473A78"/>
    <w:rsid w:val="00473D5C"/>
    <w:rsid w:val="004742E3"/>
    <w:rsid w:val="004745A7"/>
    <w:rsid w:val="004745E4"/>
    <w:rsid w:val="00474CD4"/>
    <w:rsid w:val="00474DEB"/>
    <w:rsid w:val="0047518A"/>
    <w:rsid w:val="00475BE3"/>
    <w:rsid w:val="00475CDD"/>
    <w:rsid w:val="00476137"/>
    <w:rsid w:val="004763D6"/>
    <w:rsid w:val="004778D6"/>
    <w:rsid w:val="00480744"/>
    <w:rsid w:val="00480D45"/>
    <w:rsid w:val="0048102A"/>
    <w:rsid w:val="00481703"/>
    <w:rsid w:val="0048181D"/>
    <w:rsid w:val="00481D21"/>
    <w:rsid w:val="00481E0F"/>
    <w:rsid w:val="00482084"/>
    <w:rsid w:val="00482A4A"/>
    <w:rsid w:val="0048312C"/>
    <w:rsid w:val="00483EC1"/>
    <w:rsid w:val="004844EF"/>
    <w:rsid w:val="00484608"/>
    <w:rsid w:val="00485030"/>
    <w:rsid w:val="0048514A"/>
    <w:rsid w:val="004870C5"/>
    <w:rsid w:val="004870FA"/>
    <w:rsid w:val="004871B9"/>
    <w:rsid w:val="00490CE2"/>
    <w:rsid w:val="004915EC"/>
    <w:rsid w:val="0049182C"/>
    <w:rsid w:val="00491D4B"/>
    <w:rsid w:val="00491DC5"/>
    <w:rsid w:val="004930E9"/>
    <w:rsid w:val="00493A87"/>
    <w:rsid w:val="00493B0B"/>
    <w:rsid w:val="0049459F"/>
    <w:rsid w:val="00494E90"/>
    <w:rsid w:val="00495122"/>
    <w:rsid w:val="00495131"/>
    <w:rsid w:val="0049610D"/>
    <w:rsid w:val="0049612E"/>
    <w:rsid w:val="004967BA"/>
    <w:rsid w:val="00497C23"/>
    <w:rsid w:val="004A0966"/>
    <w:rsid w:val="004A111E"/>
    <w:rsid w:val="004A1E2C"/>
    <w:rsid w:val="004A1F92"/>
    <w:rsid w:val="004A270B"/>
    <w:rsid w:val="004A2A29"/>
    <w:rsid w:val="004A2D3D"/>
    <w:rsid w:val="004A2DE3"/>
    <w:rsid w:val="004A3509"/>
    <w:rsid w:val="004A38BD"/>
    <w:rsid w:val="004A3A6E"/>
    <w:rsid w:val="004A411D"/>
    <w:rsid w:val="004A4459"/>
    <w:rsid w:val="004A4CB1"/>
    <w:rsid w:val="004A5168"/>
    <w:rsid w:val="004A6219"/>
    <w:rsid w:val="004A685F"/>
    <w:rsid w:val="004A6F4F"/>
    <w:rsid w:val="004A7F3D"/>
    <w:rsid w:val="004B0275"/>
    <w:rsid w:val="004B10AE"/>
    <w:rsid w:val="004B15D4"/>
    <w:rsid w:val="004B21D1"/>
    <w:rsid w:val="004B22B9"/>
    <w:rsid w:val="004B2985"/>
    <w:rsid w:val="004B2B4E"/>
    <w:rsid w:val="004B2EEA"/>
    <w:rsid w:val="004B364C"/>
    <w:rsid w:val="004B3F3E"/>
    <w:rsid w:val="004B485D"/>
    <w:rsid w:val="004B4B82"/>
    <w:rsid w:val="004B5029"/>
    <w:rsid w:val="004B5538"/>
    <w:rsid w:val="004B63BE"/>
    <w:rsid w:val="004B737D"/>
    <w:rsid w:val="004C0856"/>
    <w:rsid w:val="004C086D"/>
    <w:rsid w:val="004C0B6E"/>
    <w:rsid w:val="004C0CA1"/>
    <w:rsid w:val="004C1068"/>
    <w:rsid w:val="004C29F5"/>
    <w:rsid w:val="004C3F93"/>
    <w:rsid w:val="004C4072"/>
    <w:rsid w:val="004C4577"/>
    <w:rsid w:val="004C46DD"/>
    <w:rsid w:val="004C4785"/>
    <w:rsid w:val="004C4C01"/>
    <w:rsid w:val="004C5350"/>
    <w:rsid w:val="004C6425"/>
    <w:rsid w:val="004C6756"/>
    <w:rsid w:val="004C6817"/>
    <w:rsid w:val="004C69DC"/>
    <w:rsid w:val="004D04BF"/>
    <w:rsid w:val="004D1012"/>
    <w:rsid w:val="004D187B"/>
    <w:rsid w:val="004D20D8"/>
    <w:rsid w:val="004D2DF1"/>
    <w:rsid w:val="004D39B0"/>
    <w:rsid w:val="004D439C"/>
    <w:rsid w:val="004D44BE"/>
    <w:rsid w:val="004D454D"/>
    <w:rsid w:val="004D45F1"/>
    <w:rsid w:val="004D4A52"/>
    <w:rsid w:val="004D4C63"/>
    <w:rsid w:val="004D4C98"/>
    <w:rsid w:val="004D4EDD"/>
    <w:rsid w:val="004D56B8"/>
    <w:rsid w:val="004D5821"/>
    <w:rsid w:val="004D69F5"/>
    <w:rsid w:val="004D76DE"/>
    <w:rsid w:val="004D7B0B"/>
    <w:rsid w:val="004D7EC0"/>
    <w:rsid w:val="004E0027"/>
    <w:rsid w:val="004E15D7"/>
    <w:rsid w:val="004E1BF1"/>
    <w:rsid w:val="004E21D8"/>
    <w:rsid w:val="004E22BE"/>
    <w:rsid w:val="004E2785"/>
    <w:rsid w:val="004E3835"/>
    <w:rsid w:val="004E394C"/>
    <w:rsid w:val="004E3FDF"/>
    <w:rsid w:val="004E4029"/>
    <w:rsid w:val="004E430B"/>
    <w:rsid w:val="004E5D36"/>
    <w:rsid w:val="004E5FB1"/>
    <w:rsid w:val="004E6101"/>
    <w:rsid w:val="004E66CB"/>
    <w:rsid w:val="004E6790"/>
    <w:rsid w:val="004E6845"/>
    <w:rsid w:val="004E6F09"/>
    <w:rsid w:val="004E6F3B"/>
    <w:rsid w:val="004E703A"/>
    <w:rsid w:val="004E7826"/>
    <w:rsid w:val="004F0393"/>
    <w:rsid w:val="004F0443"/>
    <w:rsid w:val="004F0510"/>
    <w:rsid w:val="004F2536"/>
    <w:rsid w:val="004F2B9E"/>
    <w:rsid w:val="004F3469"/>
    <w:rsid w:val="004F35FD"/>
    <w:rsid w:val="004F48DF"/>
    <w:rsid w:val="004F4F69"/>
    <w:rsid w:val="004F5225"/>
    <w:rsid w:val="004F55BC"/>
    <w:rsid w:val="004F56CC"/>
    <w:rsid w:val="004F5B57"/>
    <w:rsid w:val="004F5D97"/>
    <w:rsid w:val="004F6055"/>
    <w:rsid w:val="004F61CE"/>
    <w:rsid w:val="004F65F6"/>
    <w:rsid w:val="004F6C60"/>
    <w:rsid w:val="004F71BE"/>
    <w:rsid w:val="004F71D0"/>
    <w:rsid w:val="004F7551"/>
    <w:rsid w:val="00500157"/>
    <w:rsid w:val="005012B9"/>
    <w:rsid w:val="00501BEA"/>
    <w:rsid w:val="00501C19"/>
    <w:rsid w:val="00501E98"/>
    <w:rsid w:val="00503893"/>
    <w:rsid w:val="00504656"/>
    <w:rsid w:val="00504CDA"/>
    <w:rsid w:val="00504FCE"/>
    <w:rsid w:val="00505504"/>
    <w:rsid w:val="00506B25"/>
    <w:rsid w:val="00506B7E"/>
    <w:rsid w:val="00506FB0"/>
    <w:rsid w:val="00507075"/>
    <w:rsid w:val="005070D0"/>
    <w:rsid w:val="00507301"/>
    <w:rsid w:val="0050736B"/>
    <w:rsid w:val="00507AFA"/>
    <w:rsid w:val="00510CC6"/>
    <w:rsid w:val="00511548"/>
    <w:rsid w:val="00511E19"/>
    <w:rsid w:val="0051226F"/>
    <w:rsid w:val="00512445"/>
    <w:rsid w:val="005124D7"/>
    <w:rsid w:val="00512540"/>
    <w:rsid w:val="005125C6"/>
    <w:rsid w:val="00512C85"/>
    <w:rsid w:val="00513168"/>
    <w:rsid w:val="00513546"/>
    <w:rsid w:val="0051365B"/>
    <w:rsid w:val="005156F2"/>
    <w:rsid w:val="00515762"/>
    <w:rsid w:val="005163C1"/>
    <w:rsid w:val="0051684C"/>
    <w:rsid w:val="00516A4D"/>
    <w:rsid w:val="00516B73"/>
    <w:rsid w:val="00516D1C"/>
    <w:rsid w:val="00516F9E"/>
    <w:rsid w:val="005172E8"/>
    <w:rsid w:val="005215A3"/>
    <w:rsid w:val="005219C2"/>
    <w:rsid w:val="00522844"/>
    <w:rsid w:val="00523590"/>
    <w:rsid w:val="00523639"/>
    <w:rsid w:val="0052426A"/>
    <w:rsid w:val="005243E4"/>
    <w:rsid w:val="00525310"/>
    <w:rsid w:val="00525A30"/>
    <w:rsid w:val="0052664B"/>
    <w:rsid w:val="00526790"/>
    <w:rsid w:val="00526A41"/>
    <w:rsid w:val="00526B5F"/>
    <w:rsid w:val="00526CE2"/>
    <w:rsid w:val="00526D25"/>
    <w:rsid w:val="005273AA"/>
    <w:rsid w:val="0052768D"/>
    <w:rsid w:val="00527C91"/>
    <w:rsid w:val="00527CFA"/>
    <w:rsid w:val="005301D6"/>
    <w:rsid w:val="005304FA"/>
    <w:rsid w:val="00530B12"/>
    <w:rsid w:val="00530BEB"/>
    <w:rsid w:val="005312E6"/>
    <w:rsid w:val="00531378"/>
    <w:rsid w:val="00531599"/>
    <w:rsid w:val="0053192D"/>
    <w:rsid w:val="00531BB4"/>
    <w:rsid w:val="00532253"/>
    <w:rsid w:val="00532441"/>
    <w:rsid w:val="0053276B"/>
    <w:rsid w:val="00532C5E"/>
    <w:rsid w:val="005334ED"/>
    <w:rsid w:val="005336E5"/>
    <w:rsid w:val="0053375F"/>
    <w:rsid w:val="0053396B"/>
    <w:rsid w:val="00533B96"/>
    <w:rsid w:val="005341D2"/>
    <w:rsid w:val="005349C6"/>
    <w:rsid w:val="0053590A"/>
    <w:rsid w:val="00535A34"/>
    <w:rsid w:val="00536C1B"/>
    <w:rsid w:val="00536D63"/>
    <w:rsid w:val="00536F3D"/>
    <w:rsid w:val="005370B1"/>
    <w:rsid w:val="0053783E"/>
    <w:rsid w:val="005403E7"/>
    <w:rsid w:val="005418EF"/>
    <w:rsid w:val="005421A5"/>
    <w:rsid w:val="005429A4"/>
    <w:rsid w:val="005429E9"/>
    <w:rsid w:val="00542FF2"/>
    <w:rsid w:val="00543075"/>
    <w:rsid w:val="00543BF9"/>
    <w:rsid w:val="00543D86"/>
    <w:rsid w:val="00544872"/>
    <w:rsid w:val="00544D2D"/>
    <w:rsid w:val="00545E85"/>
    <w:rsid w:val="005463CF"/>
    <w:rsid w:val="005500F1"/>
    <w:rsid w:val="005502DA"/>
    <w:rsid w:val="0055077C"/>
    <w:rsid w:val="00550BB3"/>
    <w:rsid w:val="00550C50"/>
    <w:rsid w:val="00551408"/>
    <w:rsid w:val="00551C7A"/>
    <w:rsid w:val="005524A1"/>
    <w:rsid w:val="00552AC2"/>
    <w:rsid w:val="00552B3A"/>
    <w:rsid w:val="00552EF0"/>
    <w:rsid w:val="00552F81"/>
    <w:rsid w:val="005536D5"/>
    <w:rsid w:val="00554D25"/>
    <w:rsid w:val="00554E5B"/>
    <w:rsid w:val="00554FB2"/>
    <w:rsid w:val="00555029"/>
    <w:rsid w:val="005552C9"/>
    <w:rsid w:val="00556762"/>
    <w:rsid w:val="005573BC"/>
    <w:rsid w:val="0055775E"/>
    <w:rsid w:val="00557F98"/>
    <w:rsid w:val="0056044A"/>
    <w:rsid w:val="00560E85"/>
    <w:rsid w:val="00561678"/>
    <w:rsid w:val="00562941"/>
    <w:rsid w:val="00562A06"/>
    <w:rsid w:val="0056314B"/>
    <w:rsid w:val="00563B6B"/>
    <w:rsid w:val="00563E21"/>
    <w:rsid w:val="00564156"/>
    <w:rsid w:val="00564AC4"/>
    <w:rsid w:val="00565062"/>
    <w:rsid w:val="00565CFB"/>
    <w:rsid w:val="00565D20"/>
    <w:rsid w:val="0056620F"/>
    <w:rsid w:val="00566510"/>
    <w:rsid w:val="00566577"/>
    <w:rsid w:val="005667EA"/>
    <w:rsid w:val="00566ADF"/>
    <w:rsid w:val="00566AF7"/>
    <w:rsid w:val="00566AFD"/>
    <w:rsid w:val="0056746F"/>
    <w:rsid w:val="0056780D"/>
    <w:rsid w:val="00567C5A"/>
    <w:rsid w:val="0057017B"/>
    <w:rsid w:val="00570428"/>
    <w:rsid w:val="00570555"/>
    <w:rsid w:val="005708B5"/>
    <w:rsid w:val="00571112"/>
    <w:rsid w:val="005711DC"/>
    <w:rsid w:val="00571A03"/>
    <w:rsid w:val="00571F7B"/>
    <w:rsid w:val="005725B8"/>
    <w:rsid w:val="005729EF"/>
    <w:rsid w:val="005738D7"/>
    <w:rsid w:val="00573C3C"/>
    <w:rsid w:val="0057405D"/>
    <w:rsid w:val="00574293"/>
    <w:rsid w:val="005742D4"/>
    <w:rsid w:val="00574999"/>
    <w:rsid w:val="00574A76"/>
    <w:rsid w:val="00575039"/>
    <w:rsid w:val="005750DA"/>
    <w:rsid w:val="0057564F"/>
    <w:rsid w:val="00575A80"/>
    <w:rsid w:val="00575B39"/>
    <w:rsid w:val="00575DD6"/>
    <w:rsid w:val="00575E93"/>
    <w:rsid w:val="005767EE"/>
    <w:rsid w:val="00577154"/>
    <w:rsid w:val="00580254"/>
    <w:rsid w:val="0058099C"/>
    <w:rsid w:val="00580C36"/>
    <w:rsid w:val="00581729"/>
    <w:rsid w:val="00581E5D"/>
    <w:rsid w:val="00581FFB"/>
    <w:rsid w:val="00582133"/>
    <w:rsid w:val="005833B4"/>
    <w:rsid w:val="005837DC"/>
    <w:rsid w:val="0058396F"/>
    <w:rsid w:val="00584765"/>
    <w:rsid w:val="00585BAC"/>
    <w:rsid w:val="00585E82"/>
    <w:rsid w:val="00586DA6"/>
    <w:rsid w:val="005872E4"/>
    <w:rsid w:val="00587A6D"/>
    <w:rsid w:val="00587B11"/>
    <w:rsid w:val="005910A8"/>
    <w:rsid w:val="005919B0"/>
    <w:rsid w:val="00591A12"/>
    <w:rsid w:val="00591BE6"/>
    <w:rsid w:val="005924D6"/>
    <w:rsid w:val="00592742"/>
    <w:rsid w:val="005929A2"/>
    <w:rsid w:val="00592B15"/>
    <w:rsid w:val="00592FEF"/>
    <w:rsid w:val="00593025"/>
    <w:rsid w:val="00593937"/>
    <w:rsid w:val="005939EB"/>
    <w:rsid w:val="00593E1D"/>
    <w:rsid w:val="005955C0"/>
    <w:rsid w:val="00595BEC"/>
    <w:rsid w:val="00596187"/>
    <w:rsid w:val="00597612"/>
    <w:rsid w:val="00597714"/>
    <w:rsid w:val="00597981"/>
    <w:rsid w:val="00597E92"/>
    <w:rsid w:val="005A02D7"/>
    <w:rsid w:val="005A08DC"/>
    <w:rsid w:val="005A14C5"/>
    <w:rsid w:val="005A19D1"/>
    <w:rsid w:val="005A23D1"/>
    <w:rsid w:val="005A2DB7"/>
    <w:rsid w:val="005A33BE"/>
    <w:rsid w:val="005A3424"/>
    <w:rsid w:val="005A3A7B"/>
    <w:rsid w:val="005A3E2B"/>
    <w:rsid w:val="005A3E33"/>
    <w:rsid w:val="005A4161"/>
    <w:rsid w:val="005A458D"/>
    <w:rsid w:val="005A4F73"/>
    <w:rsid w:val="005A569F"/>
    <w:rsid w:val="005A5AD3"/>
    <w:rsid w:val="005A5F27"/>
    <w:rsid w:val="005A5FBF"/>
    <w:rsid w:val="005A6545"/>
    <w:rsid w:val="005A666E"/>
    <w:rsid w:val="005A66E2"/>
    <w:rsid w:val="005A6DF7"/>
    <w:rsid w:val="005A7807"/>
    <w:rsid w:val="005A7918"/>
    <w:rsid w:val="005A7E4F"/>
    <w:rsid w:val="005B088A"/>
    <w:rsid w:val="005B0DC2"/>
    <w:rsid w:val="005B0F43"/>
    <w:rsid w:val="005B1B6E"/>
    <w:rsid w:val="005B1CD3"/>
    <w:rsid w:val="005B1CE2"/>
    <w:rsid w:val="005B1CEC"/>
    <w:rsid w:val="005B1F2F"/>
    <w:rsid w:val="005B2606"/>
    <w:rsid w:val="005B37BF"/>
    <w:rsid w:val="005B386E"/>
    <w:rsid w:val="005B4589"/>
    <w:rsid w:val="005B5211"/>
    <w:rsid w:val="005B5230"/>
    <w:rsid w:val="005B57F4"/>
    <w:rsid w:val="005B5DC0"/>
    <w:rsid w:val="005B68C7"/>
    <w:rsid w:val="005B7778"/>
    <w:rsid w:val="005B7C1B"/>
    <w:rsid w:val="005C1883"/>
    <w:rsid w:val="005C20E7"/>
    <w:rsid w:val="005C2774"/>
    <w:rsid w:val="005C2E14"/>
    <w:rsid w:val="005C3A6D"/>
    <w:rsid w:val="005C4804"/>
    <w:rsid w:val="005C575B"/>
    <w:rsid w:val="005C60DF"/>
    <w:rsid w:val="005C6A77"/>
    <w:rsid w:val="005C6D46"/>
    <w:rsid w:val="005C7677"/>
    <w:rsid w:val="005D0011"/>
    <w:rsid w:val="005D0168"/>
    <w:rsid w:val="005D0219"/>
    <w:rsid w:val="005D0299"/>
    <w:rsid w:val="005D05EE"/>
    <w:rsid w:val="005D0FC3"/>
    <w:rsid w:val="005D15D1"/>
    <w:rsid w:val="005D1854"/>
    <w:rsid w:val="005D1FD6"/>
    <w:rsid w:val="005D24BC"/>
    <w:rsid w:val="005D3818"/>
    <w:rsid w:val="005D3FFF"/>
    <w:rsid w:val="005D4F59"/>
    <w:rsid w:val="005D5078"/>
    <w:rsid w:val="005D5294"/>
    <w:rsid w:val="005D5644"/>
    <w:rsid w:val="005D58D1"/>
    <w:rsid w:val="005D6232"/>
    <w:rsid w:val="005D69E5"/>
    <w:rsid w:val="005D6F2B"/>
    <w:rsid w:val="005E0C20"/>
    <w:rsid w:val="005E1705"/>
    <w:rsid w:val="005E179A"/>
    <w:rsid w:val="005E21A1"/>
    <w:rsid w:val="005E21C1"/>
    <w:rsid w:val="005E22C3"/>
    <w:rsid w:val="005E261B"/>
    <w:rsid w:val="005E2C0B"/>
    <w:rsid w:val="005E2D42"/>
    <w:rsid w:val="005E3980"/>
    <w:rsid w:val="005E4074"/>
    <w:rsid w:val="005E416F"/>
    <w:rsid w:val="005E45AA"/>
    <w:rsid w:val="005E4934"/>
    <w:rsid w:val="005E5068"/>
    <w:rsid w:val="005E79CC"/>
    <w:rsid w:val="005F03B2"/>
    <w:rsid w:val="005F06C2"/>
    <w:rsid w:val="005F0A74"/>
    <w:rsid w:val="005F0F53"/>
    <w:rsid w:val="005F2088"/>
    <w:rsid w:val="005F3219"/>
    <w:rsid w:val="005F3433"/>
    <w:rsid w:val="005F356E"/>
    <w:rsid w:val="005F39A2"/>
    <w:rsid w:val="005F3F17"/>
    <w:rsid w:val="005F488C"/>
    <w:rsid w:val="005F4A10"/>
    <w:rsid w:val="005F57CD"/>
    <w:rsid w:val="005F5C81"/>
    <w:rsid w:val="005F5D82"/>
    <w:rsid w:val="005F5F04"/>
    <w:rsid w:val="005F66A2"/>
    <w:rsid w:val="005F6D87"/>
    <w:rsid w:val="005F6D89"/>
    <w:rsid w:val="005F760D"/>
    <w:rsid w:val="005F7DCB"/>
    <w:rsid w:val="005F7E25"/>
    <w:rsid w:val="006001EF"/>
    <w:rsid w:val="00600741"/>
    <w:rsid w:val="00600B82"/>
    <w:rsid w:val="00601473"/>
    <w:rsid w:val="0060200C"/>
    <w:rsid w:val="0060226A"/>
    <w:rsid w:val="00602320"/>
    <w:rsid w:val="006023DF"/>
    <w:rsid w:val="00602795"/>
    <w:rsid w:val="006029F8"/>
    <w:rsid w:val="006033FE"/>
    <w:rsid w:val="00603A8F"/>
    <w:rsid w:val="00603BE2"/>
    <w:rsid w:val="00603C16"/>
    <w:rsid w:val="00603E05"/>
    <w:rsid w:val="00605E0B"/>
    <w:rsid w:val="00606A17"/>
    <w:rsid w:val="006071DA"/>
    <w:rsid w:val="006072B5"/>
    <w:rsid w:val="00607DFF"/>
    <w:rsid w:val="006104BA"/>
    <w:rsid w:val="00610BE0"/>
    <w:rsid w:val="00610F24"/>
    <w:rsid w:val="0061187F"/>
    <w:rsid w:val="00612992"/>
    <w:rsid w:val="0061314A"/>
    <w:rsid w:val="00613368"/>
    <w:rsid w:val="006138CC"/>
    <w:rsid w:val="00614376"/>
    <w:rsid w:val="0061439B"/>
    <w:rsid w:val="0061441A"/>
    <w:rsid w:val="0061497A"/>
    <w:rsid w:val="00615677"/>
    <w:rsid w:val="0061580C"/>
    <w:rsid w:val="00617679"/>
    <w:rsid w:val="006177E7"/>
    <w:rsid w:val="00617C3F"/>
    <w:rsid w:val="00620A3E"/>
    <w:rsid w:val="00620B8C"/>
    <w:rsid w:val="006217B2"/>
    <w:rsid w:val="006219D1"/>
    <w:rsid w:val="00621D0D"/>
    <w:rsid w:val="00622508"/>
    <w:rsid w:val="00623573"/>
    <w:rsid w:val="006235B6"/>
    <w:rsid w:val="00623887"/>
    <w:rsid w:val="006239E3"/>
    <w:rsid w:val="00624304"/>
    <w:rsid w:val="00624B39"/>
    <w:rsid w:val="00624EF9"/>
    <w:rsid w:val="00624FB9"/>
    <w:rsid w:val="00625A68"/>
    <w:rsid w:val="00625AD8"/>
    <w:rsid w:val="00626450"/>
    <w:rsid w:val="00626D08"/>
    <w:rsid w:val="006277CF"/>
    <w:rsid w:val="006279A7"/>
    <w:rsid w:val="00627CD6"/>
    <w:rsid w:val="00627F22"/>
    <w:rsid w:val="00630969"/>
    <w:rsid w:val="00630D18"/>
    <w:rsid w:val="00630E92"/>
    <w:rsid w:val="006310FF"/>
    <w:rsid w:val="00631ACC"/>
    <w:rsid w:val="00631D76"/>
    <w:rsid w:val="00631FEB"/>
    <w:rsid w:val="00632A08"/>
    <w:rsid w:val="00632F81"/>
    <w:rsid w:val="0063327B"/>
    <w:rsid w:val="006340CF"/>
    <w:rsid w:val="006343B8"/>
    <w:rsid w:val="00635B3C"/>
    <w:rsid w:val="00635C61"/>
    <w:rsid w:val="006369A4"/>
    <w:rsid w:val="006369EF"/>
    <w:rsid w:val="00636BAE"/>
    <w:rsid w:val="0063715C"/>
    <w:rsid w:val="0063753A"/>
    <w:rsid w:val="00640BA0"/>
    <w:rsid w:val="00640EA2"/>
    <w:rsid w:val="00640FB6"/>
    <w:rsid w:val="00641070"/>
    <w:rsid w:val="006412E0"/>
    <w:rsid w:val="0064137E"/>
    <w:rsid w:val="00641456"/>
    <w:rsid w:val="00642285"/>
    <w:rsid w:val="0064278D"/>
    <w:rsid w:val="00642A9B"/>
    <w:rsid w:val="00643454"/>
    <w:rsid w:val="006435B1"/>
    <w:rsid w:val="00643D5C"/>
    <w:rsid w:val="00643D8D"/>
    <w:rsid w:val="00644225"/>
    <w:rsid w:val="0064457B"/>
    <w:rsid w:val="00644E66"/>
    <w:rsid w:val="0064556D"/>
    <w:rsid w:val="00645696"/>
    <w:rsid w:val="00645AA3"/>
    <w:rsid w:val="00646223"/>
    <w:rsid w:val="006477E6"/>
    <w:rsid w:val="00647C7D"/>
    <w:rsid w:val="00647EDD"/>
    <w:rsid w:val="006506DC"/>
    <w:rsid w:val="00650985"/>
    <w:rsid w:val="006519A3"/>
    <w:rsid w:val="006525BC"/>
    <w:rsid w:val="006528DD"/>
    <w:rsid w:val="0065312D"/>
    <w:rsid w:val="006535D3"/>
    <w:rsid w:val="00653A58"/>
    <w:rsid w:val="00653CC0"/>
    <w:rsid w:val="00653D3F"/>
    <w:rsid w:val="00654D17"/>
    <w:rsid w:val="006554C4"/>
    <w:rsid w:val="00655801"/>
    <w:rsid w:val="00655B01"/>
    <w:rsid w:val="00655F4C"/>
    <w:rsid w:val="00656116"/>
    <w:rsid w:val="006564EB"/>
    <w:rsid w:val="00656F01"/>
    <w:rsid w:val="00657AD4"/>
    <w:rsid w:val="00660E38"/>
    <w:rsid w:val="006615D9"/>
    <w:rsid w:val="006615F9"/>
    <w:rsid w:val="00661848"/>
    <w:rsid w:val="006621F9"/>
    <w:rsid w:val="00662868"/>
    <w:rsid w:val="00662942"/>
    <w:rsid w:val="00662C76"/>
    <w:rsid w:val="00664BB7"/>
    <w:rsid w:val="0066569B"/>
    <w:rsid w:val="00665CC9"/>
    <w:rsid w:val="00666056"/>
    <w:rsid w:val="0066671E"/>
    <w:rsid w:val="006669C6"/>
    <w:rsid w:val="00666BC6"/>
    <w:rsid w:val="00667034"/>
    <w:rsid w:val="00667185"/>
    <w:rsid w:val="00667730"/>
    <w:rsid w:val="00667764"/>
    <w:rsid w:val="00670011"/>
    <w:rsid w:val="00670860"/>
    <w:rsid w:val="00671C72"/>
    <w:rsid w:val="00671D0F"/>
    <w:rsid w:val="00671FF0"/>
    <w:rsid w:val="00672244"/>
    <w:rsid w:val="00672A63"/>
    <w:rsid w:val="00672DAF"/>
    <w:rsid w:val="006736EB"/>
    <w:rsid w:val="0067453B"/>
    <w:rsid w:val="00674B32"/>
    <w:rsid w:val="00674CD0"/>
    <w:rsid w:val="006754FE"/>
    <w:rsid w:val="006759AE"/>
    <w:rsid w:val="00675F40"/>
    <w:rsid w:val="00676465"/>
    <w:rsid w:val="006765A3"/>
    <w:rsid w:val="00677721"/>
    <w:rsid w:val="00680147"/>
    <w:rsid w:val="0068041A"/>
    <w:rsid w:val="00680753"/>
    <w:rsid w:val="00680B64"/>
    <w:rsid w:val="00680D02"/>
    <w:rsid w:val="00681E84"/>
    <w:rsid w:val="00682450"/>
    <w:rsid w:val="00682855"/>
    <w:rsid w:val="00682D22"/>
    <w:rsid w:val="00683542"/>
    <w:rsid w:val="006845EA"/>
    <w:rsid w:val="00684EED"/>
    <w:rsid w:val="00685209"/>
    <w:rsid w:val="00685F49"/>
    <w:rsid w:val="0068625E"/>
    <w:rsid w:val="006869B6"/>
    <w:rsid w:val="00686C3A"/>
    <w:rsid w:val="006872DC"/>
    <w:rsid w:val="00687677"/>
    <w:rsid w:val="006876FF"/>
    <w:rsid w:val="006903CA"/>
    <w:rsid w:val="0069057A"/>
    <w:rsid w:val="00690FED"/>
    <w:rsid w:val="00691056"/>
    <w:rsid w:val="0069147E"/>
    <w:rsid w:val="00691D02"/>
    <w:rsid w:val="0069212F"/>
    <w:rsid w:val="006928EC"/>
    <w:rsid w:val="006935F5"/>
    <w:rsid w:val="00693877"/>
    <w:rsid w:val="00693B54"/>
    <w:rsid w:val="00693D00"/>
    <w:rsid w:val="00693E27"/>
    <w:rsid w:val="00693E41"/>
    <w:rsid w:val="00693E9A"/>
    <w:rsid w:val="00694721"/>
    <w:rsid w:val="00694DC3"/>
    <w:rsid w:val="00694E83"/>
    <w:rsid w:val="006950BA"/>
    <w:rsid w:val="00695A83"/>
    <w:rsid w:val="00695E3F"/>
    <w:rsid w:val="00696EDC"/>
    <w:rsid w:val="00697826"/>
    <w:rsid w:val="006A02FA"/>
    <w:rsid w:val="006A09F4"/>
    <w:rsid w:val="006A0DF1"/>
    <w:rsid w:val="006A2F81"/>
    <w:rsid w:val="006A2FFC"/>
    <w:rsid w:val="006A30EB"/>
    <w:rsid w:val="006A3155"/>
    <w:rsid w:val="006A3419"/>
    <w:rsid w:val="006A3628"/>
    <w:rsid w:val="006A3ABB"/>
    <w:rsid w:val="006A42B9"/>
    <w:rsid w:val="006A43DE"/>
    <w:rsid w:val="006A44A3"/>
    <w:rsid w:val="006A4C15"/>
    <w:rsid w:val="006A5249"/>
    <w:rsid w:val="006A624E"/>
    <w:rsid w:val="006A6A5D"/>
    <w:rsid w:val="006A6B0B"/>
    <w:rsid w:val="006B041A"/>
    <w:rsid w:val="006B0835"/>
    <w:rsid w:val="006B0FE0"/>
    <w:rsid w:val="006B1312"/>
    <w:rsid w:val="006B14C4"/>
    <w:rsid w:val="006B195C"/>
    <w:rsid w:val="006B213F"/>
    <w:rsid w:val="006B26A5"/>
    <w:rsid w:val="006B3E31"/>
    <w:rsid w:val="006B3E6F"/>
    <w:rsid w:val="006B4AEA"/>
    <w:rsid w:val="006B509D"/>
    <w:rsid w:val="006B50D0"/>
    <w:rsid w:val="006B633A"/>
    <w:rsid w:val="006B63EB"/>
    <w:rsid w:val="006B728D"/>
    <w:rsid w:val="006C0795"/>
    <w:rsid w:val="006C0802"/>
    <w:rsid w:val="006C0A5C"/>
    <w:rsid w:val="006C0C29"/>
    <w:rsid w:val="006C11E0"/>
    <w:rsid w:val="006C13B5"/>
    <w:rsid w:val="006C1407"/>
    <w:rsid w:val="006C18DF"/>
    <w:rsid w:val="006C2553"/>
    <w:rsid w:val="006C28C9"/>
    <w:rsid w:val="006C2AC3"/>
    <w:rsid w:val="006C2F6C"/>
    <w:rsid w:val="006C3255"/>
    <w:rsid w:val="006C3A16"/>
    <w:rsid w:val="006C4BC3"/>
    <w:rsid w:val="006C673E"/>
    <w:rsid w:val="006C6F6B"/>
    <w:rsid w:val="006D0121"/>
    <w:rsid w:val="006D042A"/>
    <w:rsid w:val="006D04B3"/>
    <w:rsid w:val="006D05F5"/>
    <w:rsid w:val="006D09A0"/>
    <w:rsid w:val="006D0C2A"/>
    <w:rsid w:val="006D0C6C"/>
    <w:rsid w:val="006D173E"/>
    <w:rsid w:val="006D1B57"/>
    <w:rsid w:val="006D2482"/>
    <w:rsid w:val="006D2C5F"/>
    <w:rsid w:val="006D2DDD"/>
    <w:rsid w:val="006D3A3A"/>
    <w:rsid w:val="006D4387"/>
    <w:rsid w:val="006D4EAE"/>
    <w:rsid w:val="006D60A4"/>
    <w:rsid w:val="006D6B55"/>
    <w:rsid w:val="006E004F"/>
    <w:rsid w:val="006E009D"/>
    <w:rsid w:val="006E0346"/>
    <w:rsid w:val="006E1372"/>
    <w:rsid w:val="006E1AB4"/>
    <w:rsid w:val="006E212A"/>
    <w:rsid w:val="006E2581"/>
    <w:rsid w:val="006E2CB8"/>
    <w:rsid w:val="006E2F5D"/>
    <w:rsid w:val="006E5DAC"/>
    <w:rsid w:val="006E5F3B"/>
    <w:rsid w:val="006E680A"/>
    <w:rsid w:val="006E6B5F"/>
    <w:rsid w:val="006E7330"/>
    <w:rsid w:val="006E7761"/>
    <w:rsid w:val="006E7DF1"/>
    <w:rsid w:val="006F0742"/>
    <w:rsid w:val="006F08E6"/>
    <w:rsid w:val="006F1022"/>
    <w:rsid w:val="006F1111"/>
    <w:rsid w:val="006F1BD9"/>
    <w:rsid w:val="006F20CA"/>
    <w:rsid w:val="006F220F"/>
    <w:rsid w:val="006F2860"/>
    <w:rsid w:val="006F292C"/>
    <w:rsid w:val="006F2B07"/>
    <w:rsid w:val="006F2EBB"/>
    <w:rsid w:val="006F375A"/>
    <w:rsid w:val="006F3951"/>
    <w:rsid w:val="006F40F6"/>
    <w:rsid w:val="006F45D4"/>
    <w:rsid w:val="006F5215"/>
    <w:rsid w:val="006F5DD6"/>
    <w:rsid w:val="006F6F93"/>
    <w:rsid w:val="006F7B82"/>
    <w:rsid w:val="00700832"/>
    <w:rsid w:val="0070098D"/>
    <w:rsid w:val="00701113"/>
    <w:rsid w:val="007016D2"/>
    <w:rsid w:val="00701B4A"/>
    <w:rsid w:val="00701CFE"/>
    <w:rsid w:val="00702019"/>
    <w:rsid w:val="00702BB1"/>
    <w:rsid w:val="00702D26"/>
    <w:rsid w:val="00702D4D"/>
    <w:rsid w:val="00702E60"/>
    <w:rsid w:val="00702FE3"/>
    <w:rsid w:val="00703066"/>
    <w:rsid w:val="007034CB"/>
    <w:rsid w:val="00703593"/>
    <w:rsid w:val="0070391E"/>
    <w:rsid w:val="00703B8B"/>
    <w:rsid w:val="00704184"/>
    <w:rsid w:val="007043CF"/>
    <w:rsid w:val="0070455A"/>
    <w:rsid w:val="00704AA5"/>
    <w:rsid w:val="00704EA4"/>
    <w:rsid w:val="00705327"/>
    <w:rsid w:val="00705443"/>
    <w:rsid w:val="00705725"/>
    <w:rsid w:val="00705798"/>
    <w:rsid w:val="00705EDB"/>
    <w:rsid w:val="007060F8"/>
    <w:rsid w:val="007069AD"/>
    <w:rsid w:val="0070701A"/>
    <w:rsid w:val="007100A3"/>
    <w:rsid w:val="007104C0"/>
    <w:rsid w:val="00710C67"/>
    <w:rsid w:val="00710D5D"/>
    <w:rsid w:val="007111F8"/>
    <w:rsid w:val="0071174A"/>
    <w:rsid w:val="00711FF3"/>
    <w:rsid w:val="0071203B"/>
    <w:rsid w:val="00712918"/>
    <w:rsid w:val="00712B00"/>
    <w:rsid w:val="00712E13"/>
    <w:rsid w:val="007138CF"/>
    <w:rsid w:val="00713E44"/>
    <w:rsid w:val="0071476A"/>
    <w:rsid w:val="00714D98"/>
    <w:rsid w:val="00714DB7"/>
    <w:rsid w:val="0071543C"/>
    <w:rsid w:val="00715899"/>
    <w:rsid w:val="00715E97"/>
    <w:rsid w:val="00715F32"/>
    <w:rsid w:val="00715F99"/>
    <w:rsid w:val="007164EC"/>
    <w:rsid w:val="00716C7A"/>
    <w:rsid w:val="00716DDC"/>
    <w:rsid w:val="00717267"/>
    <w:rsid w:val="00717487"/>
    <w:rsid w:val="007179DB"/>
    <w:rsid w:val="00717B52"/>
    <w:rsid w:val="00717D57"/>
    <w:rsid w:val="00717F7F"/>
    <w:rsid w:val="00720470"/>
    <w:rsid w:val="007206BF"/>
    <w:rsid w:val="00720749"/>
    <w:rsid w:val="007209CA"/>
    <w:rsid w:val="00720BA9"/>
    <w:rsid w:val="00721006"/>
    <w:rsid w:val="00721A8F"/>
    <w:rsid w:val="00721CBE"/>
    <w:rsid w:val="00721F22"/>
    <w:rsid w:val="00722A04"/>
    <w:rsid w:val="00722A45"/>
    <w:rsid w:val="00722DE6"/>
    <w:rsid w:val="00723239"/>
    <w:rsid w:val="0072332D"/>
    <w:rsid w:val="007234FA"/>
    <w:rsid w:val="00724A4A"/>
    <w:rsid w:val="00724AC7"/>
    <w:rsid w:val="00724EFF"/>
    <w:rsid w:val="00725512"/>
    <w:rsid w:val="0072553D"/>
    <w:rsid w:val="00725D5E"/>
    <w:rsid w:val="00726990"/>
    <w:rsid w:val="00727049"/>
    <w:rsid w:val="0072734C"/>
    <w:rsid w:val="00727F82"/>
    <w:rsid w:val="007302B4"/>
    <w:rsid w:val="007304DE"/>
    <w:rsid w:val="00730721"/>
    <w:rsid w:val="0073142A"/>
    <w:rsid w:val="007317E4"/>
    <w:rsid w:val="00731AFA"/>
    <w:rsid w:val="00731B25"/>
    <w:rsid w:val="00731E79"/>
    <w:rsid w:val="007321DF"/>
    <w:rsid w:val="007325CA"/>
    <w:rsid w:val="00732A47"/>
    <w:rsid w:val="00733F44"/>
    <w:rsid w:val="0073469D"/>
    <w:rsid w:val="00735742"/>
    <w:rsid w:val="00735759"/>
    <w:rsid w:val="00735F5A"/>
    <w:rsid w:val="0073601C"/>
    <w:rsid w:val="00736320"/>
    <w:rsid w:val="00736B93"/>
    <w:rsid w:val="00736C23"/>
    <w:rsid w:val="0073723A"/>
    <w:rsid w:val="00737EAB"/>
    <w:rsid w:val="0074039C"/>
    <w:rsid w:val="00740C64"/>
    <w:rsid w:val="0074187E"/>
    <w:rsid w:val="0074196B"/>
    <w:rsid w:val="007419B0"/>
    <w:rsid w:val="00741A30"/>
    <w:rsid w:val="007432FF"/>
    <w:rsid w:val="007435BB"/>
    <w:rsid w:val="007447BE"/>
    <w:rsid w:val="00744A92"/>
    <w:rsid w:val="00745CDA"/>
    <w:rsid w:val="00746190"/>
    <w:rsid w:val="007474C8"/>
    <w:rsid w:val="007477E0"/>
    <w:rsid w:val="00747952"/>
    <w:rsid w:val="00747B91"/>
    <w:rsid w:val="007500C5"/>
    <w:rsid w:val="007505CC"/>
    <w:rsid w:val="00751145"/>
    <w:rsid w:val="0075147E"/>
    <w:rsid w:val="007518B9"/>
    <w:rsid w:val="0075205B"/>
    <w:rsid w:val="007529CC"/>
    <w:rsid w:val="0075307C"/>
    <w:rsid w:val="007530A1"/>
    <w:rsid w:val="00753CC4"/>
    <w:rsid w:val="007542CB"/>
    <w:rsid w:val="007542FC"/>
    <w:rsid w:val="007543BF"/>
    <w:rsid w:val="0075481C"/>
    <w:rsid w:val="007550BB"/>
    <w:rsid w:val="007550C0"/>
    <w:rsid w:val="00755E97"/>
    <w:rsid w:val="0075637A"/>
    <w:rsid w:val="00756A41"/>
    <w:rsid w:val="007572FF"/>
    <w:rsid w:val="00757363"/>
    <w:rsid w:val="00757482"/>
    <w:rsid w:val="007600F3"/>
    <w:rsid w:val="0076035C"/>
    <w:rsid w:val="00760A7F"/>
    <w:rsid w:val="0076145F"/>
    <w:rsid w:val="00761740"/>
    <w:rsid w:val="00761C9E"/>
    <w:rsid w:val="00762618"/>
    <w:rsid w:val="007626C8"/>
    <w:rsid w:val="00762C29"/>
    <w:rsid w:val="00762E4E"/>
    <w:rsid w:val="0076338E"/>
    <w:rsid w:val="0076435A"/>
    <w:rsid w:val="007643BD"/>
    <w:rsid w:val="007649AA"/>
    <w:rsid w:val="007657C8"/>
    <w:rsid w:val="007659FE"/>
    <w:rsid w:val="0076702A"/>
    <w:rsid w:val="007673EE"/>
    <w:rsid w:val="00767FF9"/>
    <w:rsid w:val="00770734"/>
    <w:rsid w:val="00771A79"/>
    <w:rsid w:val="0077271C"/>
    <w:rsid w:val="00772FFD"/>
    <w:rsid w:val="00773009"/>
    <w:rsid w:val="00773064"/>
    <w:rsid w:val="0077329A"/>
    <w:rsid w:val="007735E2"/>
    <w:rsid w:val="00773CBB"/>
    <w:rsid w:val="00774E11"/>
    <w:rsid w:val="00774F6A"/>
    <w:rsid w:val="00775173"/>
    <w:rsid w:val="007773C0"/>
    <w:rsid w:val="007775F9"/>
    <w:rsid w:val="00777B84"/>
    <w:rsid w:val="00780AC6"/>
    <w:rsid w:val="007814E3"/>
    <w:rsid w:val="00781E94"/>
    <w:rsid w:val="00782347"/>
    <w:rsid w:val="00782E52"/>
    <w:rsid w:val="00783577"/>
    <w:rsid w:val="007848FF"/>
    <w:rsid w:val="007851A5"/>
    <w:rsid w:val="0078566E"/>
    <w:rsid w:val="0078606E"/>
    <w:rsid w:val="007875EE"/>
    <w:rsid w:val="007876E0"/>
    <w:rsid w:val="007878CB"/>
    <w:rsid w:val="0078798A"/>
    <w:rsid w:val="00787E8A"/>
    <w:rsid w:val="00790212"/>
    <w:rsid w:val="00790234"/>
    <w:rsid w:val="007902BB"/>
    <w:rsid w:val="00790407"/>
    <w:rsid w:val="007905F1"/>
    <w:rsid w:val="00790827"/>
    <w:rsid w:val="00791604"/>
    <w:rsid w:val="0079179A"/>
    <w:rsid w:val="007918B0"/>
    <w:rsid w:val="00792003"/>
    <w:rsid w:val="00792284"/>
    <w:rsid w:val="007928EB"/>
    <w:rsid w:val="00793338"/>
    <w:rsid w:val="00793425"/>
    <w:rsid w:val="007938B7"/>
    <w:rsid w:val="00795299"/>
    <w:rsid w:val="00795326"/>
    <w:rsid w:val="00795746"/>
    <w:rsid w:val="00795A33"/>
    <w:rsid w:val="00795C0E"/>
    <w:rsid w:val="00796AF1"/>
    <w:rsid w:val="00796AF8"/>
    <w:rsid w:val="00796F67"/>
    <w:rsid w:val="00796FA0"/>
    <w:rsid w:val="00797AD4"/>
    <w:rsid w:val="007A11F4"/>
    <w:rsid w:val="007A136F"/>
    <w:rsid w:val="007A15A1"/>
    <w:rsid w:val="007A24F3"/>
    <w:rsid w:val="007A2812"/>
    <w:rsid w:val="007A29A4"/>
    <w:rsid w:val="007A2EE2"/>
    <w:rsid w:val="007A398F"/>
    <w:rsid w:val="007A3B94"/>
    <w:rsid w:val="007A402D"/>
    <w:rsid w:val="007A43BC"/>
    <w:rsid w:val="007A4411"/>
    <w:rsid w:val="007A4469"/>
    <w:rsid w:val="007A4D2F"/>
    <w:rsid w:val="007A5144"/>
    <w:rsid w:val="007A5797"/>
    <w:rsid w:val="007A579E"/>
    <w:rsid w:val="007A5A3B"/>
    <w:rsid w:val="007A5D96"/>
    <w:rsid w:val="007A5F29"/>
    <w:rsid w:val="007A66BD"/>
    <w:rsid w:val="007A6D71"/>
    <w:rsid w:val="007A7017"/>
    <w:rsid w:val="007A704A"/>
    <w:rsid w:val="007A7B18"/>
    <w:rsid w:val="007A7BA4"/>
    <w:rsid w:val="007A7C00"/>
    <w:rsid w:val="007A7C56"/>
    <w:rsid w:val="007B09B6"/>
    <w:rsid w:val="007B0B36"/>
    <w:rsid w:val="007B0BD6"/>
    <w:rsid w:val="007B18C4"/>
    <w:rsid w:val="007B19C7"/>
    <w:rsid w:val="007B1C0C"/>
    <w:rsid w:val="007B1C9E"/>
    <w:rsid w:val="007B22B7"/>
    <w:rsid w:val="007B25F3"/>
    <w:rsid w:val="007B2619"/>
    <w:rsid w:val="007B2A91"/>
    <w:rsid w:val="007B3D70"/>
    <w:rsid w:val="007B449E"/>
    <w:rsid w:val="007B467E"/>
    <w:rsid w:val="007B538E"/>
    <w:rsid w:val="007B59D2"/>
    <w:rsid w:val="007B5AD7"/>
    <w:rsid w:val="007B6094"/>
    <w:rsid w:val="007B61AD"/>
    <w:rsid w:val="007B693E"/>
    <w:rsid w:val="007B6E1E"/>
    <w:rsid w:val="007B6E51"/>
    <w:rsid w:val="007B7AF9"/>
    <w:rsid w:val="007B7C54"/>
    <w:rsid w:val="007C01F4"/>
    <w:rsid w:val="007C0478"/>
    <w:rsid w:val="007C0D83"/>
    <w:rsid w:val="007C11AD"/>
    <w:rsid w:val="007C12BF"/>
    <w:rsid w:val="007C1D61"/>
    <w:rsid w:val="007C29FB"/>
    <w:rsid w:val="007C2E0B"/>
    <w:rsid w:val="007C32C7"/>
    <w:rsid w:val="007C34D0"/>
    <w:rsid w:val="007C359C"/>
    <w:rsid w:val="007C35E4"/>
    <w:rsid w:val="007C3AEC"/>
    <w:rsid w:val="007C3DC0"/>
    <w:rsid w:val="007C4049"/>
    <w:rsid w:val="007C5969"/>
    <w:rsid w:val="007C654B"/>
    <w:rsid w:val="007C66B4"/>
    <w:rsid w:val="007C6CE6"/>
    <w:rsid w:val="007C7635"/>
    <w:rsid w:val="007C7784"/>
    <w:rsid w:val="007C7CA9"/>
    <w:rsid w:val="007C7EEC"/>
    <w:rsid w:val="007D12A6"/>
    <w:rsid w:val="007D13DE"/>
    <w:rsid w:val="007D19A4"/>
    <w:rsid w:val="007D2429"/>
    <w:rsid w:val="007D2BB5"/>
    <w:rsid w:val="007D2BFC"/>
    <w:rsid w:val="007D39A4"/>
    <w:rsid w:val="007D3F5B"/>
    <w:rsid w:val="007D4337"/>
    <w:rsid w:val="007D467E"/>
    <w:rsid w:val="007D4811"/>
    <w:rsid w:val="007D486C"/>
    <w:rsid w:val="007D4D64"/>
    <w:rsid w:val="007D4E51"/>
    <w:rsid w:val="007D51C3"/>
    <w:rsid w:val="007D55BA"/>
    <w:rsid w:val="007D5FCF"/>
    <w:rsid w:val="007D62D1"/>
    <w:rsid w:val="007D6514"/>
    <w:rsid w:val="007D6D13"/>
    <w:rsid w:val="007D7296"/>
    <w:rsid w:val="007D7A1C"/>
    <w:rsid w:val="007D7F4A"/>
    <w:rsid w:val="007E0EA7"/>
    <w:rsid w:val="007E124D"/>
    <w:rsid w:val="007E1927"/>
    <w:rsid w:val="007E2235"/>
    <w:rsid w:val="007E22BE"/>
    <w:rsid w:val="007E26C9"/>
    <w:rsid w:val="007E2914"/>
    <w:rsid w:val="007E2A0C"/>
    <w:rsid w:val="007E325D"/>
    <w:rsid w:val="007E352C"/>
    <w:rsid w:val="007E37D7"/>
    <w:rsid w:val="007E3B23"/>
    <w:rsid w:val="007E3F7E"/>
    <w:rsid w:val="007E44C8"/>
    <w:rsid w:val="007E467C"/>
    <w:rsid w:val="007E4B9F"/>
    <w:rsid w:val="007E4E11"/>
    <w:rsid w:val="007E5174"/>
    <w:rsid w:val="007E5562"/>
    <w:rsid w:val="007E5D49"/>
    <w:rsid w:val="007E6331"/>
    <w:rsid w:val="007E6685"/>
    <w:rsid w:val="007E6D9B"/>
    <w:rsid w:val="007E72D2"/>
    <w:rsid w:val="007E74DA"/>
    <w:rsid w:val="007F01D5"/>
    <w:rsid w:val="007F0385"/>
    <w:rsid w:val="007F0C98"/>
    <w:rsid w:val="007F0EE9"/>
    <w:rsid w:val="007F1034"/>
    <w:rsid w:val="007F1286"/>
    <w:rsid w:val="007F14B1"/>
    <w:rsid w:val="007F27C1"/>
    <w:rsid w:val="007F2871"/>
    <w:rsid w:val="007F29D7"/>
    <w:rsid w:val="007F2D88"/>
    <w:rsid w:val="007F2EEC"/>
    <w:rsid w:val="007F3130"/>
    <w:rsid w:val="007F3187"/>
    <w:rsid w:val="007F3649"/>
    <w:rsid w:val="007F39FB"/>
    <w:rsid w:val="007F3C52"/>
    <w:rsid w:val="007F4C68"/>
    <w:rsid w:val="007F4DF0"/>
    <w:rsid w:val="007F5136"/>
    <w:rsid w:val="007F5226"/>
    <w:rsid w:val="007F5817"/>
    <w:rsid w:val="007F5D55"/>
    <w:rsid w:val="007F6110"/>
    <w:rsid w:val="007F637D"/>
    <w:rsid w:val="007F649D"/>
    <w:rsid w:val="007F6A49"/>
    <w:rsid w:val="007F7526"/>
    <w:rsid w:val="007F7947"/>
    <w:rsid w:val="007F79A5"/>
    <w:rsid w:val="008001AC"/>
    <w:rsid w:val="008009CD"/>
    <w:rsid w:val="0080147D"/>
    <w:rsid w:val="0080174C"/>
    <w:rsid w:val="00801EBC"/>
    <w:rsid w:val="0080277D"/>
    <w:rsid w:val="00802F71"/>
    <w:rsid w:val="00802F79"/>
    <w:rsid w:val="0080302A"/>
    <w:rsid w:val="00803A9C"/>
    <w:rsid w:val="00806294"/>
    <w:rsid w:val="00806414"/>
    <w:rsid w:val="0080704A"/>
    <w:rsid w:val="008070C3"/>
    <w:rsid w:val="008074F2"/>
    <w:rsid w:val="008078A3"/>
    <w:rsid w:val="00810086"/>
    <w:rsid w:val="00810FBE"/>
    <w:rsid w:val="00812DBD"/>
    <w:rsid w:val="00812EA0"/>
    <w:rsid w:val="00812FF3"/>
    <w:rsid w:val="008132A5"/>
    <w:rsid w:val="00813F56"/>
    <w:rsid w:val="00815086"/>
    <w:rsid w:val="008151B7"/>
    <w:rsid w:val="0081611E"/>
    <w:rsid w:val="0081613B"/>
    <w:rsid w:val="0081621B"/>
    <w:rsid w:val="0081631A"/>
    <w:rsid w:val="0081640B"/>
    <w:rsid w:val="0081664A"/>
    <w:rsid w:val="00816AA0"/>
    <w:rsid w:val="00816BCF"/>
    <w:rsid w:val="00816FDC"/>
    <w:rsid w:val="00817431"/>
    <w:rsid w:val="00817BBF"/>
    <w:rsid w:val="008202B8"/>
    <w:rsid w:val="008202D8"/>
    <w:rsid w:val="00820FD0"/>
    <w:rsid w:val="0082191D"/>
    <w:rsid w:val="00821F4A"/>
    <w:rsid w:val="0082223E"/>
    <w:rsid w:val="008224E4"/>
    <w:rsid w:val="00822A96"/>
    <w:rsid w:val="0082348C"/>
    <w:rsid w:val="00823E9D"/>
    <w:rsid w:val="0082406E"/>
    <w:rsid w:val="00824136"/>
    <w:rsid w:val="008244C0"/>
    <w:rsid w:val="008249A7"/>
    <w:rsid w:val="0082514A"/>
    <w:rsid w:val="00826CFE"/>
    <w:rsid w:val="008275BF"/>
    <w:rsid w:val="00830149"/>
    <w:rsid w:val="008306D2"/>
    <w:rsid w:val="008307CF"/>
    <w:rsid w:val="00830966"/>
    <w:rsid w:val="0083136D"/>
    <w:rsid w:val="00831FF0"/>
    <w:rsid w:val="0083236B"/>
    <w:rsid w:val="0083381F"/>
    <w:rsid w:val="00833B67"/>
    <w:rsid w:val="00833F4A"/>
    <w:rsid w:val="00834A66"/>
    <w:rsid w:val="00834A9E"/>
    <w:rsid w:val="008350D5"/>
    <w:rsid w:val="0083529F"/>
    <w:rsid w:val="00835358"/>
    <w:rsid w:val="00836088"/>
    <w:rsid w:val="008366EE"/>
    <w:rsid w:val="00836A6F"/>
    <w:rsid w:val="00836B44"/>
    <w:rsid w:val="008376EB"/>
    <w:rsid w:val="00837F24"/>
    <w:rsid w:val="008403B5"/>
    <w:rsid w:val="008414C3"/>
    <w:rsid w:val="00841BC5"/>
    <w:rsid w:val="00841D5A"/>
    <w:rsid w:val="008424C0"/>
    <w:rsid w:val="008427C2"/>
    <w:rsid w:val="00842921"/>
    <w:rsid w:val="00842F1B"/>
    <w:rsid w:val="00843AD7"/>
    <w:rsid w:val="008441C7"/>
    <w:rsid w:val="008448DA"/>
    <w:rsid w:val="0084500C"/>
    <w:rsid w:val="0084533D"/>
    <w:rsid w:val="00846025"/>
    <w:rsid w:val="00846550"/>
    <w:rsid w:val="008475CB"/>
    <w:rsid w:val="00847DF1"/>
    <w:rsid w:val="008508F8"/>
    <w:rsid w:val="00850BF4"/>
    <w:rsid w:val="00851F28"/>
    <w:rsid w:val="00852260"/>
    <w:rsid w:val="00852385"/>
    <w:rsid w:val="008524D0"/>
    <w:rsid w:val="00852589"/>
    <w:rsid w:val="008525E9"/>
    <w:rsid w:val="008527EA"/>
    <w:rsid w:val="008538A9"/>
    <w:rsid w:val="00853C65"/>
    <w:rsid w:val="00853FDA"/>
    <w:rsid w:val="0085415C"/>
    <w:rsid w:val="00854CA4"/>
    <w:rsid w:val="00856105"/>
    <w:rsid w:val="0085630C"/>
    <w:rsid w:val="008563B1"/>
    <w:rsid w:val="00856936"/>
    <w:rsid w:val="00856AF5"/>
    <w:rsid w:val="00857052"/>
    <w:rsid w:val="008573E5"/>
    <w:rsid w:val="008578BD"/>
    <w:rsid w:val="00857B84"/>
    <w:rsid w:val="00857EFA"/>
    <w:rsid w:val="0086034F"/>
    <w:rsid w:val="00860454"/>
    <w:rsid w:val="0086057D"/>
    <w:rsid w:val="00860AFF"/>
    <w:rsid w:val="00860BD3"/>
    <w:rsid w:val="00861021"/>
    <w:rsid w:val="008625BE"/>
    <w:rsid w:val="00862F90"/>
    <w:rsid w:val="008638C2"/>
    <w:rsid w:val="00863FCA"/>
    <w:rsid w:val="0086423E"/>
    <w:rsid w:val="00864B64"/>
    <w:rsid w:val="00865BC4"/>
    <w:rsid w:val="008666A6"/>
    <w:rsid w:val="00866BEF"/>
    <w:rsid w:val="008674C5"/>
    <w:rsid w:val="008677B3"/>
    <w:rsid w:val="00867B26"/>
    <w:rsid w:val="0087038F"/>
    <w:rsid w:val="008708C7"/>
    <w:rsid w:val="008710E5"/>
    <w:rsid w:val="00871B56"/>
    <w:rsid w:val="00871FFF"/>
    <w:rsid w:val="008725A9"/>
    <w:rsid w:val="008731EE"/>
    <w:rsid w:val="0087323F"/>
    <w:rsid w:val="00873482"/>
    <w:rsid w:val="0087380B"/>
    <w:rsid w:val="00873993"/>
    <w:rsid w:val="0087418B"/>
    <w:rsid w:val="00874C00"/>
    <w:rsid w:val="008750A2"/>
    <w:rsid w:val="008754EB"/>
    <w:rsid w:val="00876388"/>
    <w:rsid w:val="00876AE9"/>
    <w:rsid w:val="008774D9"/>
    <w:rsid w:val="008806C0"/>
    <w:rsid w:val="00880B36"/>
    <w:rsid w:val="008812F5"/>
    <w:rsid w:val="0088135D"/>
    <w:rsid w:val="00882815"/>
    <w:rsid w:val="00882A49"/>
    <w:rsid w:val="0088309F"/>
    <w:rsid w:val="008839A1"/>
    <w:rsid w:val="008840EA"/>
    <w:rsid w:val="008847AB"/>
    <w:rsid w:val="00884FD6"/>
    <w:rsid w:val="00885C0E"/>
    <w:rsid w:val="00886946"/>
    <w:rsid w:val="008874AC"/>
    <w:rsid w:val="008878BF"/>
    <w:rsid w:val="00887C5B"/>
    <w:rsid w:val="00887F1A"/>
    <w:rsid w:val="00887F1B"/>
    <w:rsid w:val="008902A4"/>
    <w:rsid w:val="00890EE5"/>
    <w:rsid w:val="00892D9C"/>
    <w:rsid w:val="00893BC9"/>
    <w:rsid w:val="00893C58"/>
    <w:rsid w:val="00894066"/>
    <w:rsid w:val="00894E93"/>
    <w:rsid w:val="00895145"/>
    <w:rsid w:val="008952F6"/>
    <w:rsid w:val="00895CEA"/>
    <w:rsid w:val="0089630B"/>
    <w:rsid w:val="00896460"/>
    <w:rsid w:val="008965BA"/>
    <w:rsid w:val="00896726"/>
    <w:rsid w:val="008967C8"/>
    <w:rsid w:val="00896C07"/>
    <w:rsid w:val="00896C2D"/>
    <w:rsid w:val="00896CBE"/>
    <w:rsid w:val="00896CC4"/>
    <w:rsid w:val="00896DFF"/>
    <w:rsid w:val="008979BD"/>
    <w:rsid w:val="008A00AE"/>
    <w:rsid w:val="008A046C"/>
    <w:rsid w:val="008A067C"/>
    <w:rsid w:val="008A0852"/>
    <w:rsid w:val="008A0AEF"/>
    <w:rsid w:val="008A0DB3"/>
    <w:rsid w:val="008A0EDF"/>
    <w:rsid w:val="008A1087"/>
    <w:rsid w:val="008A17B6"/>
    <w:rsid w:val="008A1C14"/>
    <w:rsid w:val="008A1DE7"/>
    <w:rsid w:val="008A2968"/>
    <w:rsid w:val="008A3871"/>
    <w:rsid w:val="008A3F34"/>
    <w:rsid w:val="008A45D6"/>
    <w:rsid w:val="008A49E7"/>
    <w:rsid w:val="008A4A4B"/>
    <w:rsid w:val="008A51B1"/>
    <w:rsid w:val="008A5B7F"/>
    <w:rsid w:val="008A6374"/>
    <w:rsid w:val="008A6838"/>
    <w:rsid w:val="008A6CAE"/>
    <w:rsid w:val="008A6DBE"/>
    <w:rsid w:val="008A76EF"/>
    <w:rsid w:val="008A7B5D"/>
    <w:rsid w:val="008A7BE3"/>
    <w:rsid w:val="008A7D4A"/>
    <w:rsid w:val="008B029A"/>
    <w:rsid w:val="008B08B7"/>
    <w:rsid w:val="008B0CCB"/>
    <w:rsid w:val="008B0E86"/>
    <w:rsid w:val="008B0F87"/>
    <w:rsid w:val="008B250D"/>
    <w:rsid w:val="008B2F23"/>
    <w:rsid w:val="008B3424"/>
    <w:rsid w:val="008B6044"/>
    <w:rsid w:val="008B6058"/>
    <w:rsid w:val="008B6273"/>
    <w:rsid w:val="008B6AE6"/>
    <w:rsid w:val="008B6B19"/>
    <w:rsid w:val="008B705E"/>
    <w:rsid w:val="008C008A"/>
    <w:rsid w:val="008C00F1"/>
    <w:rsid w:val="008C2028"/>
    <w:rsid w:val="008C2BC7"/>
    <w:rsid w:val="008C2D40"/>
    <w:rsid w:val="008C2F25"/>
    <w:rsid w:val="008C3565"/>
    <w:rsid w:val="008C38C6"/>
    <w:rsid w:val="008C3FE4"/>
    <w:rsid w:val="008C469A"/>
    <w:rsid w:val="008C512B"/>
    <w:rsid w:val="008C51DE"/>
    <w:rsid w:val="008C5571"/>
    <w:rsid w:val="008C5759"/>
    <w:rsid w:val="008C5787"/>
    <w:rsid w:val="008C5C41"/>
    <w:rsid w:val="008C6038"/>
    <w:rsid w:val="008C6673"/>
    <w:rsid w:val="008C70D2"/>
    <w:rsid w:val="008C74B9"/>
    <w:rsid w:val="008D067E"/>
    <w:rsid w:val="008D0D14"/>
    <w:rsid w:val="008D135B"/>
    <w:rsid w:val="008D29D8"/>
    <w:rsid w:val="008D2B10"/>
    <w:rsid w:val="008D5013"/>
    <w:rsid w:val="008D55FF"/>
    <w:rsid w:val="008D5963"/>
    <w:rsid w:val="008D5C41"/>
    <w:rsid w:val="008D5DBF"/>
    <w:rsid w:val="008D61C2"/>
    <w:rsid w:val="008D696A"/>
    <w:rsid w:val="008E04CA"/>
    <w:rsid w:val="008E088B"/>
    <w:rsid w:val="008E0969"/>
    <w:rsid w:val="008E0CA3"/>
    <w:rsid w:val="008E1111"/>
    <w:rsid w:val="008E1801"/>
    <w:rsid w:val="008E1AFB"/>
    <w:rsid w:val="008E1D04"/>
    <w:rsid w:val="008E3549"/>
    <w:rsid w:val="008E366D"/>
    <w:rsid w:val="008E477D"/>
    <w:rsid w:val="008E51D3"/>
    <w:rsid w:val="008E52BE"/>
    <w:rsid w:val="008E52DC"/>
    <w:rsid w:val="008E5A84"/>
    <w:rsid w:val="008E5E14"/>
    <w:rsid w:val="008E65C6"/>
    <w:rsid w:val="008E6CB1"/>
    <w:rsid w:val="008E73D9"/>
    <w:rsid w:val="008E75F6"/>
    <w:rsid w:val="008E7869"/>
    <w:rsid w:val="008E7D3D"/>
    <w:rsid w:val="008E7DA7"/>
    <w:rsid w:val="008F08DA"/>
    <w:rsid w:val="008F0CE3"/>
    <w:rsid w:val="008F0F15"/>
    <w:rsid w:val="008F193E"/>
    <w:rsid w:val="008F1AB4"/>
    <w:rsid w:val="008F45B2"/>
    <w:rsid w:val="008F46D0"/>
    <w:rsid w:val="008F4BDA"/>
    <w:rsid w:val="008F5372"/>
    <w:rsid w:val="008F5475"/>
    <w:rsid w:val="008F56E1"/>
    <w:rsid w:val="008F669A"/>
    <w:rsid w:val="008F7AFA"/>
    <w:rsid w:val="00900137"/>
    <w:rsid w:val="00900487"/>
    <w:rsid w:val="0090096D"/>
    <w:rsid w:val="00900C47"/>
    <w:rsid w:val="00901EF2"/>
    <w:rsid w:val="009028C5"/>
    <w:rsid w:val="00902CF5"/>
    <w:rsid w:val="009030A5"/>
    <w:rsid w:val="009030F0"/>
    <w:rsid w:val="00903300"/>
    <w:rsid w:val="00903962"/>
    <w:rsid w:val="009039E0"/>
    <w:rsid w:val="00905012"/>
    <w:rsid w:val="00905267"/>
    <w:rsid w:val="00905387"/>
    <w:rsid w:val="00905AFB"/>
    <w:rsid w:val="00905BBB"/>
    <w:rsid w:val="00905D46"/>
    <w:rsid w:val="0090607A"/>
    <w:rsid w:val="0090618B"/>
    <w:rsid w:val="0090626A"/>
    <w:rsid w:val="0090687C"/>
    <w:rsid w:val="0090709C"/>
    <w:rsid w:val="009072C2"/>
    <w:rsid w:val="009074B0"/>
    <w:rsid w:val="009076C4"/>
    <w:rsid w:val="00907A74"/>
    <w:rsid w:val="00910596"/>
    <w:rsid w:val="00910605"/>
    <w:rsid w:val="00911F6B"/>
    <w:rsid w:val="00912A23"/>
    <w:rsid w:val="00912E0D"/>
    <w:rsid w:val="00913550"/>
    <w:rsid w:val="00913678"/>
    <w:rsid w:val="00913BE0"/>
    <w:rsid w:val="009140F3"/>
    <w:rsid w:val="00914AC3"/>
    <w:rsid w:val="00915393"/>
    <w:rsid w:val="00915804"/>
    <w:rsid w:val="00916264"/>
    <w:rsid w:val="009162DB"/>
    <w:rsid w:val="00916572"/>
    <w:rsid w:val="00916FE5"/>
    <w:rsid w:val="00917942"/>
    <w:rsid w:val="00917FA5"/>
    <w:rsid w:val="00920C52"/>
    <w:rsid w:val="009218DE"/>
    <w:rsid w:val="0092190C"/>
    <w:rsid w:val="00921A00"/>
    <w:rsid w:val="00921EAE"/>
    <w:rsid w:val="00921F73"/>
    <w:rsid w:val="0092219F"/>
    <w:rsid w:val="009223FB"/>
    <w:rsid w:val="009224E6"/>
    <w:rsid w:val="00922AF5"/>
    <w:rsid w:val="00923611"/>
    <w:rsid w:val="00923988"/>
    <w:rsid w:val="00923BF7"/>
    <w:rsid w:val="00924BF5"/>
    <w:rsid w:val="00924D74"/>
    <w:rsid w:val="009251CF"/>
    <w:rsid w:val="00925CFD"/>
    <w:rsid w:val="00925D47"/>
    <w:rsid w:val="00925D87"/>
    <w:rsid w:val="00925D9E"/>
    <w:rsid w:val="0092678A"/>
    <w:rsid w:val="009267DE"/>
    <w:rsid w:val="009270A5"/>
    <w:rsid w:val="00927242"/>
    <w:rsid w:val="0092741D"/>
    <w:rsid w:val="00927F20"/>
    <w:rsid w:val="00930738"/>
    <w:rsid w:val="00930CEA"/>
    <w:rsid w:val="00931172"/>
    <w:rsid w:val="009314DB"/>
    <w:rsid w:val="009323AA"/>
    <w:rsid w:val="00932639"/>
    <w:rsid w:val="009334DC"/>
    <w:rsid w:val="00933893"/>
    <w:rsid w:val="00934C17"/>
    <w:rsid w:val="0093512C"/>
    <w:rsid w:val="009353F5"/>
    <w:rsid w:val="00936483"/>
    <w:rsid w:val="00936703"/>
    <w:rsid w:val="00936BBA"/>
    <w:rsid w:val="00937440"/>
    <w:rsid w:val="00937560"/>
    <w:rsid w:val="009377B6"/>
    <w:rsid w:val="009401C3"/>
    <w:rsid w:val="00940393"/>
    <w:rsid w:val="00940BF5"/>
    <w:rsid w:val="00940E37"/>
    <w:rsid w:val="00941099"/>
    <w:rsid w:val="0094125B"/>
    <w:rsid w:val="009424CA"/>
    <w:rsid w:val="00942B2D"/>
    <w:rsid w:val="00942E17"/>
    <w:rsid w:val="00943055"/>
    <w:rsid w:val="00943219"/>
    <w:rsid w:val="00943260"/>
    <w:rsid w:val="00943BDB"/>
    <w:rsid w:val="00943F7A"/>
    <w:rsid w:val="009442C3"/>
    <w:rsid w:val="00944932"/>
    <w:rsid w:val="00945A23"/>
    <w:rsid w:val="00945DE5"/>
    <w:rsid w:val="0094613D"/>
    <w:rsid w:val="00946A2B"/>
    <w:rsid w:val="00947EA7"/>
    <w:rsid w:val="0095048D"/>
    <w:rsid w:val="0095052C"/>
    <w:rsid w:val="00950853"/>
    <w:rsid w:val="00950A49"/>
    <w:rsid w:val="009510F3"/>
    <w:rsid w:val="00951486"/>
    <w:rsid w:val="009524D7"/>
    <w:rsid w:val="009524F7"/>
    <w:rsid w:val="009529AB"/>
    <w:rsid w:val="00952E4D"/>
    <w:rsid w:val="009537E7"/>
    <w:rsid w:val="00954289"/>
    <w:rsid w:val="009543E1"/>
    <w:rsid w:val="0095441A"/>
    <w:rsid w:val="0095486D"/>
    <w:rsid w:val="0095585C"/>
    <w:rsid w:val="00955C6C"/>
    <w:rsid w:val="00955F05"/>
    <w:rsid w:val="00956493"/>
    <w:rsid w:val="0095693F"/>
    <w:rsid w:val="00957226"/>
    <w:rsid w:val="00957C6E"/>
    <w:rsid w:val="0096060A"/>
    <w:rsid w:val="00960D8F"/>
    <w:rsid w:val="00961080"/>
    <w:rsid w:val="0096130F"/>
    <w:rsid w:val="00961351"/>
    <w:rsid w:val="00961825"/>
    <w:rsid w:val="00961AAF"/>
    <w:rsid w:val="00961DE0"/>
    <w:rsid w:val="00962F7E"/>
    <w:rsid w:val="009632DE"/>
    <w:rsid w:val="00963540"/>
    <w:rsid w:val="0096361D"/>
    <w:rsid w:val="0096362D"/>
    <w:rsid w:val="00963BFC"/>
    <w:rsid w:val="00964240"/>
    <w:rsid w:val="00964979"/>
    <w:rsid w:val="00964CCB"/>
    <w:rsid w:val="00966085"/>
    <w:rsid w:val="009661B0"/>
    <w:rsid w:val="00966A4D"/>
    <w:rsid w:val="009672BB"/>
    <w:rsid w:val="00967B14"/>
    <w:rsid w:val="00970274"/>
    <w:rsid w:val="00970B86"/>
    <w:rsid w:val="00970BAE"/>
    <w:rsid w:val="009710B9"/>
    <w:rsid w:val="00971336"/>
    <w:rsid w:val="00971621"/>
    <w:rsid w:val="0097167A"/>
    <w:rsid w:val="00971CD7"/>
    <w:rsid w:val="009720B6"/>
    <w:rsid w:val="009727F8"/>
    <w:rsid w:val="009744F8"/>
    <w:rsid w:val="0097484C"/>
    <w:rsid w:val="00974C2F"/>
    <w:rsid w:val="009751EA"/>
    <w:rsid w:val="009752B7"/>
    <w:rsid w:val="00975359"/>
    <w:rsid w:val="00975AE0"/>
    <w:rsid w:val="00975B7B"/>
    <w:rsid w:val="00975BB6"/>
    <w:rsid w:val="00976638"/>
    <w:rsid w:val="009768AA"/>
    <w:rsid w:val="00976A30"/>
    <w:rsid w:val="00976CD4"/>
    <w:rsid w:val="00977A84"/>
    <w:rsid w:val="00981119"/>
    <w:rsid w:val="0098177C"/>
    <w:rsid w:val="009818E0"/>
    <w:rsid w:val="00981B11"/>
    <w:rsid w:val="00981C59"/>
    <w:rsid w:val="00981CD8"/>
    <w:rsid w:val="00981D44"/>
    <w:rsid w:val="00982295"/>
    <w:rsid w:val="00982A4C"/>
    <w:rsid w:val="00983C34"/>
    <w:rsid w:val="009841F1"/>
    <w:rsid w:val="00984A81"/>
    <w:rsid w:val="00984FFC"/>
    <w:rsid w:val="00985C1A"/>
    <w:rsid w:val="00986391"/>
    <w:rsid w:val="00986465"/>
    <w:rsid w:val="0098661B"/>
    <w:rsid w:val="00986AA3"/>
    <w:rsid w:val="0098737F"/>
    <w:rsid w:val="0099103B"/>
    <w:rsid w:val="0099133C"/>
    <w:rsid w:val="00991803"/>
    <w:rsid w:val="00991C80"/>
    <w:rsid w:val="00992A76"/>
    <w:rsid w:val="009930EB"/>
    <w:rsid w:val="009933EA"/>
    <w:rsid w:val="009939BF"/>
    <w:rsid w:val="00994034"/>
    <w:rsid w:val="00994BA8"/>
    <w:rsid w:val="009952EB"/>
    <w:rsid w:val="00995A77"/>
    <w:rsid w:val="00995FE3"/>
    <w:rsid w:val="00996F2E"/>
    <w:rsid w:val="009A063E"/>
    <w:rsid w:val="009A1641"/>
    <w:rsid w:val="009A1BDB"/>
    <w:rsid w:val="009A1F68"/>
    <w:rsid w:val="009A20EA"/>
    <w:rsid w:val="009A247A"/>
    <w:rsid w:val="009A2C30"/>
    <w:rsid w:val="009A2C66"/>
    <w:rsid w:val="009A3787"/>
    <w:rsid w:val="009A3BF5"/>
    <w:rsid w:val="009A4A63"/>
    <w:rsid w:val="009A4F22"/>
    <w:rsid w:val="009A6CE6"/>
    <w:rsid w:val="009A743C"/>
    <w:rsid w:val="009A7C3A"/>
    <w:rsid w:val="009A7D67"/>
    <w:rsid w:val="009B0F67"/>
    <w:rsid w:val="009B1072"/>
    <w:rsid w:val="009B1132"/>
    <w:rsid w:val="009B141C"/>
    <w:rsid w:val="009B1B17"/>
    <w:rsid w:val="009B2460"/>
    <w:rsid w:val="009B29C8"/>
    <w:rsid w:val="009B3153"/>
    <w:rsid w:val="009B377A"/>
    <w:rsid w:val="009B3BA1"/>
    <w:rsid w:val="009B3E58"/>
    <w:rsid w:val="009B4828"/>
    <w:rsid w:val="009B53FF"/>
    <w:rsid w:val="009B646D"/>
    <w:rsid w:val="009B651E"/>
    <w:rsid w:val="009B6ACB"/>
    <w:rsid w:val="009B7506"/>
    <w:rsid w:val="009B75A5"/>
    <w:rsid w:val="009B77BF"/>
    <w:rsid w:val="009C0544"/>
    <w:rsid w:val="009C091A"/>
    <w:rsid w:val="009C123C"/>
    <w:rsid w:val="009C12CD"/>
    <w:rsid w:val="009C13DE"/>
    <w:rsid w:val="009C1A5B"/>
    <w:rsid w:val="009C1DF9"/>
    <w:rsid w:val="009C23FC"/>
    <w:rsid w:val="009C2538"/>
    <w:rsid w:val="009C3047"/>
    <w:rsid w:val="009C3F06"/>
    <w:rsid w:val="009C43A3"/>
    <w:rsid w:val="009C444F"/>
    <w:rsid w:val="009C4904"/>
    <w:rsid w:val="009C4DB2"/>
    <w:rsid w:val="009C516D"/>
    <w:rsid w:val="009C56A3"/>
    <w:rsid w:val="009C56AD"/>
    <w:rsid w:val="009C5E98"/>
    <w:rsid w:val="009C606E"/>
    <w:rsid w:val="009C78CF"/>
    <w:rsid w:val="009C7A17"/>
    <w:rsid w:val="009D004D"/>
    <w:rsid w:val="009D1606"/>
    <w:rsid w:val="009D1772"/>
    <w:rsid w:val="009D1D69"/>
    <w:rsid w:val="009D1EF9"/>
    <w:rsid w:val="009D23BE"/>
    <w:rsid w:val="009D2D80"/>
    <w:rsid w:val="009D2EBB"/>
    <w:rsid w:val="009D3AF8"/>
    <w:rsid w:val="009D4213"/>
    <w:rsid w:val="009D549D"/>
    <w:rsid w:val="009D5C06"/>
    <w:rsid w:val="009D5EF8"/>
    <w:rsid w:val="009D66AE"/>
    <w:rsid w:val="009D697E"/>
    <w:rsid w:val="009D6B62"/>
    <w:rsid w:val="009D6D38"/>
    <w:rsid w:val="009D75D3"/>
    <w:rsid w:val="009D77F9"/>
    <w:rsid w:val="009E0119"/>
    <w:rsid w:val="009E05A9"/>
    <w:rsid w:val="009E0D85"/>
    <w:rsid w:val="009E10E6"/>
    <w:rsid w:val="009E1D15"/>
    <w:rsid w:val="009E22F6"/>
    <w:rsid w:val="009E2B75"/>
    <w:rsid w:val="009E4C78"/>
    <w:rsid w:val="009E4CAA"/>
    <w:rsid w:val="009E4D52"/>
    <w:rsid w:val="009E4FA0"/>
    <w:rsid w:val="009E5C40"/>
    <w:rsid w:val="009E67C0"/>
    <w:rsid w:val="009E67D0"/>
    <w:rsid w:val="009E67FD"/>
    <w:rsid w:val="009E6EBA"/>
    <w:rsid w:val="009E72EA"/>
    <w:rsid w:val="009E733A"/>
    <w:rsid w:val="009E7D84"/>
    <w:rsid w:val="009F0A58"/>
    <w:rsid w:val="009F193D"/>
    <w:rsid w:val="009F198D"/>
    <w:rsid w:val="009F3060"/>
    <w:rsid w:val="009F3B30"/>
    <w:rsid w:val="009F3B6E"/>
    <w:rsid w:val="009F42CD"/>
    <w:rsid w:val="009F43E1"/>
    <w:rsid w:val="009F4717"/>
    <w:rsid w:val="009F4DA4"/>
    <w:rsid w:val="009F5266"/>
    <w:rsid w:val="009F5A53"/>
    <w:rsid w:val="009F620E"/>
    <w:rsid w:val="009F6516"/>
    <w:rsid w:val="009F7DAF"/>
    <w:rsid w:val="009F7DB3"/>
    <w:rsid w:val="00A01119"/>
    <w:rsid w:val="00A019E3"/>
    <w:rsid w:val="00A01CB5"/>
    <w:rsid w:val="00A02371"/>
    <w:rsid w:val="00A02BED"/>
    <w:rsid w:val="00A02D34"/>
    <w:rsid w:val="00A03055"/>
    <w:rsid w:val="00A035EF"/>
    <w:rsid w:val="00A03600"/>
    <w:rsid w:val="00A038F0"/>
    <w:rsid w:val="00A03E8A"/>
    <w:rsid w:val="00A04329"/>
    <w:rsid w:val="00A04486"/>
    <w:rsid w:val="00A04BA2"/>
    <w:rsid w:val="00A060DA"/>
    <w:rsid w:val="00A063DB"/>
    <w:rsid w:val="00A06671"/>
    <w:rsid w:val="00A06CC8"/>
    <w:rsid w:val="00A070C0"/>
    <w:rsid w:val="00A0744F"/>
    <w:rsid w:val="00A07766"/>
    <w:rsid w:val="00A07942"/>
    <w:rsid w:val="00A07A7E"/>
    <w:rsid w:val="00A10071"/>
    <w:rsid w:val="00A10697"/>
    <w:rsid w:val="00A10B54"/>
    <w:rsid w:val="00A118D6"/>
    <w:rsid w:val="00A11A6E"/>
    <w:rsid w:val="00A11C1D"/>
    <w:rsid w:val="00A12C1B"/>
    <w:rsid w:val="00A12D69"/>
    <w:rsid w:val="00A13331"/>
    <w:rsid w:val="00A13590"/>
    <w:rsid w:val="00A13DA2"/>
    <w:rsid w:val="00A13EC8"/>
    <w:rsid w:val="00A13F9F"/>
    <w:rsid w:val="00A14365"/>
    <w:rsid w:val="00A145B1"/>
    <w:rsid w:val="00A14948"/>
    <w:rsid w:val="00A15CDE"/>
    <w:rsid w:val="00A169D4"/>
    <w:rsid w:val="00A1799D"/>
    <w:rsid w:val="00A20247"/>
    <w:rsid w:val="00A20447"/>
    <w:rsid w:val="00A206AC"/>
    <w:rsid w:val="00A2084D"/>
    <w:rsid w:val="00A20AB6"/>
    <w:rsid w:val="00A20E0D"/>
    <w:rsid w:val="00A21207"/>
    <w:rsid w:val="00A2156D"/>
    <w:rsid w:val="00A21F59"/>
    <w:rsid w:val="00A224F1"/>
    <w:rsid w:val="00A2304C"/>
    <w:rsid w:val="00A23482"/>
    <w:rsid w:val="00A2384F"/>
    <w:rsid w:val="00A23B74"/>
    <w:rsid w:val="00A24B35"/>
    <w:rsid w:val="00A253FD"/>
    <w:rsid w:val="00A25768"/>
    <w:rsid w:val="00A25B19"/>
    <w:rsid w:val="00A25D12"/>
    <w:rsid w:val="00A25FFA"/>
    <w:rsid w:val="00A26D71"/>
    <w:rsid w:val="00A27061"/>
    <w:rsid w:val="00A30032"/>
    <w:rsid w:val="00A308D9"/>
    <w:rsid w:val="00A30D41"/>
    <w:rsid w:val="00A31159"/>
    <w:rsid w:val="00A31514"/>
    <w:rsid w:val="00A31F09"/>
    <w:rsid w:val="00A32514"/>
    <w:rsid w:val="00A32745"/>
    <w:rsid w:val="00A3296F"/>
    <w:rsid w:val="00A32C0E"/>
    <w:rsid w:val="00A33A08"/>
    <w:rsid w:val="00A33A73"/>
    <w:rsid w:val="00A345FF"/>
    <w:rsid w:val="00A34998"/>
    <w:rsid w:val="00A35496"/>
    <w:rsid w:val="00A35690"/>
    <w:rsid w:val="00A36433"/>
    <w:rsid w:val="00A37038"/>
    <w:rsid w:val="00A378A3"/>
    <w:rsid w:val="00A37CD3"/>
    <w:rsid w:val="00A37D66"/>
    <w:rsid w:val="00A40E2D"/>
    <w:rsid w:val="00A40F18"/>
    <w:rsid w:val="00A412E0"/>
    <w:rsid w:val="00A4188B"/>
    <w:rsid w:val="00A42709"/>
    <w:rsid w:val="00A43584"/>
    <w:rsid w:val="00A43757"/>
    <w:rsid w:val="00A44088"/>
    <w:rsid w:val="00A44268"/>
    <w:rsid w:val="00A44436"/>
    <w:rsid w:val="00A44442"/>
    <w:rsid w:val="00A44FA8"/>
    <w:rsid w:val="00A453C1"/>
    <w:rsid w:val="00A463CD"/>
    <w:rsid w:val="00A472EF"/>
    <w:rsid w:val="00A47CA7"/>
    <w:rsid w:val="00A500D7"/>
    <w:rsid w:val="00A50B79"/>
    <w:rsid w:val="00A513E3"/>
    <w:rsid w:val="00A51854"/>
    <w:rsid w:val="00A5221F"/>
    <w:rsid w:val="00A523AD"/>
    <w:rsid w:val="00A5344F"/>
    <w:rsid w:val="00A53B1C"/>
    <w:rsid w:val="00A53EC4"/>
    <w:rsid w:val="00A54E1E"/>
    <w:rsid w:val="00A55733"/>
    <w:rsid w:val="00A557DA"/>
    <w:rsid w:val="00A5582F"/>
    <w:rsid w:val="00A56228"/>
    <w:rsid w:val="00A56759"/>
    <w:rsid w:val="00A570C3"/>
    <w:rsid w:val="00A5734E"/>
    <w:rsid w:val="00A57B54"/>
    <w:rsid w:val="00A6055E"/>
    <w:rsid w:val="00A60BAF"/>
    <w:rsid w:val="00A61206"/>
    <w:rsid w:val="00A61452"/>
    <w:rsid w:val="00A615B2"/>
    <w:rsid w:val="00A6213F"/>
    <w:rsid w:val="00A6232C"/>
    <w:rsid w:val="00A62521"/>
    <w:rsid w:val="00A62965"/>
    <w:rsid w:val="00A62C71"/>
    <w:rsid w:val="00A62D25"/>
    <w:rsid w:val="00A631F9"/>
    <w:rsid w:val="00A644A2"/>
    <w:rsid w:val="00A64EFA"/>
    <w:rsid w:val="00A6505C"/>
    <w:rsid w:val="00A651AF"/>
    <w:rsid w:val="00A65579"/>
    <w:rsid w:val="00A656AA"/>
    <w:rsid w:val="00A65F4C"/>
    <w:rsid w:val="00A6637E"/>
    <w:rsid w:val="00A667CA"/>
    <w:rsid w:val="00A66A1C"/>
    <w:rsid w:val="00A66B4C"/>
    <w:rsid w:val="00A67044"/>
    <w:rsid w:val="00A673C0"/>
    <w:rsid w:val="00A706C5"/>
    <w:rsid w:val="00A709F9"/>
    <w:rsid w:val="00A70B38"/>
    <w:rsid w:val="00A70C2D"/>
    <w:rsid w:val="00A710DD"/>
    <w:rsid w:val="00A71100"/>
    <w:rsid w:val="00A7133E"/>
    <w:rsid w:val="00A719DC"/>
    <w:rsid w:val="00A71BAB"/>
    <w:rsid w:val="00A7235E"/>
    <w:rsid w:val="00A7273A"/>
    <w:rsid w:val="00A72EAE"/>
    <w:rsid w:val="00A73114"/>
    <w:rsid w:val="00A731B3"/>
    <w:rsid w:val="00A733E5"/>
    <w:rsid w:val="00A736E3"/>
    <w:rsid w:val="00A73945"/>
    <w:rsid w:val="00A73F4D"/>
    <w:rsid w:val="00A73FDE"/>
    <w:rsid w:val="00A75BD4"/>
    <w:rsid w:val="00A76405"/>
    <w:rsid w:val="00A76993"/>
    <w:rsid w:val="00A77459"/>
    <w:rsid w:val="00A774A4"/>
    <w:rsid w:val="00A776CA"/>
    <w:rsid w:val="00A77C93"/>
    <w:rsid w:val="00A77FB9"/>
    <w:rsid w:val="00A81571"/>
    <w:rsid w:val="00A816B6"/>
    <w:rsid w:val="00A818FE"/>
    <w:rsid w:val="00A81987"/>
    <w:rsid w:val="00A81AE6"/>
    <w:rsid w:val="00A81CFF"/>
    <w:rsid w:val="00A81D50"/>
    <w:rsid w:val="00A821E9"/>
    <w:rsid w:val="00A83656"/>
    <w:rsid w:val="00A83940"/>
    <w:rsid w:val="00A83AE7"/>
    <w:rsid w:val="00A84597"/>
    <w:rsid w:val="00A84A14"/>
    <w:rsid w:val="00A8500D"/>
    <w:rsid w:val="00A85778"/>
    <w:rsid w:val="00A85809"/>
    <w:rsid w:val="00A85831"/>
    <w:rsid w:val="00A85B54"/>
    <w:rsid w:val="00A85D5E"/>
    <w:rsid w:val="00A86577"/>
    <w:rsid w:val="00A873AA"/>
    <w:rsid w:val="00A90001"/>
    <w:rsid w:val="00A91887"/>
    <w:rsid w:val="00A9254D"/>
    <w:rsid w:val="00A93505"/>
    <w:rsid w:val="00A93DEC"/>
    <w:rsid w:val="00A941D9"/>
    <w:rsid w:val="00A94B72"/>
    <w:rsid w:val="00A95C48"/>
    <w:rsid w:val="00A95D35"/>
    <w:rsid w:val="00A95D9F"/>
    <w:rsid w:val="00A962D0"/>
    <w:rsid w:val="00A96853"/>
    <w:rsid w:val="00A972AE"/>
    <w:rsid w:val="00A979AE"/>
    <w:rsid w:val="00A97B09"/>
    <w:rsid w:val="00AA05FE"/>
    <w:rsid w:val="00AA09EF"/>
    <w:rsid w:val="00AA0CA3"/>
    <w:rsid w:val="00AA1098"/>
    <w:rsid w:val="00AA14CA"/>
    <w:rsid w:val="00AA1F22"/>
    <w:rsid w:val="00AA2553"/>
    <w:rsid w:val="00AA3615"/>
    <w:rsid w:val="00AA38CE"/>
    <w:rsid w:val="00AA3963"/>
    <w:rsid w:val="00AA3AFA"/>
    <w:rsid w:val="00AA3BB9"/>
    <w:rsid w:val="00AA40AD"/>
    <w:rsid w:val="00AA5622"/>
    <w:rsid w:val="00AA60D1"/>
    <w:rsid w:val="00AA6887"/>
    <w:rsid w:val="00AA6C40"/>
    <w:rsid w:val="00AA6E34"/>
    <w:rsid w:val="00AA7176"/>
    <w:rsid w:val="00AA790D"/>
    <w:rsid w:val="00AA7A2B"/>
    <w:rsid w:val="00AB00B0"/>
    <w:rsid w:val="00AB06F5"/>
    <w:rsid w:val="00AB06FA"/>
    <w:rsid w:val="00AB0908"/>
    <w:rsid w:val="00AB0C4A"/>
    <w:rsid w:val="00AB1983"/>
    <w:rsid w:val="00AB1B80"/>
    <w:rsid w:val="00AB1EEC"/>
    <w:rsid w:val="00AB250B"/>
    <w:rsid w:val="00AB2A78"/>
    <w:rsid w:val="00AB2B9C"/>
    <w:rsid w:val="00AB2FB1"/>
    <w:rsid w:val="00AB48BC"/>
    <w:rsid w:val="00AB4ED4"/>
    <w:rsid w:val="00AB53D5"/>
    <w:rsid w:val="00AB584A"/>
    <w:rsid w:val="00AB5DFD"/>
    <w:rsid w:val="00AB6F23"/>
    <w:rsid w:val="00AB7658"/>
    <w:rsid w:val="00AC02D2"/>
    <w:rsid w:val="00AC09A6"/>
    <w:rsid w:val="00AC0B7D"/>
    <w:rsid w:val="00AC0D99"/>
    <w:rsid w:val="00AC2508"/>
    <w:rsid w:val="00AC2BF1"/>
    <w:rsid w:val="00AC2C14"/>
    <w:rsid w:val="00AC2CC6"/>
    <w:rsid w:val="00AC35FB"/>
    <w:rsid w:val="00AC3E8B"/>
    <w:rsid w:val="00AC3F86"/>
    <w:rsid w:val="00AC47F6"/>
    <w:rsid w:val="00AC483B"/>
    <w:rsid w:val="00AC4B85"/>
    <w:rsid w:val="00AC4D8A"/>
    <w:rsid w:val="00AC55F9"/>
    <w:rsid w:val="00AC5D65"/>
    <w:rsid w:val="00AC6990"/>
    <w:rsid w:val="00AC6C34"/>
    <w:rsid w:val="00AC7167"/>
    <w:rsid w:val="00AC7CFF"/>
    <w:rsid w:val="00AD056E"/>
    <w:rsid w:val="00AD0C75"/>
    <w:rsid w:val="00AD10F4"/>
    <w:rsid w:val="00AD1870"/>
    <w:rsid w:val="00AD194C"/>
    <w:rsid w:val="00AD1DD1"/>
    <w:rsid w:val="00AD2BC2"/>
    <w:rsid w:val="00AD3900"/>
    <w:rsid w:val="00AD3C26"/>
    <w:rsid w:val="00AD3E2E"/>
    <w:rsid w:val="00AD405B"/>
    <w:rsid w:val="00AD427F"/>
    <w:rsid w:val="00AD476B"/>
    <w:rsid w:val="00AD4B9A"/>
    <w:rsid w:val="00AD5681"/>
    <w:rsid w:val="00AD7151"/>
    <w:rsid w:val="00AD76D1"/>
    <w:rsid w:val="00AD7F1A"/>
    <w:rsid w:val="00AE099F"/>
    <w:rsid w:val="00AE1ADF"/>
    <w:rsid w:val="00AE222C"/>
    <w:rsid w:val="00AE2B11"/>
    <w:rsid w:val="00AE30E0"/>
    <w:rsid w:val="00AE3F87"/>
    <w:rsid w:val="00AE5336"/>
    <w:rsid w:val="00AE53AA"/>
    <w:rsid w:val="00AE61FF"/>
    <w:rsid w:val="00AE66C0"/>
    <w:rsid w:val="00AE6ACE"/>
    <w:rsid w:val="00AE6D2A"/>
    <w:rsid w:val="00AE7839"/>
    <w:rsid w:val="00AE79BC"/>
    <w:rsid w:val="00AE7A8F"/>
    <w:rsid w:val="00AF0240"/>
    <w:rsid w:val="00AF0441"/>
    <w:rsid w:val="00AF0A44"/>
    <w:rsid w:val="00AF0C57"/>
    <w:rsid w:val="00AF1249"/>
    <w:rsid w:val="00AF1359"/>
    <w:rsid w:val="00AF23B2"/>
    <w:rsid w:val="00AF2B8D"/>
    <w:rsid w:val="00AF4EC7"/>
    <w:rsid w:val="00AF504A"/>
    <w:rsid w:val="00AF515F"/>
    <w:rsid w:val="00AF55E4"/>
    <w:rsid w:val="00AF62DE"/>
    <w:rsid w:val="00AF667F"/>
    <w:rsid w:val="00AF6909"/>
    <w:rsid w:val="00AF6CD0"/>
    <w:rsid w:val="00AF77B4"/>
    <w:rsid w:val="00B00211"/>
    <w:rsid w:val="00B0023B"/>
    <w:rsid w:val="00B0036D"/>
    <w:rsid w:val="00B005D2"/>
    <w:rsid w:val="00B00909"/>
    <w:rsid w:val="00B00D55"/>
    <w:rsid w:val="00B01213"/>
    <w:rsid w:val="00B0129E"/>
    <w:rsid w:val="00B02331"/>
    <w:rsid w:val="00B02391"/>
    <w:rsid w:val="00B0296B"/>
    <w:rsid w:val="00B032E3"/>
    <w:rsid w:val="00B049E8"/>
    <w:rsid w:val="00B04CA7"/>
    <w:rsid w:val="00B04D37"/>
    <w:rsid w:val="00B05A70"/>
    <w:rsid w:val="00B061FE"/>
    <w:rsid w:val="00B06342"/>
    <w:rsid w:val="00B0635C"/>
    <w:rsid w:val="00B06435"/>
    <w:rsid w:val="00B06A73"/>
    <w:rsid w:val="00B07261"/>
    <w:rsid w:val="00B07BF9"/>
    <w:rsid w:val="00B07FAB"/>
    <w:rsid w:val="00B10166"/>
    <w:rsid w:val="00B103A3"/>
    <w:rsid w:val="00B1057E"/>
    <w:rsid w:val="00B10CA2"/>
    <w:rsid w:val="00B1106D"/>
    <w:rsid w:val="00B110AF"/>
    <w:rsid w:val="00B120A2"/>
    <w:rsid w:val="00B1274E"/>
    <w:rsid w:val="00B13B02"/>
    <w:rsid w:val="00B13B0E"/>
    <w:rsid w:val="00B1409A"/>
    <w:rsid w:val="00B14429"/>
    <w:rsid w:val="00B15279"/>
    <w:rsid w:val="00B161D7"/>
    <w:rsid w:val="00B1620F"/>
    <w:rsid w:val="00B16F4B"/>
    <w:rsid w:val="00B16F93"/>
    <w:rsid w:val="00B17B46"/>
    <w:rsid w:val="00B200A4"/>
    <w:rsid w:val="00B211C6"/>
    <w:rsid w:val="00B21D83"/>
    <w:rsid w:val="00B227E1"/>
    <w:rsid w:val="00B23114"/>
    <w:rsid w:val="00B236A9"/>
    <w:rsid w:val="00B23D87"/>
    <w:rsid w:val="00B2424D"/>
    <w:rsid w:val="00B24461"/>
    <w:rsid w:val="00B24971"/>
    <w:rsid w:val="00B25BDE"/>
    <w:rsid w:val="00B25E17"/>
    <w:rsid w:val="00B25FAC"/>
    <w:rsid w:val="00B26051"/>
    <w:rsid w:val="00B2626D"/>
    <w:rsid w:val="00B267A3"/>
    <w:rsid w:val="00B26878"/>
    <w:rsid w:val="00B27105"/>
    <w:rsid w:val="00B271C1"/>
    <w:rsid w:val="00B2756F"/>
    <w:rsid w:val="00B27901"/>
    <w:rsid w:val="00B27B18"/>
    <w:rsid w:val="00B27D1A"/>
    <w:rsid w:val="00B30C41"/>
    <w:rsid w:val="00B31007"/>
    <w:rsid w:val="00B316E6"/>
    <w:rsid w:val="00B31704"/>
    <w:rsid w:val="00B320DD"/>
    <w:rsid w:val="00B3227D"/>
    <w:rsid w:val="00B32928"/>
    <w:rsid w:val="00B32A90"/>
    <w:rsid w:val="00B32D83"/>
    <w:rsid w:val="00B32E5C"/>
    <w:rsid w:val="00B33204"/>
    <w:rsid w:val="00B335BC"/>
    <w:rsid w:val="00B33627"/>
    <w:rsid w:val="00B33DC3"/>
    <w:rsid w:val="00B3473A"/>
    <w:rsid w:val="00B35442"/>
    <w:rsid w:val="00B35B0E"/>
    <w:rsid w:val="00B35D07"/>
    <w:rsid w:val="00B36D9E"/>
    <w:rsid w:val="00B37707"/>
    <w:rsid w:val="00B37A3A"/>
    <w:rsid w:val="00B405E1"/>
    <w:rsid w:val="00B40623"/>
    <w:rsid w:val="00B4170F"/>
    <w:rsid w:val="00B41CA1"/>
    <w:rsid w:val="00B42BCE"/>
    <w:rsid w:val="00B4334C"/>
    <w:rsid w:val="00B4375E"/>
    <w:rsid w:val="00B43F13"/>
    <w:rsid w:val="00B440B6"/>
    <w:rsid w:val="00B4432F"/>
    <w:rsid w:val="00B44974"/>
    <w:rsid w:val="00B4540E"/>
    <w:rsid w:val="00B45821"/>
    <w:rsid w:val="00B4615E"/>
    <w:rsid w:val="00B46762"/>
    <w:rsid w:val="00B4730F"/>
    <w:rsid w:val="00B47D39"/>
    <w:rsid w:val="00B47EAC"/>
    <w:rsid w:val="00B501CA"/>
    <w:rsid w:val="00B510EA"/>
    <w:rsid w:val="00B51361"/>
    <w:rsid w:val="00B51D6A"/>
    <w:rsid w:val="00B51E57"/>
    <w:rsid w:val="00B52382"/>
    <w:rsid w:val="00B528A9"/>
    <w:rsid w:val="00B53204"/>
    <w:rsid w:val="00B53458"/>
    <w:rsid w:val="00B53DD4"/>
    <w:rsid w:val="00B5496A"/>
    <w:rsid w:val="00B54ECA"/>
    <w:rsid w:val="00B55A9E"/>
    <w:rsid w:val="00B55C26"/>
    <w:rsid w:val="00B5619C"/>
    <w:rsid w:val="00B561CE"/>
    <w:rsid w:val="00B56AC7"/>
    <w:rsid w:val="00B56B8F"/>
    <w:rsid w:val="00B57046"/>
    <w:rsid w:val="00B6004E"/>
    <w:rsid w:val="00B604AC"/>
    <w:rsid w:val="00B605AB"/>
    <w:rsid w:val="00B607DC"/>
    <w:rsid w:val="00B6088C"/>
    <w:rsid w:val="00B60CF0"/>
    <w:rsid w:val="00B61481"/>
    <w:rsid w:val="00B617E6"/>
    <w:rsid w:val="00B61948"/>
    <w:rsid w:val="00B61977"/>
    <w:rsid w:val="00B61FA2"/>
    <w:rsid w:val="00B621F7"/>
    <w:rsid w:val="00B6376C"/>
    <w:rsid w:val="00B6401A"/>
    <w:rsid w:val="00B641F1"/>
    <w:rsid w:val="00B64906"/>
    <w:rsid w:val="00B6506A"/>
    <w:rsid w:val="00B6507D"/>
    <w:rsid w:val="00B65A15"/>
    <w:rsid w:val="00B65D55"/>
    <w:rsid w:val="00B65ECC"/>
    <w:rsid w:val="00B661F3"/>
    <w:rsid w:val="00B662C3"/>
    <w:rsid w:val="00B662D9"/>
    <w:rsid w:val="00B66D26"/>
    <w:rsid w:val="00B67048"/>
    <w:rsid w:val="00B67A7B"/>
    <w:rsid w:val="00B7038D"/>
    <w:rsid w:val="00B70622"/>
    <w:rsid w:val="00B707F7"/>
    <w:rsid w:val="00B7096D"/>
    <w:rsid w:val="00B70D5A"/>
    <w:rsid w:val="00B710AA"/>
    <w:rsid w:val="00B71101"/>
    <w:rsid w:val="00B71D56"/>
    <w:rsid w:val="00B71F53"/>
    <w:rsid w:val="00B725B8"/>
    <w:rsid w:val="00B72AF5"/>
    <w:rsid w:val="00B732D9"/>
    <w:rsid w:val="00B74761"/>
    <w:rsid w:val="00B74FBC"/>
    <w:rsid w:val="00B769FF"/>
    <w:rsid w:val="00B76CEA"/>
    <w:rsid w:val="00B76FE3"/>
    <w:rsid w:val="00B77161"/>
    <w:rsid w:val="00B772F5"/>
    <w:rsid w:val="00B774B5"/>
    <w:rsid w:val="00B77739"/>
    <w:rsid w:val="00B778D7"/>
    <w:rsid w:val="00B8013B"/>
    <w:rsid w:val="00B808C1"/>
    <w:rsid w:val="00B80EBA"/>
    <w:rsid w:val="00B81568"/>
    <w:rsid w:val="00B81DAF"/>
    <w:rsid w:val="00B83275"/>
    <w:rsid w:val="00B832F3"/>
    <w:rsid w:val="00B83758"/>
    <w:rsid w:val="00B83EF7"/>
    <w:rsid w:val="00B83FEB"/>
    <w:rsid w:val="00B8434B"/>
    <w:rsid w:val="00B848A8"/>
    <w:rsid w:val="00B84BB6"/>
    <w:rsid w:val="00B84DB4"/>
    <w:rsid w:val="00B8528B"/>
    <w:rsid w:val="00B85A8F"/>
    <w:rsid w:val="00B85AAD"/>
    <w:rsid w:val="00B85C04"/>
    <w:rsid w:val="00B87502"/>
    <w:rsid w:val="00B87738"/>
    <w:rsid w:val="00B87918"/>
    <w:rsid w:val="00B87C9A"/>
    <w:rsid w:val="00B87D42"/>
    <w:rsid w:val="00B900BB"/>
    <w:rsid w:val="00B906E8"/>
    <w:rsid w:val="00B90D9D"/>
    <w:rsid w:val="00B9111F"/>
    <w:rsid w:val="00B91BA1"/>
    <w:rsid w:val="00B9265D"/>
    <w:rsid w:val="00B9273B"/>
    <w:rsid w:val="00B92B35"/>
    <w:rsid w:val="00B92C48"/>
    <w:rsid w:val="00B9320D"/>
    <w:rsid w:val="00B941AE"/>
    <w:rsid w:val="00B94889"/>
    <w:rsid w:val="00B94B20"/>
    <w:rsid w:val="00B9564A"/>
    <w:rsid w:val="00B95A14"/>
    <w:rsid w:val="00B95D48"/>
    <w:rsid w:val="00B95F46"/>
    <w:rsid w:val="00B95FDA"/>
    <w:rsid w:val="00B96E26"/>
    <w:rsid w:val="00B972CA"/>
    <w:rsid w:val="00B97842"/>
    <w:rsid w:val="00B9799A"/>
    <w:rsid w:val="00B97A80"/>
    <w:rsid w:val="00BA0120"/>
    <w:rsid w:val="00BA06F1"/>
    <w:rsid w:val="00BA0A57"/>
    <w:rsid w:val="00BA0C09"/>
    <w:rsid w:val="00BA0F44"/>
    <w:rsid w:val="00BA1514"/>
    <w:rsid w:val="00BA17B3"/>
    <w:rsid w:val="00BA1888"/>
    <w:rsid w:val="00BA1AB5"/>
    <w:rsid w:val="00BA1BA2"/>
    <w:rsid w:val="00BA286B"/>
    <w:rsid w:val="00BA2D41"/>
    <w:rsid w:val="00BA41BF"/>
    <w:rsid w:val="00BA5710"/>
    <w:rsid w:val="00BA6201"/>
    <w:rsid w:val="00BA62A1"/>
    <w:rsid w:val="00BA63E2"/>
    <w:rsid w:val="00BA733F"/>
    <w:rsid w:val="00BA7392"/>
    <w:rsid w:val="00BA75BE"/>
    <w:rsid w:val="00BA75F4"/>
    <w:rsid w:val="00BA7720"/>
    <w:rsid w:val="00BA77A0"/>
    <w:rsid w:val="00BA7A2B"/>
    <w:rsid w:val="00BA7DE0"/>
    <w:rsid w:val="00BB025D"/>
    <w:rsid w:val="00BB0770"/>
    <w:rsid w:val="00BB0830"/>
    <w:rsid w:val="00BB1FDF"/>
    <w:rsid w:val="00BB2033"/>
    <w:rsid w:val="00BB289E"/>
    <w:rsid w:val="00BB3700"/>
    <w:rsid w:val="00BB3BD4"/>
    <w:rsid w:val="00BB3DCC"/>
    <w:rsid w:val="00BB4166"/>
    <w:rsid w:val="00BB4346"/>
    <w:rsid w:val="00BB47AE"/>
    <w:rsid w:val="00BB4EAB"/>
    <w:rsid w:val="00BB54AC"/>
    <w:rsid w:val="00BB5774"/>
    <w:rsid w:val="00BB5BF0"/>
    <w:rsid w:val="00BB5E87"/>
    <w:rsid w:val="00BB6516"/>
    <w:rsid w:val="00BB6723"/>
    <w:rsid w:val="00BB681E"/>
    <w:rsid w:val="00BB694B"/>
    <w:rsid w:val="00BB6A9A"/>
    <w:rsid w:val="00BB6E3C"/>
    <w:rsid w:val="00BC01E8"/>
    <w:rsid w:val="00BC0A8F"/>
    <w:rsid w:val="00BC0F03"/>
    <w:rsid w:val="00BC1437"/>
    <w:rsid w:val="00BC14F5"/>
    <w:rsid w:val="00BC1B35"/>
    <w:rsid w:val="00BC1DC5"/>
    <w:rsid w:val="00BC1E24"/>
    <w:rsid w:val="00BC2015"/>
    <w:rsid w:val="00BC2742"/>
    <w:rsid w:val="00BC2C84"/>
    <w:rsid w:val="00BC2C9C"/>
    <w:rsid w:val="00BC2D8C"/>
    <w:rsid w:val="00BC2E13"/>
    <w:rsid w:val="00BC366A"/>
    <w:rsid w:val="00BC3FE2"/>
    <w:rsid w:val="00BC42EA"/>
    <w:rsid w:val="00BC43B4"/>
    <w:rsid w:val="00BC4478"/>
    <w:rsid w:val="00BC44AB"/>
    <w:rsid w:val="00BC47CE"/>
    <w:rsid w:val="00BC513D"/>
    <w:rsid w:val="00BC58EB"/>
    <w:rsid w:val="00BC5AEA"/>
    <w:rsid w:val="00BC5D3F"/>
    <w:rsid w:val="00BC5EC6"/>
    <w:rsid w:val="00BC5F8F"/>
    <w:rsid w:val="00BC6225"/>
    <w:rsid w:val="00BC65E8"/>
    <w:rsid w:val="00BC6B0B"/>
    <w:rsid w:val="00BC6E1F"/>
    <w:rsid w:val="00BC6FCB"/>
    <w:rsid w:val="00BC7377"/>
    <w:rsid w:val="00BC7688"/>
    <w:rsid w:val="00BC79B0"/>
    <w:rsid w:val="00BD0012"/>
    <w:rsid w:val="00BD0ABF"/>
    <w:rsid w:val="00BD10AD"/>
    <w:rsid w:val="00BD148E"/>
    <w:rsid w:val="00BD158D"/>
    <w:rsid w:val="00BD20CD"/>
    <w:rsid w:val="00BD2BFE"/>
    <w:rsid w:val="00BD2CA9"/>
    <w:rsid w:val="00BD3192"/>
    <w:rsid w:val="00BD3D8D"/>
    <w:rsid w:val="00BD4E59"/>
    <w:rsid w:val="00BD4EB4"/>
    <w:rsid w:val="00BD50CF"/>
    <w:rsid w:val="00BD5698"/>
    <w:rsid w:val="00BD5767"/>
    <w:rsid w:val="00BD79E2"/>
    <w:rsid w:val="00BD7A65"/>
    <w:rsid w:val="00BD7B12"/>
    <w:rsid w:val="00BE0021"/>
    <w:rsid w:val="00BE02E1"/>
    <w:rsid w:val="00BE05B2"/>
    <w:rsid w:val="00BE0959"/>
    <w:rsid w:val="00BE0A7B"/>
    <w:rsid w:val="00BE1099"/>
    <w:rsid w:val="00BE1690"/>
    <w:rsid w:val="00BE19A7"/>
    <w:rsid w:val="00BE2138"/>
    <w:rsid w:val="00BE2DA5"/>
    <w:rsid w:val="00BE4746"/>
    <w:rsid w:val="00BE49C4"/>
    <w:rsid w:val="00BE511B"/>
    <w:rsid w:val="00BE53B3"/>
    <w:rsid w:val="00BE5B5D"/>
    <w:rsid w:val="00BE6775"/>
    <w:rsid w:val="00BE6BBA"/>
    <w:rsid w:val="00BE78D2"/>
    <w:rsid w:val="00BE7EF2"/>
    <w:rsid w:val="00BF01CB"/>
    <w:rsid w:val="00BF0979"/>
    <w:rsid w:val="00BF0C3D"/>
    <w:rsid w:val="00BF1B85"/>
    <w:rsid w:val="00BF1E0D"/>
    <w:rsid w:val="00BF1F2A"/>
    <w:rsid w:val="00BF206C"/>
    <w:rsid w:val="00BF2700"/>
    <w:rsid w:val="00BF27B7"/>
    <w:rsid w:val="00BF2DB9"/>
    <w:rsid w:val="00BF31F0"/>
    <w:rsid w:val="00BF3F5D"/>
    <w:rsid w:val="00BF46D7"/>
    <w:rsid w:val="00BF48F6"/>
    <w:rsid w:val="00BF502F"/>
    <w:rsid w:val="00BF633B"/>
    <w:rsid w:val="00BF6A37"/>
    <w:rsid w:val="00C011F7"/>
    <w:rsid w:val="00C01A6C"/>
    <w:rsid w:val="00C01DFA"/>
    <w:rsid w:val="00C027D9"/>
    <w:rsid w:val="00C02D78"/>
    <w:rsid w:val="00C02F9A"/>
    <w:rsid w:val="00C031E3"/>
    <w:rsid w:val="00C032FE"/>
    <w:rsid w:val="00C03D4A"/>
    <w:rsid w:val="00C03E7A"/>
    <w:rsid w:val="00C0418E"/>
    <w:rsid w:val="00C04731"/>
    <w:rsid w:val="00C05918"/>
    <w:rsid w:val="00C06AAB"/>
    <w:rsid w:val="00C06BFB"/>
    <w:rsid w:val="00C104CE"/>
    <w:rsid w:val="00C106E3"/>
    <w:rsid w:val="00C114B6"/>
    <w:rsid w:val="00C11509"/>
    <w:rsid w:val="00C11AC2"/>
    <w:rsid w:val="00C11E32"/>
    <w:rsid w:val="00C12020"/>
    <w:rsid w:val="00C12034"/>
    <w:rsid w:val="00C12595"/>
    <w:rsid w:val="00C1287F"/>
    <w:rsid w:val="00C12D60"/>
    <w:rsid w:val="00C13DEA"/>
    <w:rsid w:val="00C13FA8"/>
    <w:rsid w:val="00C14021"/>
    <w:rsid w:val="00C146A6"/>
    <w:rsid w:val="00C154E7"/>
    <w:rsid w:val="00C15B6C"/>
    <w:rsid w:val="00C15DD6"/>
    <w:rsid w:val="00C1628C"/>
    <w:rsid w:val="00C16619"/>
    <w:rsid w:val="00C16986"/>
    <w:rsid w:val="00C16FBA"/>
    <w:rsid w:val="00C1703F"/>
    <w:rsid w:val="00C17098"/>
    <w:rsid w:val="00C17C44"/>
    <w:rsid w:val="00C20CCD"/>
    <w:rsid w:val="00C2330A"/>
    <w:rsid w:val="00C23D86"/>
    <w:rsid w:val="00C24EA5"/>
    <w:rsid w:val="00C24FE5"/>
    <w:rsid w:val="00C251F8"/>
    <w:rsid w:val="00C25304"/>
    <w:rsid w:val="00C255D2"/>
    <w:rsid w:val="00C257F1"/>
    <w:rsid w:val="00C25E85"/>
    <w:rsid w:val="00C2606D"/>
    <w:rsid w:val="00C260A6"/>
    <w:rsid w:val="00C263BC"/>
    <w:rsid w:val="00C2674E"/>
    <w:rsid w:val="00C2703B"/>
    <w:rsid w:val="00C271BD"/>
    <w:rsid w:val="00C271C9"/>
    <w:rsid w:val="00C2789B"/>
    <w:rsid w:val="00C27E55"/>
    <w:rsid w:val="00C3027A"/>
    <w:rsid w:val="00C30361"/>
    <w:rsid w:val="00C304DE"/>
    <w:rsid w:val="00C30ACB"/>
    <w:rsid w:val="00C30F05"/>
    <w:rsid w:val="00C31281"/>
    <w:rsid w:val="00C3131C"/>
    <w:rsid w:val="00C31D45"/>
    <w:rsid w:val="00C31FDB"/>
    <w:rsid w:val="00C31FE7"/>
    <w:rsid w:val="00C323C2"/>
    <w:rsid w:val="00C32C33"/>
    <w:rsid w:val="00C3314D"/>
    <w:rsid w:val="00C33396"/>
    <w:rsid w:val="00C3359B"/>
    <w:rsid w:val="00C33AD9"/>
    <w:rsid w:val="00C34E5F"/>
    <w:rsid w:val="00C34F40"/>
    <w:rsid w:val="00C34FC6"/>
    <w:rsid w:val="00C3619E"/>
    <w:rsid w:val="00C3654F"/>
    <w:rsid w:val="00C366BE"/>
    <w:rsid w:val="00C36706"/>
    <w:rsid w:val="00C369CC"/>
    <w:rsid w:val="00C371A6"/>
    <w:rsid w:val="00C371AC"/>
    <w:rsid w:val="00C372DA"/>
    <w:rsid w:val="00C3732B"/>
    <w:rsid w:val="00C377AB"/>
    <w:rsid w:val="00C37AC7"/>
    <w:rsid w:val="00C37D38"/>
    <w:rsid w:val="00C37DBB"/>
    <w:rsid w:val="00C40042"/>
    <w:rsid w:val="00C40102"/>
    <w:rsid w:val="00C40470"/>
    <w:rsid w:val="00C40A50"/>
    <w:rsid w:val="00C40AC5"/>
    <w:rsid w:val="00C41264"/>
    <w:rsid w:val="00C41C8B"/>
    <w:rsid w:val="00C41E35"/>
    <w:rsid w:val="00C42A4A"/>
    <w:rsid w:val="00C43A66"/>
    <w:rsid w:val="00C43C6B"/>
    <w:rsid w:val="00C43EA4"/>
    <w:rsid w:val="00C45838"/>
    <w:rsid w:val="00C45929"/>
    <w:rsid w:val="00C4594B"/>
    <w:rsid w:val="00C4617F"/>
    <w:rsid w:val="00C46831"/>
    <w:rsid w:val="00C46A7E"/>
    <w:rsid w:val="00C4711A"/>
    <w:rsid w:val="00C47738"/>
    <w:rsid w:val="00C50013"/>
    <w:rsid w:val="00C50311"/>
    <w:rsid w:val="00C51153"/>
    <w:rsid w:val="00C535BE"/>
    <w:rsid w:val="00C539CF"/>
    <w:rsid w:val="00C53C10"/>
    <w:rsid w:val="00C53D4A"/>
    <w:rsid w:val="00C5413E"/>
    <w:rsid w:val="00C543FD"/>
    <w:rsid w:val="00C545F9"/>
    <w:rsid w:val="00C55CD9"/>
    <w:rsid w:val="00C5745B"/>
    <w:rsid w:val="00C57D77"/>
    <w:rsid w:val="00C600BD"/>
    <w:rsid w:val="00C60237"/>
    <w:rsid w:val="00C60477"/>
    <w:rsid w:val="00C608D8"/>
    <w:rsid w:val="00C60B1D"/>
    <w:rsid w:val="00C60CA9"/>
    <w:rsid w:val="00C613A0"/>
    <w:rsid w:val="00C61BC6"/>
    <w:rsid w:val="00C61F0A"/>
    <w:rsid w:val="00C61F47"/>
    <w:rsid w:val="00C6254B"/>
    <w:rsid w:val="00C627EF"/>
    <w:rsid w:val="00C63AD1"/>
    <w:rsid w:val="00C64761"/>
    <w:rsid w:val="00C6569A"/>
    <w:rsid w:val="00C656FD"/>
    <w:rsid w:val="00C65B43"/>
    <w:rsid w:val="00C65E84"/>
    <w:rsid w:val="00C66875"/>
    <w:rsid w:val="00C67123"/>
    <w:rsid w:val="00C67D77"/>
    <w:rsid w:val="00C67EEC"/>
    <w:rsid w:val="00C716AD"/>
    <w:rsid w:val="00C71A67"/>
    <w:rsid w:val="00C71AE9"/>
    <w:rsid w:val="00C72C5D"/>
    <w:rsid w:val="00C7388F"/>
    <w:rsid w:val="00C7407E"/>
    <w:rsid w:val="00C745C3"/>
    <w:rsid w:val="00C75855"/>
    <w:rsid w:val="00C7609F"/>
    <w:rsid w:val="00C76297"/>
    <w:rsid w:val="00C7690F"/>
    <w:rsid w:val="00C76AD9"/>
    <w:rsid w:val="00C76BBA"/>
    <w:rsid w:val="00C77418"/>
    <w:rsid w:val="00C77DB2"/>
    <w:rsid w:val="00C77E30"/>
    <w:rsid w:val="00C77F17"/>
    <w:rsid w:val="00C80020"/>
    <w:rsid w:val="00C80369"/>
    <w:rsid w:val="00C80415"/>
    <w:rsid w:val="00C81058"/>
    <w:rsid w:val="00C810B0"/>
    <w:rsid w:val="00C8111D"/>
    <w:rsid w:val="00C815A4"/>
    <w:rsid w:val="00C818EB"/>
    <w:rsid w:val="00C81D26"/>
    <w:rsid w:val="00C82870"/>
    <w:rsid w:val="00C82A13"/>
    <w:rsid w:val="00C82A30"/>
    <w:rsid w:val="00C82CA6"/>
    <w:rsid w:val="00C82D67"/>
    <w:rsid w:val="00C83915"/>
    <w:rsid w:val="00C83C76"/>
    <w:rsid w:val="00C8439F"/>
    <w:rsid w:val="00C84D52"/>
    <w:rsid w:val="00C863FA"/>
    <w:rsid w:val="00C866B9"/>
    <w:rsid w:val="00C86760"/>
    <w:rsid w:val="00C86EB6"/>
    <w:rsid w:val="00C86FA6"/>
    <w:rsid w:val="00C87253"/>
    <w:rsid w:val="00C87275"/>
    <w:rsid w:val="00C878BC"/>
    <w:rsid w:val="00C8796C"/>
    <w:rsid w:val="00C87A03"/>
    <w:rsid w:val="00C9045E"/>
    <w:rsid w:val="00C914E3"/>
    <w:rsid w:val="00C91669"/>
    <w:rsid w:val="00C91A0F"/>
    <w:rsid w:val="00C91BB8"/>
    <w:rsid w:val="00C91D42"/>
    <w:rsid w:val="00C9216F"/>
    <w:rsid w:val="00C924CA"/>
    <w:rsid w:val="00C933B4"/>
    <w:rsid w:val="00C93649"/>
    <w:rsid w:val="00C93B3C"/>
    <w:rsid w:val="00C947CF"/>
    <w:rsid w:val="00C94F70"/>
    <w:rsid w:val="00C95396"/>
    <w:rsid w:val="00C955D6"/>
    <w:rsid w:val="00C95838"/>
    <w:rsid w:val="00C95933"/>
    <w:rsid w:val="00C9604A"/>
    <w:rsid w:val="00C964C9"/>
    <w:rsid w:val="00C96537"/>
    <w:rsid w:val="00C96873"/>
    <w:rsid w:val="00C968AA"/>
    <w:rsid w:val="00C97572"/>
    <w:rsid w:val="00C976A3"/>
    <w:rsid w:val="00CA22F3"/>
    <w:rsid w:val="00CA3D2F"/>
    <w:rsid w:val="00CA3D3C"/>
    <w:rsid w:val="00CA4C0D"/>
    <w:rsid w:val="00CA4E84"/>
    <w:rsid w:val="00CA4F5D"/>
    <w:rsid w:val="00CA4F98"/>
    <w:rsid w:val="00CA5409"/>
    <w:rsid w:val="00CA5A3B"/>
    <w:rsid w:val="00CA5F02"/>
    <w:rsid w:val="00CA6810"/>
    <w:rsid w:val="00CA6C90"/>
    <w:rsid w:val="00CA7349"/>
    <w:rsid w:val="00CA782F"/>
    <w:rsid w:val="00CA7CF3"/>
    <w:rsid w:val="00CA7EF4"/>
    <w:rsid w:val="00CB1A92"/>
    <w:rsid w:val="00CB220A"/>
    <w:rsid w:val="00CB2346"/>
    <w:rsid w:val="00CB2DE0"/>
    <w:rsid w:val="00CB300B"/>
    <w:rsid w:val="00CB35B1"/>
    <w:rsid w:val="00CB3702"/>
    <w:rsid w:val="00CB46F4"/>
    <w:rsid w:val="00CB52C2"/>
    <w:rsid w:val="00CB5CA8"/>
    <w:rsid w:val="00CB62F2"/>
    <w:rsid w:val="00CB66CE"/>
    <w:rsid w:val="00CB7061"/>
    <w:rsid w:val="00CB715F"/>
    <w:rsid w:val="00CB7D5C"/>
    <w:rsid w:val="00CC0B10"/>
    <w:rsid w:val="00CC1020"/>
    <w:rsid w:val="00CC13B4"/>
    <w:rsid w:val="00CC19C9"/>
    <w:rsid w:val="00CC1A57"/>
    <w:rsid w:val="00CC2D3E"/>
    <w:rsid w:val="00CC3879"/>
    <w:rsid w:val="00CC3A50"/>
    <w:rsid w:val="00CC49EE"/>
    <w:rsid w:val="00CC4B80"/>
    <w:rsid w:val="00CC54B3"/>
    <w:rsid w:val="00CC56F5"/>
    <w:rsid w:val="00CC57C6"/>
    <w:rsid w:val="00CC5884"/>
    <w:rsid w:val="00CC60B3"/>
    <w:rsid w:val="00CC6134"/>
    <w:rsid w:val="00CC62DA"/>
    <w:rsid w:val="00CC6DDC"/>
    <w:rsid w:val="00CC705F"/>
    <w:rsid w:val="00CC7294"/>
    <w:rsid w:val="00CC73FD"/>
    <w:rsid w:val="00CD011D"/>
    <w:rsid w:val="00CD05B0"/>
    <w:rsid w:val="00CD0708"/>
    <w:rsid w:val="00CD101E"/>
    <w:rsid w:val="00CD12AD"/>
    <w:rsid w:val="00CD1405"/>
    <w:rsid w:val="00CD1B69"/>
    <w:rsid w:val="00CD293B"/>
    <w:rsid w:val="00CD2C15"/>
    <w:rsid w:val="00CD2C51"/>
    <w:rsid w:val="00CD4183"/>
    <w:rsid w:val="00CD4420"/>
    <w:rsid w:val="00CD4548"/>
    <w:rsid w:val="00CD4CCE"/>
    <w:rsid w:val="00CD4D12"/>
    <w:rsid w:val="00CD4FC1"/>
    <w:rsid w:val="00CD524B"/>
    <w:rsid w:val="00CD74A1"/>
    <w:rsid w:val="00CE0CC7"/>
    <w:rsid w:val="00CE0E3E"/>
    <w:rsid w:val="00CE0EB9"/>
    <w:rsid w:val="00CE10BB"/>
    <w:rsid w:val="00CE10F9"/>
    <w:rsid w:val="00CE17D9"/>
    <w:rsid w:val="00CE1FF5"/>
    <w:rsid w:val="00CE330F"/>
    <w:rsid w:val="00CE42B5"/>
    <w:rsid w:val="00CE4A42"/>
    <w:rsid w:val="00CE4CBD"/>
    <w:rsid w:val="00CE4EF7"/>
    <w:rsid w:val="00CE57CC"/>
    <w:rsid w:val="00CE69E1"/>
    <w:rsid w:val="00CE7548"/>
    <w:rsid w:val="00CE7AB7"/>
    <w:rsid w:val="00CF001B"/>
    <w:rsid w:val="00CF0054"/>
    <w:rsid w:val="00CF0DEC"/>
    <w:rsid w:val="00CF112B"/>
    <w:rsid w:val="00CF185B"/>
    <w:rsid w:val="00CF1937"/>
    <w:rsid w:val="00CF1C4F"/>
    <w:rsid w:val="00CF2094"/>
    <w:rsid w:val="00CF2B3C"/>
    <w:rsid w:val="00CF30BA"/>
    <w:rsid w:val="00CF356C"/>
    <w:rsid w:val="00CF38D5"/>
    <w:rsid w:val="00CF3B41"/>
    <w:rsid w:val="00CF3F8A"/>
    <w:rsid w:val="00CF548B"/>
    <w:rsid w:val="00CF614B"/>
    <w:rsid w:val="00CF6944"/>
    <w:rsid w:val="00CF6C74"/>
    <w:rsid w:val="00CF6EE2"/>
    <w:rsid w:val="00CF70CC"/>
    <w:rsid w:val="00CF7259"/>
    <w:rsid w:val="00CF7767"/>
    <w:rsid w:val="00D00B88"/>
    <w:rsid w:val="00D00CEC"/>
    <w:rsid w:val="00D0115A"/>
    <w:rsid w:val="00D014C6"/>
    <w:rsid w:val="00D0156D"/>
    <w:rsid w:val="00D01837"/>
    <w:rsid w:val="00D0218F"/>
    <w:rsid w:val="00D02204"/>
    <w:rsid w:val="00D0225A"/>
    <w:rsid w:val="00D02C11"/>
    <w:rsid w:val="00D03176"/>
    <w:rsid w:val="00D03A1D"/>
    <w:rsid w:val="00D03CB1"/>
    <w:rsid w:val="00D04282"/>
    <w:rsid w:val="00D04492"/>
    <w:rsid w:val="00D04774"/>
    <w:rsid w:val="00D04F05"/>
    <w:rsid w:val="00D0506F"/>
    <w:rsid w:val="00D06A47"/>
    <w:rsid w:val="00D06D12"/>
    <w:rsid w:val="00D0746C"/>
    <w:rsid w:val="00D07B91"/>
    <w:rsid w:val="00D10414"/>
    <w:rsid w:val="00D109CB"/>
    <w:rsid w:val="00D10C60"/>
    <w:rsid w:val="00D118DA"/>
    <w:rsid w:val="00D11E80"/>
    <w:rsid w:val="00D12D7A"/>
    <w:rsid w:val="00D13304"/>
    <w:rsid w:val="00D13DB8"/>
    <w:rsid w:val="00D15265"/>
    <w:rsid w:val="00D16943"/>
    <w:rsid w:val="00D17A5C"/>
    <w:rsid w:val="00D20744"/>
    <w:rsid w:val="00D20B93"/>
    <w:rsid w:val="00D20E0D"/>
    <w:rsid w:val="00D212E0"/>
    <w:rsid w:val="00D21917"/>
    <w:rsid w:val="00D21AE9"/>
    <w:rsid w:val="00D21EE0"/>
    <w:rsid w:val="00D2237F"/>
    <w:rsid w:val="00D22396"/>
    <w:rsid w:val="00D23114"/>
    <w:rsid w:val="00D23B37"/>
    <w:rsid w:val="00D2481A"/>
    <w:rsid w:val="00D24969"/>
    <w:rsid w:val="00D24A09"/>
    <w:rsid w:val="00D2564C"/>
    <w:rsid w:val="00D25AA7"/>
    <w:rsid w:val="00D25B72"/>
    <w:rsid w:val="00D26163"/>
    <w:rsid w:val="00D2620C"/>
    <w:rsid w:val="00D26859"/>
    <w:rsid w:val="00D27B71"/>
    <w:rsid w:val="00D27C09"/>
    <w:rsid w:val="00D27CA3"/>
    <w:rsid w:val="00D27F02"/>
    <w:rsid w:val="00D3096D"/>
    <w:rsid w:val="00D30B37"/>
    <w:rsid w:val="00D30F09"/>
    <w:rsid w:val="00D3113F"/>
    <w:rsid w:val="00D31475"/>
    <w:rsid w:val="00D333BA"/>
    <w:rsid w:val="00D33606"/>
    <w:rsid w:val="00D34376"/>
    <w:rsid w:val="00D349B2"/>
    <w:rsid w:val="00D34AC6"/>
    <w:rsid w:val="00D35248"/>
    <w:rsid w:val="00D36CE2"/>
    <w:rsid w:val="00D37068"/>
    <w:rsid w:val="00D37C4D"/>
    <w:rsid w:val="00D37F95"/>
    <w:rsid w:val="00D4021B"/>
    <w:rsid w:val="00D41300"/>
    <w:rsid w:val="00D4200A"/>
    <w:rsid w:val="00D4257B"/>
    <w:rsid w:val="00D43116"/>
    <w:rsid w:val="00D43809"/>
    <w:rsid w:val="00D43EBB"/>
    <w:rsid w:val="00D44350"/>
    <w:rsid w:val="00D44A18"/>
    <w:rsid w:val="00D44DA5"/>
    <w:rsid w:val="00D45252"/>
    <w:rsid w:val="00D452A5"/>
    <w:rsid w:val="00D458EB"/>
    <w:rsid w:val="00D45D66"/>
    <w:rsid w:val="00D45EC0"/>
    <w:rsid w:val="00D46B74"/>
    <w:rsid w:val="00D47673"/>
    <w:rsid w:val="00D50AA4"/>
    <w:rsid w:val="00D514EF"/>
    <w:rsid w:val="00D51B4B"/>
    <w:rsid w:val="00D51C15"/>
    <w:rsid w:val="00D52A18"/>
    <w:rsid w:val="00D531C1"/>
    <w:rsid w:val="00D535CB"/>
    <w:rsid w:val="00D5392D"/>
    <w:rsid w:val="00D53C3F"/>
    <w:rsid w:val="00D545ED"/>
    <w:rsid w:val="00D5490B"/>
    <w:rsid w:val="00D54914"/>
    <w:rsid w:val="00D55362"/>
    <w:rsid w:val="00D558B6"/>
    <w:rsid w:val="00D563F4"/>
    <w:rsid w:val="00D56A19"/>
    <w:rsid w:val="00D56CF8"/>
    <w:rsid w:val="00D56F5B"/>
    <w:rsid w:val="00D57019"/>
    <w:rsid w:val="00D57078"/>
    <w:rsid w:val="00D57787"/>
    <w:rsid w:val="00D60A60"/>
    <w:rsid w:val="00D61075"/>
    <w:rsid w:val="00D6135A"/>
    <w:rsid w:val="00D6181A"/>
    <w:rsid w:val="00D61E2F"/>
    <w:rsid w:val="00D623C5"/>
    <w:rsid w:val="00D62FA3"/>
    <w:rsid w:val="00D632D3"/>
    <w:rsid w:val="00D63AAD"/>
    <w:rsid w:val="00D63D17"/>
    <w:rsid w:val="00D63F44"/>
    <w:rsid w:val="00D63FED"/>
    <w:rsid w:val="00D6418B"/>
    <w:rsid w:val="00D65337"/>
    <w:rsid w:val="00D657E2"/>
    <w:rsid w:val="00D66F1E"/>
    <w:rsid w:val="00D66FF5"/>
    <w:rsid w:val="00D6749C"/>
    <w:rsid w:val="00D67BA1"/>
    <w:rsid w:val="00D708C7"/>
    <w:rsid w:val="00D718B0"/>
    <w:rsid w:val="00D71AA6"/>
    <w:rsid w:val="00D71C0E"/>
    <w:rsid w:val="00D71E7E"/>
    <w:rsid w:val="00D721BD"/>
    <w:rsid w:val="00D725B5"/>
    <w:rsid w:val="00D72ABA"/>
    <w:rsid w:val="00D7316D"/>
    <w:rsid w:val="00D73281"/>
    <w:rsid w:val="00D732B1"/>
    <w:rsid w:val="00D736DC"/>
    <w:rsid w:val="00D7391B"/>
    <w:rsid w:val="00D73CD9"/>
    <w:rsid w:val="00D746D0"/>
    <w:rsid w:val="00D74BC9"/>
    <w:rsid w:val="00D7572B"/>
    <w:rsid w:val="00D75938"/>
    <w:rsid w:val="00D75EAA"/>
    <w:rsid w:val="00D7649C"/>
    <w:rsid w:val="00D7695B"/>
    <w:rsid w:val="00D770A0"/>
    <w:rsid w:val="00D774DC"/>
    <w:rsid w:val="00D77977"/>
    <w:rsid w:val="00D7798D"/>
    <w:rsid w:val="00D77B86"/>
    <w:rsid w:val="00D77EB3"/>
    <w:rsid w:val="00D80D45"/>
    <w:rsid w:val="00D80D5A"/>
    <w:rsid w:val="00D81595"/>
    <w:rsid w:val="00D81810"/>
    <w:rsid w:val="00D81E5E"/>
    <w:rsid w:val="00D81F0A"/>
    <w:rsid w:val="00D82B20"/>
    <w:rsid w:val="00D83BAB"/>
    <w:rsid w:val="00D83ECE"/>
    <w:rsid w:val="00D84EF4"/>
    <w:rsid w:val="00D84F15"/>
    <w:rsid w:val="00D858DC"/>
    <w:rsid w:val="00D85DDA"/>
    <w:rsid w:val="00D8616B"/>
    <w:rsid w:val="00D8715F"/>
    <w:rsid w:val="00D87878"/>
    <w:rsid w:val="00D87E91"/>
    <w:rsid w:val="00D9004E"/>
    <w:rsid w:val="00D90DE2"/>
    <w:rsid w:val="00D90E47"/>
    <w:rsid w:val="00D910BC"/>
    <w:rsid w:val="00D91540"/>
    <w:rsid w:val="00D92011"/>
    <w:rsid w:val="00D921C2"/>
    <w:rsid w:val="00D927EE"/>
    <w:rsid w:val="00D93924"/>
    <w:rsid w:val="00D9525C"/>
    <w:rsid w:val="00D95C34"/>
    <w:rsid w:val="00D96A4B"/>
    <w:rsid w:val="00D96F0E"/>
    <w:rsid w:val="00D96F82"/>
    <w:rsid w:val="00D9725F"/>
    <w:rsid w:val="00D978C9"/>
    <w:rsid w:val="00DA03C1"/>
    <w:rsid w:val="00DA0D45"/>
    <w:rsid w:val="00DA101E"/>
    <w:rsid w:val="00DA1462"/>
    <w:rsid w:val="00DA146C"/>
    <w:rsid w:val="00DA30E0"/>
    <w:rsid w:val="00DA35E3"/>
    <w:rsid w:val="00DA43BF"/>
    <w:rsid w:val="00DA4764"/>
    <w:rsid w:val="00DA4922"/>
    <w:rsid w:val="00DA4DBB"/>
    <w:rsid w:val="00DA6148"/>
    <w:rsid w:val="00DA64C9"/>
    <w:rsid w:val="00DA6807"/>
    <w:rsid w:val="00DA6F57"/>
    <w:rsid w:val="00DA7290"/>
    <w:rsid w:val="00DA74E9"/>
    <w:rsid w:val="00DA7918"/>
    <w:rsid w:val="00DB04D5"/>
    <w:rsid w:val="00DB0BD2"/>
    <w:rsid w:val="00DB109A"/>
    <w:rsid w:val="00DB19B4"/>
    <w:rsid w:val="00DB1E62"/>
    <w:rsid w:val="00DB21FD"/>
    <w:rsid w:val="00DB234E"/>
    <w:rsid w:val="00DB2AB1"/>
    <w:rsid w:val="00DB3BE6"/>
    <w:rsid w:val="00DB3BF4"/>
    <w:rsid w:val="00DB3E46"/>
    <w:rsid w:val="00DB56A6"/>
    <w:rsid w:val="00DB5807"/>
    <w:rsid w:val="00DB5F60"/>
    <w:rsid w:val="00DB6A1E"/>
    <w:rsid w:val="00DB6B8E"/>
    <w:rsid w:val="00DB6F50"/>
    <w:rsid w:val="00DB77B4"/>
    <w:rsid w:val="00DB7DBB"/>
    <w:rsid w:val="00DB7E5F"/>
    <w:rsid w:val="00DC0010"/>
    <w:rsid w:val="00DC039E"/>
    <w:rsid w:val="00DC16BD"/>
    <w:rsid w:val="00DC1A4E"/>
    <w:rsid w:val="00DC208E"/>
    <w:rsid w:val="00DC3160"/>
    <w:rsid w:val="00DC343C"/>
    <w:rsid w:val="00DC432C"/>
    <w:rsid w:val="00DC48AC"/>
    <w:rsid w:val="00DC4F9D"/>
    <w:rsid w:val="00DC506D"/>
    <w:rsid w:val="00DC62F5"/>
    <w:rsid w:val="00DC63C4"/>
    <w:rsid w:val="00DC65A8"/>
    <w:rsid w:val="00DC66F0"/>
    <w:rsid w:val="00DC6AAF"/>
    <w:rsid w:val="00DC705A"/>
    <w:rsid w:val="00DC72B8"/>
    <w:rsid w:val="00DC7461"/>
    <w:rsid w:val="00DC7537"/>
    <w:rsid w:val="00DD0175"/>
    <w:rsid w:val="00DD02C2"/>
    <w:rsid w:val="00DD06A1"/>
    <w:rsid w:val="00DD0AC6"/>
    <w:rsid w:val="00DD159F"/>
    <w:rsid w:val="00DD19A2"/>
    <w:rsid w:val="00DD1BC8"/>
    <w:rsid w:val="00DD2357"/>
    <w:rsid w:val="00DD26A5"/>
    <w:rsid w:val="00DD27EE"/>
    <w:rsid w:val="00DD2FEB"/>
    <w:rsid w:val="00DD36C7"/>
    <w:rsid w:val="00DD379E"/>
    <w:rsid w:val="00DD37A7"/>
    <w:rsid w:val="00DD3B6E"/>
    <w:rsid w:val="00DD5E06"/>
    <w:rsid w:val="00DD5E4C"/>
    <w:rsid w:val="00DD67F3"/>
    <w:rsid w:val="00DD6A4E"/>
    <w:rsid w:val="00DD6AB5"/>
    <w:rsid w:val="00DD77C9"/>
    <w:rsid w:val="00DD7916"/>
    <w:rsid w:val="00DE0335"/>
    <w:rsid w:val="00DE04B4"/>
    <w:rsid w:val="00DE06CF"/>
    <w:rsid w:val="00DE0704"/>
    <w:rsid w:val="00DE0D2A"/>
    <w:rsid w:val="00DE131B"/>
    <w:rsid w:val="00DE14AB"/>
    <w:rsid w:val="00DE1EA2"/>
    <w:rsid w:val="00DE2347"/>
    <w:rsid w:val="00DE24E8"/>
    <w:rsid w:val="00DE3876"/>
    <w:rsid w:val="00DE3E3D"/>
    <w:rsid w:val="00DE4C79"/>
    <w:rsid w:val="00DE4D1C"/>
    <w:rsid w:val="00DE4D30"/>
    <w:rsid w:val="00DE51A3"/>
    <w:rsid w:val="00DE56BD"/>
    <w:rsid w:val="00DE6ADE"/>
    <w:rsid w:val="00DE6B8F"/>
    <w:rsid w:val="00DE6E24"/>
    <w:rsid w:val="00DE7A76"/>
    <w:rsid w:val="00DE7B7A"/>
    <w:rsid w:val="00DE7B8A"/>
    <w:rsid w:val="00DF058D"/>
    <w:rsid w:val="00DF05A1"/>
    <w:rsid w:val="00DF0620"/>
    <w:rsid w:val="00DF06D7"/>
    <w:rsid w:val="00DF10EA"/>
    <w:rsid w:val="00DF14E0"/>
    <w:rsid w:val="00DF1C50"/>
    <w:rsid w:val="00DF1EE3"/>
    <w:rsid w:val="00DF3964"/>
    <w:rsid w:val="00DF4541"/>
    <w:rsid w:val="00DF4D58"/>
    <w:rsid w:val="00DF5230"/>
    <w:rsid w:val="00DF5CFA"/>
    <w:rsid w:val="00DF5FB0"/>
    <w:rsid w:val="00DF6635"/>
    <w:rsid w:val="00DF68EA"/>
    <w:rsid w:val="00DF6921"/>
    <w:rsid w:val="00DF6CFF"/>
    <w:rsid w:val="00DF7408"/>
    <w:rsid w:val="00DF7CDC"/>
    <w:rsid w:val="00DF7E19"/>
    <w:rsid w:val="00E001ED"/>
    <w:rsid w:val="00E00A0A"/>
    <w:rsid w:val="00E00EC9"/>
    <w:rsid w:val="00E012DF"/>
    <w:rsid w:val="00E01470"/>
    <w:rsid w:val="00E016FB"/>
    <w:rsid w:val="00E01B82"/>
    <w:rsid w:val="00E01C88"/>
    <w:rsid w:val="00E02735"/>
    <w:rsid w:val="00E027B4"/>
    <w:rsid w:val="00E02E0E"/>
    <w:rsid w:val="00E02FB6"/>
    <w:rsid w:val="00E0441A"/>
    <w:rsid w:val="00E0577B"/>
    <w:rsid w:val="00E05CEF"/>
    <w:rsid w:val="00E06647"/>
    <w:rsid w:val="00E0716A"/>
    <w:rsid w:val="00E077D9"/>
    <w:rsid w:val="00E07A1A"/>
    <w:rsid w:val="00E11A59"/>
    <w:rsid w:val="00E1345B"/>
    <w:rsid w:val="00E137EC"/>
    <w:rsid w:val="00E13EDC"/>
    <w:rsid w:val="00E1406B"/>
    <w:rsid w:val="00E14758"/>
    <w:rsid w:val="00E14AC4"/>
    <w:rsid w:val="00E14D03"/>
    <w:rsid w:val="00E1505B"/>
    <w:rsid w:val="00E15511"/>
    <w:rsid w:val="00E1600E"/>
    <w:rsid w:val="00E16026"/>
    <w:rsid w:val="00E1641B"/>
    <w:rsid w:val="00E170C1"/>
    <w:rsid w:val="00E1750A"/>
    <w:rsid w:val="00E203B4"/>
    <w:rsid w:val="00E204E1"/>
    <w:rsid w:val="00E208ED"/>
    <w:rsid w:val="00E2117D"/>
    <w:rsid w:val="00E217AF"/>
    <w:rsid w:val="00E21FA7"/>
    <w:rsid w:val="00E221A2"/>
    <w:rsid w:val="00E225FB"/>
    <w:rsid w:val="00E22665"/>
    <w:rsid w:val="00E2323A"/>
    <w:rsid w:val="00E23482"/>
    <w:rsid w:val="00E23C4B"/>
    <w:rsid w:val="00E23CA3"/>
    <w:rsid w:val="00E23FA4"/>
    <w:rsid w:val="00E24954"/>
    <w:rsid w:val="00E24BA3"/>
    <w:rsid w:val="00E259AB"/>
    <w:rsid w:val="00E25BF4"/>
    <w:rsid w:val="00E25F55"/>
    <w:rsid w:val="00E26993"/>
    <w:rsid w:val="00E26AE4"/>
    <w:rsid w:val="00E27178"/>
    <w:rsid w:val="00E27214"/>
    <w:rsid w:val="00E278AE"/>
    <w:rsid w:val="00E30D0C"/>
    <w:rsid w:val="00E30DA3"/>
    <w:rsid w:val="00E30E23"/>
    <w:rsid w:val="00E30E7D"/>
    <w:rsid w:val="00E32664"/>
    <w:rsid w:val="00E32DBC"/>
    <w:rsid w:val="00E33803"/>
    <w:rsid w:val="00E33B71"/>
    <w:rsid w:val="00E33CF6"/>
    <w:rsid w:val="00E341D3"/>
    <w:rsid w:val="00E3435A"/>
    <w:rsid w:val="00E35F92"/>
    <w:rsid w:val="00E369FF"/>
    <w:rsid w:val="00E3704B"/>
    <w:rsid w:val="00E3759F"/>
    <w:rsid w:val="00E378F7"/>
    <w:rsid w:val="00E37F2C"/>
    <w:rsid w:val="00E40ACB"/>
    <w:rsid w:val="00E41026"/>
    <w:rsid w:val="00E41A97"/>
    <w:rsid w:val="00E42473"/>
    <w:rsid w:val="00E42C35"/>
    <w:rsid w:val="00E42CB5"/>
    <w:rsid w:val="00E434A7"/>
    <w:rsid w:val="00E43712"/>
    <w:rsid w:val="00E43797"/>
    <w:rsid w:val="00E45487"/>
    <w:rsid w:val="00E45495"/>
    <w:rsid w:val="00E45503"/>
    <w:rsid w:val="00E45E24"/>
    <w:rsid w:val="00E45E7F"/>
    <w:rsid w:val="00E46E02"/>
    <w:rsid w:val="00E47036"/>
    <w:rsid w:val="00E47256"/>
    <w:rsid w:val="00E50907"/>
    <w:rsid w:val="00E50FE5"/>
    <w:rsid w:val="00E51263"/>
    <w:rsid w:val="00E5191F"/>
    <w:rsid w:val="00E51DAE"/>
    <w:rsid w:val="00E52E5E"/>
    <w:rsid w:val="00E53175"/>
    <w:rsid w:val="00E533C1"/>
    <w:rsid w:val="00E53862"/>
    <w:rsid w:val="00E54BE6"/>
    <w:rsid w:val="00E54C4D"/>
    <w:rsid w:val="00E54D57"/>
    <w:rsid w:val="00E56D6D"/>
    <w:rsid w:val="00E57030"/>
    <w:rsid w:val="00E577D3"/>
    <w:rsid w:val="00E60032"/>
    <w:rsid w:val="00E60080"/>
    <w:rsid w:val="00E60215"/>
    <w:rsid w:val="00E60455"/>
    <w:rsid w:val="00E60698"/>
    <w:rsid w:val="00E60853"/>
    <w:rsid w:val="00E611DD"/>
    <w:rsid w:val="00E62642"/>
    <w:rsid w:val="00E62D6E"/>
    <w:rsid w:val="00E6331A"/>
    <w:rsid w:val="00E633D9"/>
    <w:rsid w:val="00E63CAF"/>
    <w:rsid w:val="00E642DA"/>
    <w:rsid w:val="00E64D0F"/>
    <w:rsid w:val="00E64EE1"/>
    <w:rsid w:val="00E6631D"/>
    <w:rsid w:val="00E66642"/>
    <w:rsid w:val="00E66B25"/>
    <w:rsid w:val="00E66F8C"/>
    <w:rsid w:val="00E678E7"/>
    <w:rsid w:val="00E67ECA"/>
    <w:rsid w:val="00E70315"/>
    <w:rsid w:val="00E706D4"/>
    <w:rsid w:val="00E70A60"/>
    <w:rsid w:val="00E711FD"/>
    <w:rsid w:val="00E71A45"/>
    <w:rsid w:val="00E71D65"/>
    <w:rsid w:val="00E71DE1"/>
    <w:rsid w:val="00E72413"/>
    <w:rsid w:val="00E72481"/>
    <w:rsid w:val="00E7326E"/>
    <w:rsid w:val="00E73941"/>
    <w:rsid w:val="00E73AE3"/>
    <w:rsid w:val="00E73C5E"/>
    <w:rsid w:val="00E743A5"/>
    <w:rsid w:val="00E74614"/>
    <w:rsid w:val="00E75301"/>
    <w:rsid w:val="00E755F7"/>
    <w:rsid w:val="00E76D44"/>
    <w:rsid w:val="00E76DF6"/>
    <w:rsid w:val="00E76FC9"/>
    <w:rsid w:val="00E77309"/>
    <w:rsid w:val="00E7773A"/>
    <w:rsid w:val="00E77A20"/>
    <w:rsid w:val="00E808BA"/>
    <w:rsid w:val="00E81030"/>
    <w:rsid w:val="00E81AFB"/>
    <w:rsid w:val="00E81C2B"/>
    <w:rsid w:val="00E823E3"/>
    <w:rsid w:val="00E826DC"/>
    <w:rsid w:val="00E82811"/>
    <w:rsid w:val="00E82A72"/>
    <w:rsid w:val="00E8332E"/>
    <w:rsid w:val="00E83692"/>
    <w:rsid w:val="00E8489A"/>
    <w:rsid w:val="00E84A8B"/>
    <w:rsid w:val="00E85141"/>
    <w:rsid w:val="00E85F5F"/>
    <w:rsid w:val="00E86138"/>
    <w:rsid w:val="00E8642D"/>
    <w:rsid w:val="00E86508"/>
    <w:rsid w:val="00E86811"/>
    <w:rsid w:val="00E86C1B"/>
    <w:rsid w:val="00E86EDF"/>
    <w:rsid w:val="00E870A4"/>
    <w:rsid w:val="00E8774B"/>
    <w:rsid w:val="00E90812"/>
    <w:rsid w:val="00E90AC9"/>
    <w:rsid w:val="00E90DD5"/>
    <w:rsid w:val="00E91E64"/>
    <w:rsid w:val="00E931EB"/>
    <w:rsid w:val="00E939BF"/>
    <w:rsid w:val="00E93B3B"/>
    <w:rsid w:val="00E93D52"/>
    <w:rsid w:val="00E94785"/>
    <w:rsid w:val="00E94A0A"/>
    <w:rsid w:val="00E94A77"/>
    <w:rsid w:val="00E94B42"/>
    <w:rsid w:val="00E951C3"/>
    <w:rsid w:val="00E953F0"/>
    <w:rsid w:val="00E958A6"/>
    <w:rsid w:val="00E966F2"/>
    <w:rsid w:val="00E9675A"/>
    <w:rsid w:val="00E97346"/>
    <w:rsid w:val="00E9753E"/>
    <w:rsid w:val="00E97BB7"/>
    <w:rsid w:val="00EA05E0"/>
    <w:rsid w:val="00EA08CA"/>
    <w:rsid w:val="00EA0FA8"/>
    <w:rsid w:val="00EA1B32"/>
    <w:rsid w:val="00EA1BCE"/>
    <w:rsid w:val="00EA2ABB"/>
    <w:rsid w:val="00EA3386"/>
    <w:rsid w:val="00EA431B"/>
    <w:rsid w:val="00EA4F94"/>
    <w:rsid w:val="00EA5355"/>
    <w:rsid w:val="00EA5BE4"/>
    <w:rsid w:val="00EA60A4"/>
    <w:rsid w:val="00EA63E4"/>
    <w:rsid w:val="00EA6852"/>
    <w:rsid w:val="00EA6F98"/>
    <w:rsid w:val="00EA7488"/>
    <w:rsid w:val="00EA7A66"/>
    <w:rsid w:val="00EA7B43"/>
    <w:rsid w:val="00EA7D86"/>
    <w:rsid w:val="00EB01F0"/>
    <w:rsid w:val="00EB05DB"/>
    <w:rsid w:val="00EB1311"/>
    <w:rsid w:val="00EB1541"/>
    <w:rsid w:val="00EB16B2"/>
    <w:rsid w:val="00EB202E"/>
    <w:rsid w:val="00EB22E9"/>
    <w:rsid w:val="00EB259C"/>
    <w:rsid w:val="00EB2B67"/>
    <w:rsid w:val="00EB2E4C"/>
    <w:rsid w:val="00EB31EF"/>
    <w:rsid w:val="00EB33CC"/>
    <w:rsid w:val="00EB3683"/>
    <w:rsid w:val="00EB3C37"/>
    <w:rsid w:val="00EB4782"/>
    <w:rsid w:val="00EB4913"/>
    <w:rsid w:val="00EB4E7C"/>
    <w:rsid w:val="00EB54A5"/>
    <w:rsid w:val="00EB6CA8"/>
    <w:rsid w:val="00EB6E7D"/>
    <w:rsid w:val="00EB7AD5"/>
    <w:rsid w:val="00EB7C94"/>
    <w:rsid w:val="00EB7FAF"/>
    <w:rsid w:val="00EC0A3F"/>
    <w:rsid w:val="00EC0FE0"/>
    <w:rsid w:val="00EC12C4"/>
    <w:rsid w:val="00EC12EE"/>
    <w:rsid w:val="00EC13B8"/>
    <w:rsid w:val="00EC1C6D"/>
    <w:rsid w:val="00EC1E8A"/>
    <w:rsid w:val="00EC21F0"/>
    <w:rsid w:val="00EC2252"/>
    <w:rsid w:val="00EC2699"/>
    <w:rsid w:val="00EC283F"/>
    <w:rsid w:val="00EC2F9F"/>
    <w:rsid w:val="00EC338D"/>
    <w:rsid w:val="00EC36A5"/>
    <w:rsid w:val="00EC3AED"/>
    <w:rsid w:val="00EC3E7C"/>
    <w:rsid w:val="00EC3F31"/>
    <w:rsid w:val="00EC43B7"/>
    <w:rsid w:val="00EC4852"/>
    <w:rsid w:val="00EC6B7B"/>
    <w:rsid w:val="00EC732C"/>
    <w:rsid w:val="00EC782C"/>
    <w:rsid w:val="00ED0564"/>
    <w:rsid w:val="00ED083B"/>
    <w:rsid w:val="00ED095E"/>
    <w:rsid w:val="00ED0E63"/>
    <w:rsid w:val="00ED0EC2"/>
    <w:rsid w:val="00ED11EB"/>
    <w:rsid w:val="00ED1466"/>
    <w:rsid w:val="00ED14C8"/>
    <w:rsid w:val="00ED163C"/>
    <w:rsid w:val="00ED1905"/>
    <w:rsid w:val="00ED1F44"/>
    <w:rsid w:val="00ED2E9A"/>
    <w:rsid w:val="00ED30D2"/>
    <w:rsid w:val="00ED3418"/>
    <w:rsid w:val="00ED34AF"/>
    <w:rsid w:val="00ED352D"/>
    <w:rsid w:val="00ED3776"/>
    <w:rsid w:val="00ED44FC"/>
    <w:rsid w:val="00ED5085"/>
    <w:rsid w:val="00ED519F"/>
    <w:rsid w:val="00ED51BB"/>
    <w:rsid w:val="00ED5204"/>
    <w:rsid w:val="00ED52FF"/>
    <w:rsid w:val="00ED5489"/>
    <w:rsid w:val="00ED5CFA"/>
    <w:rsid w:val="00ED5DCD"/>
    <w:rsid w:val="00ED5F75"/>
    <w:rsid w:val="00ED671B"/>
    <w:rsid w:val="00ED6AA6"/>
    <w:rsid w:val="00ED6B39"/>
    <w:rsid w:val="00ED7445"/>
    <w:rsid w:val="00ED7505"/>
    <w:rsid w:val="00ED7A3B"/>
    <w:rsid w:val="00ED7BB0"/>
    <w:rsid w:val="00EE011A"/>
    <w:rsid w:val="00EE0349"/>
    <w:rsid w:val="00EE0F00"/>
    <w:rsid w:val="00EE2181"/>
    <w:rsid w:val="00EE2CF0"/>
    <w:rsid w:val="00EE3287"/>
    <w:rsid w:val="00EE3C48"/>
    <w:rsid w:val="00EE3F55"/>
    <w:rsid w:val="00EE450F"/>
    <w:rsid w:val="00EE535C"/>
    <w:rsid w:val="00EE55C7"/>
    <w:rsid w:val="00EE5DE5"/>
    <w:rsid w:val="00EE6305"/>
    <w:rsid w:val="00EE6C45"/>
    <w:rsid w:val="00EE709F"/>
    <w:rsid w:val="00EE790A"/>
    <w:rsid w:val="00EE7C4A"/>
    <w:rsid w:val="00EF020C"/>
    <w:rsid w:val="00EF0323"/>
    <w:rsid w:val="00EF0413"/>
    <w:rsid w:val="00EF0A95"/>
    <w:rsid w:val="00EF104E"/>
    <w:rsid w:val="00EF11B5"/>
    <w:rsid w:val="00EF2935"/>
    <w:rsid w:val="00EF3116"/>
    <w:rsid w:val="00EF331C"/>
    <w:rsid w:val="00EF33F3"/>
    <w:rsid w:val="00EF3754"/>
    <w:rsid w:val="00EF377D"/>
    <w:rsid w:val="00EF4AFC"/>
    <w:rsid w:val="00EF525F"/>
    <w:rsid w:val="00EF550A"/>
    <w:rsid w:val="00EF59FD"/>
    <w:rsid w:val="00EF60FD"/>
    <w:rsid w:val="00EF63B8"/>
    <w:rsid w:val="00EF6708"/>
    <w:rsid w:val="00EF6B12"/>
    <w:rsid w:val="00EF7EFD"/>
    <w:rsid w:val="00F000CE"/>
    <w:rsid w:val="00F0064A"/>
    <w:rsid w:val="00F0064E"/>
    <w:rsid w:val="00F0072C"/>
    <w:rsid w:val="00F00978"/>
    <w:rsid w:val="00F00B5D"/>
    <w:rsid w:val="00F00C2F"/>
    <w:rsid w:val="00F025B1"/>
    <w:rsid w:val="00F02ECC"/>
    <w:rsid w:val="00F0345E"/>
    <w:rsid w:val="00F034F8"/>
    <w:rsid w:val="00F0358C"/>
    <w:rsid w:val="00F039B5"/>
    <w:rsid w:val="00F04A1F"/>
    <w:rsid w:val="00F04E97"/>
    <w:rsid w:val="00F04E99"/>
    <w:rsid w:val="00F0615D"/>
    <w:rsid w:val="00F06910"/>
    <w:rsid w:val="00F06959"/>
    <w:rsid w:val="00F06B84"/>
    <w:rsid w:val="00F06BFC"/>
    <w:rsid w:val="00F0757F"/>
    <w:rsid w:val="00F10F92"/>
    <w:rsid w:val="00F1134D"/>
    <w:rsid w:val="00F116A6"/>
    <w:rsid w:val="00F118CA"/>
    <w:rsid w:val="00F11F4C"/>
    <w:rsid w:val="00F121BD"/>
    <w:rsid w:val="00F122CA"/>
    <w:rsid w:val="00F130C6"/>
    <w:rsid w:val="00F14483"/>
    <w:rsid w:val="00F1452C"/>
    <w:rsid w:val="00F14D38"/>
    <w:rsid w:val="00F159FC"/>
    <w:rsid w:val="00F160E4"/>
    <w:rsid w:val="00F16240"/>
    <w:rsid w:val="00F17327"/>
    <w:rsid w:val="00F173FB"/>
    <w:rsid w:val="00F17E90"/>
    <w:rsid w:val="00F17F8A"/>
    <w:rsid w:val="00F2040B"/>
    <w:rsid w:val="00F2113D"/>
    <w:rsid w:val="00F215C1"/>
    <w:rsid w:val="00F21A1B"/>
    <w:rsid w:val="00F21A3C"/>
    <w:rsid w:val="00F21A8A"/>
    <w:rsid w:val="00F21EC1"/>
    <w:rsid w:val="00F21FDB"/>
    <w:rsid w:val="00F2255B"/>
    <w:rsid w:val="00F2387E"/>
    <w:rsid w:val="00F239EB"/>
    <w:rsid w:val="00F246D8"/>
    <w:rsid w:val="00F2500A"/>
    <w:rsid w:val="00F25DD0"/>
    <w:rsid w:val="00F25EB5"/>
    <w:rsid w:val="00F25FB6"/>
    <w:rsid w:val="00F25FC3"/>
    <w:rsid w:val="00F261B4"/>
    <w:rsid w:val="00F2676C"/>
    <w:rsid w:val="00F2681A"/>
    <w:rsid w:val="00F26999"/>
    <w:rsid w:val="00F270EB"/>
    <w:rsid w:val="00F272AE"/>
    <w:rsid w:val="00F3010F"/>
    <w:rsid w:val="00F30C47"/>
    <w:rsid w:val="00F313B3"/>
    <w:rsid w:val="00F31714"/>
    <w:rsid w:val="00F3188F"/>
    <w:rsid w:val="00F32168"/>
    <w:rsid w:val="00F3216D"/>
    <w:rsid w:val="00F322CB"/>
    <w:rsid w:val="00F32A92"/>
    <w:rsid w:val="00F32B68"/>
    <w:rsid w:val="00F32B70"/>
    <w:rsid w:val="00F32D1D"/>
    <w:rsid w:val="00F34181"/>
    <w:rsid w:val="00F346B3"/>
    <w:rsid w:val="00F34969"/>
    <w:rsid w:val="00F34A57"/>
    <w:rsid w:val="00F357F3"/>
    <w:rsid w:val="00F361BF"/>
    <w:rsid w:val="00F36539"/>
    <w:rsid w:val="00F366BA"/>
    <w:rsid w:val="00F37206"/>
    <w:rsid w:val="00F373D0"/>
    <w:rsid w:val="00F37700"/>
    <w:rsid w:val="00F37B5E"/>
    <w:rsid w:val="00F37BBC"/>
    <w:rsid w:val="00F40578"/>
    <w:rsid w:val="00F40E9C"/>
    <w:rsid w:val="00F411ED"/>
    <w:rsid w:val="00F41DB3"/>
    <w:rsid w:val="00F41E01"/>
    <w:rsid w:val="00F43224"/>
    <w:rsid w:val="00F43445"/>
    <w:rsid w:val="00F4416C"/>
    <w:rsid w:val="00F44506"/>
    <w:rsid w:val="00F456C4"/>
    <w:rsid w:val="00F45B8E"/>
    <w:rsid w:val="00F45BA6"/>
    <w:rsid w:val="00F45F88"/>
    <w:rsid w:val="00F460C1"/>
    <w:rsid w:val="00F47064"/>
    <w:rsid w:val="00F4794C"/>
    <w:rsid w:val="00F509FB"/>
    <w:rsid w:val="00F5198D"/>
    <w:rsid w:val="00F51E4E"/>
    <w:rsid w:val="00F5277F"/>
    <w:rsid w:val="00F52A9E"/>
    <w:rsid w:val="00F5317E"/>
    <w:rsid w:val="00F53ED6"/>
    <w:rsid w:val="00F54548"/>
    <w:rsid w:val="00F54A63"/>
    <w:rsid w:val="00F54F31"/>
    <w:rsid w:val="00F55371"/>
    <w:rsid w:val="00F55734"/>
    <w:rsid w:val="00F5692B"/>
    <w:rsid w:val="00F57166"/>
    <w:rsid w:val="00F5744E"/>
    <w:rsid w:val="00F57ADE"/>
    <w:rsid w:val="00F602C2"/>
    <w:rsid w:val="00F6137C"/>
    <w:rsid w:val="00F62624"/>
    <w:rsid w:val="00F62C33"/>
    <w:rsid w:val="00F62FF0"/>
    <w:rsid w:val="00F63CCF"/>
    <w:rsid w:val="00F64C97"/>
    <w:rsid w:val="00F6507E"/>
    <w:rsid w:val="00F659AA"/>
    <w:rsid w:val="00F65A69"/>
    <w:rsid w:val="00F65DD9"/>
    <w:rsid w:val="00F660B2"/>
    <w:rsid w:val="00F66202"/>
    <w:rsid w:val="00F6629B"/>
    <w:rsid w:val="00F663AD"/>
    <w:rsid w:val="00F66973"/>
    <w:rsid w:val="00F66C06"/>
    <w:rsid w:val="00F67C6A"/>
    <w:rsid w:val="00F67CA1"/>
    <w:rsid w:val="00F67EA4"/>
    <w:rsid w:val="00F702A1"/>
    <w:rsid w:val="00F70A3A"/>
    <w:rsid w:val="00F71075"/>
    <w:rsid w:val="00F71180"/>
    <w:rsid w:val="00F7176E"/>
    <w:rsid w:val="00F7218E"/>
    <w:rsid w:val="00F724E0"/>
    <w:rsid w:val="00F72EB7"/>
    <w:rsid w:val="00F73BD3"/>
    <w:rsid w:val="00F742C7"/>
    <w:rsid w:val="00F74348"/>
    <w:rsid w:val="00F743F3"/>
    <w:rsid w:val="00F745FC"/>
    <w:rsid w:val="00F75136"/>
    <w:rsid w:val="00F75370"/>
    <w:rsid w:val="00F75A21"/>
    <w:rsid w:val="00F75DE7"/>
    <w:rsid w:val="00F75EEA"/>
    <w:rsid w:val="00F75FE5"/>
    <w:rsid w:val="00F76834"/>
    <w:rsid w:val="00F768A6"/>
    <w:rsid w:val="00F76977"/>
    <w:rsid w:val="00F77299"/>
    <w:rsid w:val="00F77660"/>
    <w:rsid w:val="00F77FDD"/>
    <w:rsid w:val="00F80635"/>
    <w:rsid w:val="00F80940"/>
    <w:rsid w:val="00F8182E"/>
    <w:rsid w:val="00F81BDF"/>
    <w:rsid w:val="00F823B3"/>
    <w:rsid w:val="00F8240E"/>
    <w:rsid w:val="00F82A7C"/>
    <w:rsid w:val="00F82C84"/>
    <w:rsid w:val="00F83323"/>
    <w:rsid w:val="00F83AD6"/>
    <w:rsid w:val="00F85351"/>
    <w:rsid w:val="00F85772"/>
    <w:rsid w:val="00F85A60"/>
    <w:rsid w:val="00F85F13"/>
    <w:rsid w:val="00F87AD9"/>
    <w:rsid w:val="00F87FB4"/>
    <w:rsid w:val="00F90B10"/>
    <w:rsid w:val="00F90D19"/>
    <w:rsid w:val="00F91F40"/>
    <w:rsid w:val="00F920D7"/>
    <w:rsid w:val="00F92E31"/>
    <w:rsid w:val="00F93016"/>
    <w:rsid w:val="00F931E8"/>
    <w:rsid w:val="00F93459"/>
    <w:rsid w:val="00F93BFC"/>
    <w:rsid w:val="00F941B9"/>
    <w:rsid w:val="00F941BF"/>
    <w:rsid w:val="00F944D4"/>
    <w:rsid w:val="00F950FE"/>
    <w:rsid w:val="00F957A2"/>
    <w:rsid w:val="00F95FF3"/>
    <w:rsid w:val="00F96334"/>
    <w:rsid w:val="00F96DA6"/>
    <w:rsid w:val="00F9783F"/>
    <w:rsid w:val="00F97F8C"/>
    <w:rsid w:val="00F97FAC"/>
    <w:rsid w:val="00FA01D8"/>
    <w:rsid w:val="00FA0E33"/>
    <w:rsid w:val="00FA0E91"/>
    <w:rsid w:val="00FA1711"/>
    <w:rsid w:val="00FA1BFE"/>
    <w:rsid w:val="00FA2768"/>
    <w:rsid w:val="00FA304F"/>
    <w:rsid w:val="00FA364A"/>
    <w:rsid w:val="00FA3FB8"/>
    <w:rsid w:val="00FA4156"/>
    <w:rsid w:val="00FA588C"/>
    <w:rsid w:val="00FA59A8"/>
    <w:rsid w:val="00FA6797"/>
    <w:rsid w:val="00FA681E"/>
    <w:rsid w:val="00FA68E2"/>
    <w:rsid w:val="00FA6C13"/>
    <w:rsid w:val="00FA6E46"/>
    <w:rsid w:val="00FA6EDE"/>
    <w:rsid w:val="00FA756D"/>
    <w:rsid w:val="00FA7A43"/>
    <w:rsid w:val="00FA7D41"/>
    <w:rsid w:val="00FB0B2C"/>
    <w:rsid w:val="00FB0C0F"/>
    <w:rsid w:val="00FB0F31"/>
    <w:rsid w:val="00FB132A"/>
    <w:rsid w:val="00FB154D"/>
    <w:rsid w:val="00FB18A1"/>
    <w:rsid w:val="00FB1A8B"/>
    <w:rsid w:val="00FB212D"/>
    <w:rsid w:val="00FB2336"/>
    <w:rsid w:val="00FB35B5"/>
    <w:rsid w:val="00FB4217"/>
    <w:rsid w:val="00FB4229"/>
    <w:rsid w:val="00FB4239"/>
    <w:rsid w:val="00FB4882"/>
    <w:rsid w:val="00FB51ED"/>
    <w:rsid w:val="00FB5D04"/>
    <w:rsid w:val="00FB664D"/>
    <w:rsid w:val="00FB68E4"/>
    <w:rsid w:val="00FB71EE"/>
    <w:rsid w:val="00FB7919"/>
    <w:rsid w:val="00FC19AA"/>
    <w:rsid w:val="00FC1A10"/>
    <w:rsid w:val="00FC1D01"/>
    <w:rsid w:val="00FC1E8A"/>
    <w:rsid w:val="00FC2048"/>
    <w:rsid w:val="00FC2185"/>
    <w:rsid w:val="00FC31AA"/>
    <w:rsid w:val="00FC421A"/>
    <w:rsid w:val="00FC4E4C"/>
    <w:rsid w:val="00FC5189"/>
    <w:rsid w:val="00FC5613"/>
    <w:rsid w:val="00FC56CC"/>
    <w:rsid w:val="00FC57C3"/>
    <w:rsid w:val="00FC5E39"/>
    <w:rsid w:val="00FC7442"/>
    <w:rsid w:val="00FD1536"/>
    <w:rsid w:val="00FD169E"/>
    <w:rsid w:val="00FD1F29"/>
    <w:rsid w:val="00FD20B4"/>
    <w:rsid w:val="00FD2BDE"/>
    <w:rsid w:val="00FD2F21"/>
    <w:rsid w:val="00FD336E"/>
    <w:rsid w:val="00FD3D22"/>
    <w:rsid w:val="00FD4A18"/>
    <w:rsid w:val="00FD4BB5"/>
    <w:rsid w:val="00FD55C3"/>
    <w:rsid w:val="00FD57B0"/>
    <w:rsid w:val="00FD7E78"/>
    <w:rsid w:val="00FE0143"/>
    <w:rsid w:val="00FE0303"/>
    <w:rsid w:val="00FE1244"/>
    <w:rsid w:val="00FE13DB"/>
    <w:rsid w:val="00FE1515"/>
    <w:rsid w:val="00FE234D"/>
    <w:rsid w:val="00FE2A55"/>
    <w:rsid w:val="00FE2BF6"/>
    <w:rsid w:val="00FE36F2"/>
    <w:rsid w:val="00FE3FCE"/>
    <w:rsid w:val="00FE451D"/>
    <w:rsid w:val="00FE4C2C"/>
    <w:rsid w:val="00FE61F0"/>
    <w:rsid w:val="00FE6EEC"/>
    <w:rsid w:val="00FE6FB6"/>
    <w:rsid w:val="00FE7052"/>
    <w:rsid w:val="00FE7125"/>
    <w:rsid w:val="00FE71D3"/>
    <w:rsid w:val="00FE772F"/>
    <w:rsid w:val="00FE77CE"/>
    <w:rsid w:val="00FE7DCF"/>
    <w:rsid w:val="00FF221E"/>
    <w:rsid w:val="00FF30B9"/>
    <w:rsid w:val="00FF3620"/>
    <w:rsid w:val="00FF4425"/>
    <w:rsid w:val="00FF46BE"/>
    <w:rsid w:val="00FF4A5C"/>
    <w:rsid w:val="00FF564B"/>
    <w:rsid w:val="00FF6BC5"/>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5FFC039-005B-4869-9F8F-31BDA2B00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85"/>
    <w:pPr>
      <w:spacing w:after="200" w:line="276" w:lineRule="auto"/>
    </w:pPr>
    <w:rPr>
      <w:rFonts w:cs="Calibri"/>
      <w:sz w:val="22"/>
      <w:szCs w:val="22"/>
      <w:lang w:eastAsia="en-US"/>
    </w:rPr>
  </w:style>
  <w:style w:type="paragraph" w:styleId="2">
    <w:name w:val="heading 2"/>
    <w:basedOn w:val="a"/>
    <w:link w:val="20"/>
    <w:uiPriority w:val="9"/>
    <w:qFormat/>
    <w:rsid w:val="00BB025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B54AC"/>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BB54AC"/>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BB54AC"/>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BB54AC"/>
    <w:pPr>
      <w:widowControl w:val="0"/>
      <w:autoSpaceDE w:val="0"/>
      <w:autoSpaceDN w:val="0"/>
      <w:adjustRightInd w:val="0"/>
    </w:pPr>
    <w:rPr>
      <w:rFonts w:eastAsia="Times New Roman" w:cs="Calibri"/>
      <w:sz w:val="22"/>
      <w:szCs w:val="22"/>
    </w:rPr>
  </w:style>
  <w:style w:type="table" w:styleId="a3">
    <w:name w:val="Table Grid"/>
    <w:basedOn w:val="a1"/>
    <w:uiPriority w:val="99"/>
    <w:rsid w:val="0041776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F77299"/>
    <w:pPr>
      <w:ind w:left="720"/>
    </w:pPr>
  </w:style>
  <w:style w:type="character" w:customStyle="1" w:styleId="news">
    <w:name w:val="news"/>
    <w:basedOn w:val="a0"/>
    <w:uiPriority w:val="99"/>
    <w:rsid w:val="00F77299"/>
  </w:style>
  <w:style w:type="paragraph" w:customStyle="1" w:styleId="1">
    <w:name w:val="Абзац списка1"/>
    <w:basedOn w:val="a"/>
    <w:uiPriority w:val="99"/>
    <w:rsid w:val="00084BAE"/>
    <w:pPr>
      <w:ind w:left="720"/>
    </w:pPr>
    <w:rPr>
      <w:rFonts w:eastAsia="Times New Roman"/>
    </w:rPr>
  </w:style>
  <w:style w:type="paragraph" w:customStyle="1" w:styleId="p4">
    <w:name w:val="p4"/>
    <w:basedOn w:val="a"/>
    <w:uiPriority w:val="99"/>
    <w:rsid w:val="00BE0959"/>
    <w:pPr>
      <w:spacing w:before="100" w:beforeAutospacing="1" w:after="100" w:afterAutospacing="1" w:line="240" w:lineRule="auto"/>
    </w:pPr>
    <w:rPr>
      <w:rFonts w:ascii="Times New Roman" w:eastAsia="Times New Roman" w:hAnsi="Times New Roman" w:cs="Times New Roman"/>
      <w:sz w:val="24"/>
      <w:szCs w:val="24"/>
      <w:lang w:val="en-US" w:eastAsia="ru-RU"/>
    </w:rPr>
  </w:style>
  <w:style w:type="paragraph" w:styleId="a5">
    <w:name w:val="Normal (Web)"/>
    <w:basedOn w:val="a"/>
    <w:uiPriority w:val="99"/>
    <w:rsid w:val="00911F6B"/>
    <w:pPr>
      <w:spacing w:before="100" w:beforeAutospacing="1" w:after="100" w:afterAutospacing="1" w:line="240" w:lineRule="auto"/>
    </w:pPr>
    <w:rPr>
      <w:rFonts w:ascii="Times New Roman" w:eastAsia="Times New Roman" w:hAnsi="Times New Roman" w:cs="Times New Roman"/>
      <w:sz w:val="24"/>
      <w:szCs w:val="24"/>
      <w:lang w:val="en-US" w:eastAsia="ru-RU"/>
    </w:rPr>
  </w:style>
  <w:style w:type="paragraph" w:styleId="HTML">
    <w:name w:val="HTML Preformatted"/>
    <w:basedOn w:val="a"/>
    <w:link w:val="HTML0"/>
    <w:uiPriority w:val="99"/>
    <w:rsid w:val="00911F6B"/>
    <w:pPr>
      <w:spacing w:after="0" w:line="240" w:lineRule="auto"/>
    </w:pPr>
    <w:rPr>
      <w:rFonts w:ascii="Consolas" w:eastAsia="Times New Roman" w:hAnsi="Consolas" w:cs="Consolas"/>
      <w:sz w:val="20"/>
      <w:szCs w:val="20"/>
      <w:lang w:val="en-US"/>
    </w:rPr>
  </w:style>
  <w:style w:type="character" w:customStyle="1" w:styleId="HTML0">
    <w:name w:val="Стандартный HTML Знак"/>
    <w:basedOn w:val="a0"/>
    <w:link w:val="HTML"/>
    <w:uiPriority w:val="99"/>
    <w:rsid w:val="00911F6B"/>
    <w:rPr>
      <w:rFonts w:ascii="Consolas" w:hAnsi="Consolas" w:cs="Consolas"/>
      <w:sz w:val="20"/>
      <w:szCs w:val="20"/>
      <w:lang w:val="en-US"/>
    </w:rPr>
  </w:style>
  <w:style w:type="paragraph" w:styleId="21">
    <w:name w:val="Body Text 2"/>
    <w:aliases w:val="Знак"/>
    <w:basedOn w:val="a"/>
    <w:link w:val="22"/>
    <w:uiPriority w:val="99"/>
    <w:rsid w:val="00911F6B"/>
    <w:pPr>
      <w:spacing w:after="0" w:line="240" w:lineRule="auto"/>
    </w:pPr>
    <w:rPr>
      <w:rFonts w:ascii="Times New Roman" w:eastAsia="Times New Roman" w:hAnsi="Times New Roman" w:cs="Times New Roman"/>
      <w:sz w:val="26"/>
      <w:szCs w:val="26"/>
      <w:lang w:val="en-US" w:eastAsia="ru-RU"/>
    </w:rPr>
  </w:style>
  <w:style w:type="character" w:customStyle="1" w:styleId="22">
    <w:name w:val="Основной текст 2 Знак"/>
    <w:aliases w:val="Знак Знак"/>
    <w:basedOn w:val="a0"/>
    <w:link w:val="21"/>
    <w:uiPriority w:val="99"/>
    <w:rsid w:val="00911F6B"/>
    <w:rPr>
      <w:rFonts w:ascii="Times New Roman" w:hAnsi="Times New Roman" w:cs="Times New Roman"/>
      <w:sz w:val="20"/>
      <w:szCs w:val="20"/>
      <w:lang w:val="en-US" w:eastAsia="ru-RU"/>
    </w:rPr>
  </w:style>
  <w:style w:type="character" w:customStyle="1" w:styleId="a6">
    <w:name w:val="Основной текст_"/>
    <w:basedOn w:val="a0"/>
    <w:link w:val="4"/>
    <w:uiPriority w:val="99"/>
    <w:rsid w:val="00911F6B"/>
    <w:rPr>
      <w:rFonts w:ascii="Times New Roman" w:hAnsi="Times New Roman" w:cs="Times New Roman"/>
      <w:sz w:val="27"/>
      <w:szCs w:val="27"/>
      <w:shd w:val="clear" w:color="auto" w:fill="FFFFFF"/>
    </w:rPr>
  </w:style>
  <w:style w:type="paragraph" w:customStyle="1" w:styleId="4">
    <w:name w:val="Основной текст4"/>
    <w:basedOn w:val="a"/>
    <w:link w:val="a6"/>
    <w:uiPriority w:val="99"/>
    <w:rsid w:val="00911F6B"/>
    <w:pPr>
      <w:widowControl w:val="0"/>
      <w:shd w:val="clear" w:color="auto" w:fill="FFFFFF"/>
      <w:spacing w:before="240" w:after="240" w:line="240" w:lineRule="atLeast"/>
      <w:ind w:hanging="1200"/>
      <w:jc w:val="center"/>
    </w:pPr>
    <w:rPr>
      <w:rFonts w:ascii="Times New Roman" w:eastAsia="Times New Roman" w:hAnsi="Times New Roman" w:cs="Times New Roman"/>
      <w:sz w:val="27"/>
      <w:szCs w:val="27"/>
    </w:rPr>
  </w:style>
  <w:style w:type="character" w:customStyle="1" w:styleId="s3">
    <w:name w:val="s3"/>
    <w:basedOn w:val="a0"/>
    <w:uiPriority w:val="99"/>
    <w:rsid w:val="00373678"/>
  </w:style>
  <w:style w:type="paragraph" w:styleId="a7">
    <w:name w:val="header"/>
    <w:basedOn w:val="a"/>
    <w:link w:val="a8"/>
    <w:uiPriority w:val="99"/>
    <w:rsid w:val="005301D6"/>
    <w:pPr>
      <w:tabs>
        <w:tab w:val="center" w:pos="4677"/>
        <w:tab w:val="right" w:pos="9355"/>
      </w:tabs>
      <w:suppressAutoHyphens/>
      <w:spacing w:after="0" w:line="240" w:lineRule="auto"/>
      <w:ind w:firstLine="709"/>
      <w:jc w:val="both"/>
    </w:pPr>
    <w:rPr>
      <w:rFonts w:cs="Times New Roman"/>
      <w:sz w:val="28"/>
      <w:szCs w:val="28"/>
    </w:rPr>
  </w:style>
  <w:style w:type="character" w:customStyle="1" w:styleId="a8">
    <w:name w:val="Верхний колонтитул Знак"/>
    <w:basedOn w:val="a0"/>
    <w:link w:val="a7"/>
    <w:uiPriority w:val="99"/>
    <w:rsid w:val="005301D6"/>
    <w:rPr>
      <w:rFonts w:ascii="Times New Roman" w:hAnsi="Times New Roman" w:cs="Times New Roman"/>
      <w:sz w:val="28"/>
      <w:szCs w:val="28"/>
    </w:rPr>
  </w:style>
  <w:style w:type="paragraph" w:styleId="a9">
    <w:name w:val="footer"/>
    <w:basedOn w:val="a"/>
    <w:link w:val="aa"/>
    <w:uiPriority w:val="99"/>
    <w:rsid w:val="005301D6"/>
    <w:pPr>
      <w:tabs>
        <w:tab w:val="center" w:pos="4677"/>
        <w:tab w:val="right" w:pos="9355"/>
      </w:tabs>
      <w:suppressAutoHyphens/>
      <w:spacing w:after="0" w:line="240" w:lineRule="auto"/>
      <w:ind w:firstLine="709"/>
      <w:jc w:val="both"/>
    </w:pPr>
    <w:rPr>
      <w:rFonts w:cs="Times New Roman"/>
      <w:sz w:val="28"/>
      <w:szCs w:val="28"/>
    </w:rPr>
  </w:style>
  <w:style w:type="character" w:customStyle="1" w:styleId="aa">
    <w:name w:val="Нижний колонтитул Знак"/>
    <w:basedOn w:val="a0"/>
    <w:link w:val="a9"/>
    <w:uiPriority w:val="99"/>
    <w:rsid w:val="005301D6"/>
    <w:rPr>
      <w:rFonts w:ascii="Times New Roman" w:hAnsi="Times New Roman" w:cs="Times New Roman"/>
      <w:sz w:val="28"/>
      <w:szCs w:val="28"/>
    </w:rPr>
  </w:style>
  <w:style w:type="character" w:styleId="ab">
    <w:name w:val="Hyperlink"/>
    <w:basedOn w:val="a0"/>
    <w:uiPriority w:val="99"/>
    <w:semiHidden/>
    <w:rsid w:val="00C2789B"/>
    <w:rPr>
      <w:color w:val="0000FF"/>
      <w:u w:val="single"/>
    </w:rPr>
  </w:style>
  <w:style w:type="paragraph" w:styleId="ac">
    <w:name w:val="Balloon Text"/>
    <w:basedOn w:val="a"/>
    <w:link w:val="ad"/>
    <w:uiPriority w:val="99"/>
    <w:semiHidden/>
    <w:unhideWhenUsed/>
    <w:rsid w:val="006219D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19D1"/>
    <w:rPr>
      <w:rFonts w:ascii="Tahoma" w:hAnsi="Tahoma" w:cs="Tahoma"/>
      <w:sz w:val="16"/>
      <w:szCs w:val="16"/>
      <w:lang w:eastAsia="en-US"/>
    </w:rPr>
  </w:style>
  <w:style w:type="character" w:customStyle="1" w:styleId="20">
    <w:name w:val="Заголовок 2 Знак"/>
    <w:basedOn w:val="a0"/>
    <w:link w:val="2"/>
    <w:uiPriority w:val="9"/>
    <w:rsid w:val="00BB025D"/>
    <w:rPr>
      <w:rFonts w:ascii="Times New Roman" w:eastAsia="Times New Roman" w:hAnsi="Times New Roman"/>
      <w:b/>
      <w:bCs/>
      <w:sz w:val="36"/>
      <w:szCs w:val="36"/>
    </w:rPr>
  </w:style>
  <w:style w:type="paragraph" w:customStyle="1" w:styleId="ae">
    <w:name w:val="Прижатый влево"/>
    <w:basedOn w:val="a"/>
    <w:next w:val="a"/>
    <w:rsid w:val="001B3C8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10">
    <w:name w:val="Обычный1"/>
    <w:rsid w:val="00F5692B"/>
    <w:rPr>
      <w:rFonts w:ascii="Times New Roman" w:eastAsia="Times New Roman" w:hAnsi="Times New Roman"/>
    </w:rPr>
  </w:style>
  <w:style w:type="paragraph" w:customStyle="1" w:styleId="23">
    <w:name w:val="Обычный2"/>
    <w:rsid w:val="00830149"/>
    <w:rPr>
      <w:rFonts w:ascii="Times New Roman" w:eastAsia="Times New Roman" w:hAnsi="Times New Roman"/>
    </w:rPr>
  </w:style>
  <w:style w:type="paragraph" w:customStyle="1" w:styleId="3">
    <w:name w:val="Обычный3"/>
    <w:rsid w:val="008E52BE"/>
    <w:rPr>
      <w:rFonts w:ascii="Times New Roman" w:eastAsia="Times New Roman" w:hAnsi="Times New Roman"/>
    </w:rPr>
  </w:style>
  <w:style w:type="paragraph" w:styleId="af">
    <w:name w:val="No Spacing"/>
    <w:aliases w:val="Без интервала1,обычный текст,обычный текст1,1Без интервала1,Без интервала11,обычный текст11,1Без интервала11,Без интервала111,1Без интервала,No Spacing,No Spacing1,No Spacing11,1Без интервала111,Без интервала21"/>
    <w:link w:val="af0"/>
    <w:uiPriority w:val="99"/>
    <w:qFormat/>
    <w:rsid w:val="004F71D0"/>
    <w:rPr>
      <w:rFonts w:ascii="Times New Roman" w:eastAsia="MS Mincho" w:hAnsi="Times New Roman"/>
      <w:sz w:val="24"/>
      <w:szCs w:val="24"/>
    </w:rPr>
  </w:style>
  <w:style w:type="character" w:customStyle="1" w:styleId="af0">
    <w:name w:val="Без интервала Знак"/>
    <w:aliases w:val="Без интервала1 Знак,обычный текст Знак,обычный текст1 Знак,1Без интервала1 Знак,Без интервала11 Знак,обычный текст11 Знак,1Без интервала11 Знак,Без интервала111 Знак,1Без интервала Знак,No Spacing Знак,No Spacing1 Знак"/>
    <w:link w:val="af"/>
    <w:uiPriority w:val="99"/>
    <w:locked/>
    <w:rsid w:val="004F71D0"/>
    <w:rPr>
      <w:rFonts w:ascii="Times New Roman" w:eastAsia="MS Mincho" w:hAnsi="Times New Roman"/>
      <w:sz w:val="24"/>
      <w:szCs w:val="24"/>
    </w:rPr>
  </w:style>
  <w:style w:type="character" w:customStyle="1" w:styleId="defaultdocbaseattributestylewithoutnowrap1">
    <w:name w:val="defaultdocbaseattributestylewithoutnowrap1"/>
    <w:rsid w:val="00E931EB"/>
    <w:rPr>
      <w:rFonts w:ascii="Tahoma" w:hAnsi="Tahoma" w:cs="Tahoma" w:hint="default"/>
      <w:sz w:val="18"/>
      <w:szCs w:val="18"/>
    </w:rPr>
  </w:style>
  <w:style w:type="paragraph" w:customStyle="1" w:styleId="western">
    <w:name w:val="western"/>
    <w:basedOn w:val="a"/>
    <w:rsid w:val="00536D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0">
    <w:name w:val="Обычный4"/>
    <w:rsid w:val="00AC47F6"/>
    <w:rPr>
      <w:rFonts w:ascii="Times New Roman" w:eastAsia="Times New Roman" w:hAnsi="Times New Roman"/>
    </w:rPr>
  </w:style>
  <w:style w:type="paragraph" w:styleId="af1">
    <w:name w:val="Body Text Indent"/>
    <w:basedOn w:val="a"/>
    <w:link w:val="af2"/>
    <w:uiPriority w:val="99"/>
    <w:semiHidden/>
    <w:unhideWhenUsed/>
    <w:rsid w:val="00A2384F"/>
    <w:pPr>
      <w:spacing w:after="120"/>
      <w:ind w:left="283"/>
    </w:pPr>
  </w:style>
  <w:style w:type="character" w:customStyle="1" w:styleId="af2">
    <w:name w:val="Основной текст с отступом Знак"/>
    <w:basedOn w:val="a0"/>
    <w:link w:val="af1"/>
    <w:uiPriority w:val="99"/>
    <w:semiHidden/>
    <w:rsid w:val="00A2384F"/>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854979">
      <w:bodyDiv w:val="1"/>
      <w:marLeft w:val="0"/>
      <w:marRight w:val="0"/>
      <w:marTop w:val="0"/>
      <w:marBottom w:val="0"/>
      <w:divBdr>
        <w:top w:val="none" w:sz="0" w:space="0" w:color="auto"/>
        <w:left w:val="none" w:sz="0" w:space="0" w:color="auto"/>
        <w:bottom w:val="none" w:sz="0" w:space="0" w:color="auto"/>
        <w:right w:val="none" w:sz="0" w:space="0" w:color="auto"/>
      </w:divBdr>
    </w:div>
    <w:div w:id="841899472">
      <w:bodyDiv w:val="1"/>
      <w:marLeft w:val="0"/>
      <w:marRight w:val="0"/>
      <w:marTop w:val="0"/>
      <w:marBottom w:val="0"/>
      <w:divBdr>
        <w:top w:val="none" w:sz="0" w:space="0" w:color="auto"/>
        <w:left w:val="none" w:sz="0" w:space="0" w:color="auto"/>
        <w:bottom w:val="none" w:sz="0" w:space="0" w:color="auto"/>
        <w:right w:val="none" w:sz="0" w:space="0" w:color="auto"/>
      </w:divBdr>
    </w:div>
    <w:div w:id="2005235260">
      <w:bodyDiv w:val="1"/>
      <w:marLeft w:val="0"/>
      <w:marRight w:val="0"/>
      <w:marTop w:val="0"/>
      <w:marBottom w:val="0"/>
      <w:divBdr>
        <w:top w:val="none" w:sz="0" w:space="0" w:color="auto"/>
        <w:left w:val="none" w:sz="0" w:space="0" w:color="auto"/>
        <w:bottom w:val="none" w:sz="0" w:space="0" w:color="auto"/>
        <w:right w:val="none" w:sz="0" w:space="0" w:color="auto"/>
      </w:divBdr>
    </w:div>
    <w:div w:id="212356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D56A67-B3A0-411E-B913-9C9F4066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23</Pages>
  <Words>7672</Words>
  <Characters>43735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0748</vt:lpstr>
    </vt:vector>
  </TitlesOfParts>
  <Company/>
  <LinksUpToDate>false</LinksUpToDate>
  <CharactersWithSpaces>51305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0748</dc:title>
  <dc:subject>ОИД УВПА</dc:subject>
  <dc:creator>USER</dc:creator>
  <cp:keywords>эталон</cp:keywords>
  <dc:description/>
  <cp:lastModifiedBy>Иглина Людмила Васильевна</cp:lastModifiedBy>
  <cp:revision>250</cp:revision>
  <cp:lastPrinted>2016-07-20T10:18:00Z</cp:lastPrinted>
  <dcterms:created xsi:type="dcterms:W3CDTF">2016-04-21T13:08:00Z</dcterms:created>
  <dcterms:modified xsi:type="dcterms:W3CDTF">2017-07-24T05:30:00Z</dcterms:modified>
  <cp:category>07.07</cp:category>
</cp:coreProperties>
</file>